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7DAE66" w14:textId="77777777" w:rsidR="00925F60" w:rsidRDefault="00925F60">
      <w:pPr>
        <w:jc w:val="center"/>
        <w:rPr>
          <w:rFonts w:ascii="Calibri" w:eastAsia="Calibri" w:hAnsi="Calibri" w:cs="Calibri"/>
          <w:noProof/>
          <w:sz w:val="28"/>
          <w:szCs w:val="28"/>
          <w:lang w:val="id-ID"/>
        </w:rPr>
      </w:pPr>
      <w:r w:rsidRPr="00925F60">
        <w:rPr>
          <w:rFonts w:ascii="Calibri" w:eastAsia="Calibri" w:hAnsi="Calibri" w:cs="Calibri"/>
          <w:noProof/>
          <w:sz w:val="28"/>
          <w:szCs w:val="28"/>
          <w:lang w:val="id-ID"/>
        </w:rPr>
        <w:t>Peningkatan Pengetahuan Penggunaan Alat Pelindung Diri (APD) di Bengkel Wilayah Banguntapan, Bantul, Yogyakarta</w:t>
      </w:r>
    </w:p>
    <w:p w14:paraId="217B30A8" w14:textId="77777777" w:rsidR="00925F60" w:rsidRDefault="00925F60">
      <w:pPr>
        <w:jc w:val="center"/>
        <w:rPr>
          <w:rFonts w:ascii="Calibri" w:eastAsia="Calibri" w:hAnsi="Calibri" w:cs="Calibri"/>
          <w:b/>
        </w:rPr>
      </w:pPr>
      <w:r w:rsidRPr="00925F60">
        <w:rPr>
          <w:rFonts w:ascii="Calibri" w:eastAsia="Calibri" w:hAnsi="Calibri" w:cs="Calibri"/>
          <w:b/>
        </w:rPr>
        <w:t xml:space="preserve">Julian </w:t>
      </w:r>
      <w:proofErr w:type="spellStart"/>
      <w:r w:rsidRPr="00925F60">
        <w:rPr>
          <w:rFonts w:ascii="Calibri" w:eastAsia="Calibri" w:hAnsi="Calibri" w:cs="Calibri"/>
          <w:b/>
        </w:rPr>
        <w:t>Dwi</w:t>
      </w:r>
      <w:proofErr w:type="spellEnd"/>
      <w:r w:rsidRPr="00925F60">
        <w:rPr>
          <w:rFonts w:ascii="Calibri" w:eastAsia="Calibri" w:hAnsi="Calibri" w:cs="Calibri"/>
          <w:b/>
        </w:rPr>
        <w:t xml:space="preserve"> Saptadi1, Pipit </w:t>
      </w:r>
      <w:proofErr w:type="spellStart"/>
      <w:r w:rsidRPr="00925F60">
        <w:rPr>
          <w:rFonts w:ascii="Calibri" w:eastAsia="Calibri" w:hAnsi="Calibri" w:cs="Calibri"/>
          <w:b/>
        </w:rPr>
        <w:t>Nurunnisail</w:t>
      </w:r>
      <w:proofErr w:type="spellEnd"/>
      <w:r w:rsidRPr="00925F60">
        <w:rPr>
          <w:rFonts w:ascii="Calibri" w:eastAsia="Calibri" w:hAnsi="Calibri" w:cs="Calibri"/>
          <w:b/>
        </w:rPr>
        <w:t xml:space="preserve"> Khotimah2, Lalu Aditya Arya Ninggrat3, </w:t>
      </w:r>
      <w:proofErr w:type="spellStart"/>
      <w:r w:rsidRPr="00925F60">
        <w:rPr>
          <w:rFonts w:ascii="Calibri" w:eastAsia="Calibri" w:hAnsi="Calibri" w:cs="Calibri"/>
          <w:b/>
        </w:rPr>
        <w:t>Ardarina</w:t>
      </w:r>
      <w:proofErr w:type="spellEnd"/>
      <w:r w:rsidRPr="00925F60">
        <w:rPr>
          <w:rFonts w:ascii="Calibri" w:eastAsia="Calibri" w:hAnsi="Calibri" w:cs="Calibri"/>
          <w:b/>
        </w:rPr>
        <w:t xml:space="preserve"> </w:t>
      </w:r>
      <w:proofErr w:type="spellStart"/>
      <w:r w:rsidRPr="00925F60">
        <w:rPr>
          <w:rFonts w:ascii="Calibri" w:eastAsia="Calibri" w:hAnsi="Calibri" w:cs="Calibri"/>
          <w:b/>
        </w:rPr>
        <w:t>Delfiona</w:t>
      </w:r>
      <w:proofErr w:type="spellEnd"/>
      <w:r w:rsidRPr="00925F60">
        <w:rPr>
          <w:rFonts w:ascii="Calibri" w:eastAsia="Calibri" w:hAnsi="Calibri" w:cs="Calibri"/>
          <w:b/>
        </w:rPr>
        <w:t xml:space="preserve"> Kekasi4, Marissa Alvionita5, Nadia Arzelina6, Layla Nur Chuzaemah7</w:t>
      </w:r>
    </w:p>
    <w:p w14:paraId="6FE2E16D" w14:textId="1305F7BB" w:rsidR="00BE2396" w:rsidRDefault="00925F60">
      <w:pPr>
        <w:jc w:val="center"/>
        <w:rPr>
          <w:rFonts w:ascii="Calibri" w:eastAsia="Calibri" w:hAnsi="Calibri" w:cs="Calibri"/>
          <w:vertAlign w:val="superscript"/>
        </w:rPr>
      </w:pPr>
      <w:proofErr w:type="spellStart"/>
      <w:r w:rsidRPr="00925F60">
        <w:rPr>
          <w:rFonts w:ascii="Calibri" w:eastAsia="Calibri" w:hAnsi="Calibri" w:cs="Calibri"/>
        </w:rPr>
        <w:t>Fakultas</w:t>
      </w:r>
      <w:proofErr w:type="spellEnd"/>
      <w:r w:rsidRPr="00925F60">
        <w:rPr>
          <w:rFonts w:ascii="Calibri" w:eastAsia="Calibri" w:hAnsi="Calibri" w:cs="Calibri"/>
        </w:rPr>
        <w:t xml:space="preserve"> Kesehatan Masyarakat, Universitas Ahmad Dahlan</w:t>
      </w:r>
      <w:r w:rsidR="000378D1">
        <w:rPr>
          <w:rFonts w:ascii="Calibri" w:eastAsia="Calibri" w:hAnsi="Calibri" w:cs="Calibri"/>
          <w:vertAlign w:val="superscript"/>
        </w:rPr>
        <w:t>,2,3</w:t>
      </w:r>
    </w:p>
    <w:p w14:paraId="6DEF0576" w14:textId="5309BFEC" w:rsidR="00BE2396" w:rsidRDefault="000378D1">
      <w:pPr>
        <w:jc w:val="center"/>
        <w:rPr>
          <w:rFonts w:ascii="Calibri" w:eastAsia="Calibri" w:hAnsi="Calibri" w:cs="Calibri"/>
        </w:rPr>
      </w:pPr>
      <w:r>
        <w:rPr>
          <w:rFonts w:ascii="Calibri" w:eastAsia="Calibri" w:hAnsi="Calibri" w:cs="Calibri"/>
        </w:rPr>
        <w:t xml:space="preserve">e-mail: </w:t>
      </w:r>
      <w:r w:rsidR="00925F60" w:rsidRPr="00925F60">
        <w:t>julian.saptadi@ikm.uad.ac.id</w:t>
      </w:r>
    </w:p>
    <w:p w14:paraId="05B16B3E" w14:textId="77777777" w:rsidR="00BE2396" w:rsidRDefault="00BE2396">
      <w:pPr>
        <w:rPr>
          <w:rFonts w:ascii="Calibri" w:eastAsia="Calibri" w:hAnsi="Calibri" w:cs="Calibri"/>
          <w:b/>
        </w:rPr>
      </w:pPr>
    </w:p>
    <w:p w14:paraId="026BE83E" w14:textId="39FD9AA6" w:rsidR="00BE2396" w:rsidRDefault="000378D1">
      <w:pPr>
        <w:rPr>
          <w:rFonts w:ascii="Calibri" w:eastAsia="Calibri" w:hAnsi="Calibri" w:cs="Calibri"/>
          <w:b/>
        </w:rPr>
      </w:pPr>
      <w:proofErr w:type="spellStart"/>
      <w:r>
        <w:rPr>
          <w:rFonts w:ascii="Calibri" w:eastAsia="Calibri" w:hAnsi="Calibri" w:cs="Calibri"/>
          <w:b/>
        </w:rPr>
        <w:t>Abstrak</w:t>
      </w:r>
      <w:proofErr w:type="spellEnd"/>
      <w:r>
        <w:rPr>
          <w:rFonts w:ascii="Calibri" w:eastAsia="Calibri" w:hAnsi="Calibri" w:cs="Calibri"/>
          <w:b/>
        </w:rPr>
        <w:t xml:space="preserve"> </w:t>
      </w:r>
    </w:p>
    <w:p w14:paraId="572534D1" w14:textId="51229C7C" w:rsidR="00925F60" w:rsidRDefault="00925F60" w:rsidP="00925F60">
      <w:pPr>
        <w:jc w:val="both"/>
        <w:rPr>
          <w:rFonts w:ascii="Calibri" w:eastAsia="Calibri" w:hAnsi="Calibri" w:cs="Calibri"/>
        </w:rPr>
      </w:pPr>
      <w:proofErr w:type="spellStart"/>
      <w:r w:rsidRPr="00925F60">
        <w:rPr>
          <w:rFonts w:ascii="Calibri" w:eastAsia="Calibri" w:hAnsi="Calibri" w:cs="Calibri"/>
        </w:rPr>
        <w:t>Kurangnya</w:t>
      </w:r>
      <w:proofErr w:type="spellEnd"/>
      <w:r w:rsidRPr="00925F60">
        <w:rPr>
          <w:rFonts w:ascii="Calibri" w:eastAsia="Calibri" w:hAnsi="Calibri" w:cs="Calibri"/>
        </w:rPr>
        <w:t xml:space="preserve"> </w:t>
      </w:r>
      <w:proofErr w:type="spellStart"/>
      <w:r w:rsidRPr="00925F60">
        <w:rPr>
          <w:rFonts w:ascii="Calibri" w:eastAsia="Calibri" w:hAnsi="Calibri" w:cs="Calibri"/>
        </w:rPr>
        <w:t>kesadaran</w:t>
      </w:r>
      <w:proofErr w:type="spellEnd"/>
      <w:r w:rsidRPr="00925F60">
        <w:rPr>
          <w:rFonts w:ascii="Calibri" w:eastAsia="Calibri" w:hAnsi="Calibri" w:cs="Calibri"/>
        </w:rPr>
        <w:t xml:space="preserve"> dan </w:t>
      </w:r>
      <w:proofErr w:type="spellStart"/>
      <w:r w:rsidRPr="00925F60">
        <w:rPr>
          <w:rFonts w:ascii="Calibri" w:eastAsia="Calibri" w:hAnsi="Calibri" w:cs="Calibri"/>
        </w:rPr>
        <w:t>pengetahuan</w:t>
      </w:r>
      <w:proofErr w:type="spellEnd"/>
      <w:r w:rsidRPr="00925F60">
        <w:rPr>
          <w:rFonts w:ascii="Calibri" w:eastAsia="Calibri" w:hAnsi="Calibri" w:cs="Calibri"/>
        </w:rPr>
        <w:t xml:space="preserve"> </w:t>
      </w:r>
      <w:proofErr w:type="spellStart"/>
      <w:r w:rsidRPr="00925F60">
        <w:rPr>
          <w:rFonts w:ascii="Calibri" w:eastAsia="Calibri" w:hAnsi="Calibri" w:cs="Calibri"/>
        </w:rPr>
        <w:t>akan</w:t>
      </w:r>
      <w:proofErr w:type="spellEnd"/>
      <w:r w:rsidRPr="00925F60">
        <w:rPr>
          <w:rFonts w:ascii="Calibri" w:eastAsia="Calibri" w:hAnsi="Calibri" w:cs="Calibri"/>
        </w:rPr>
        <w:t xml:space="preserve"> </w:t>
      </w:r>
      <w:proofErr w:type="spellStart"/>
      <w:r w:rsidRPr="00925F60">
        <w:rPr>
          <w:rFonts w:ascii="Calibri" w:eastAsia="Calibri" w:hAnsi="Calibri" w:cs="Calibri"/>
        </w:rPr>
        <w:t>pentingnya</w:t>
      </w:r>
      <w:proofErr w:type="spellEnd"/>
      <w:r w:rsidRPr="00925F60">
        <w:rPr>
          <w:rFonts w:ascii="Calibri" w:eastAsia="Calibri" w:hAnsi="Calibri" w:cs="Calibri"/>
        </w:rPr>
        <w:t xml:space="preserve"> </w:t>
      </w:r>
      <w:proofErr w:type="spellStart"/>
      <w:r w:rsidRPr="00925F60">
        <w:rPr>
          <w:rFonts w:ascii="Calibri" w:eastAsia="Calibri" w:hAnsi="Calibri" w:cs="Calibri"/>
        </w:rPr>
        <w:t>perilaku</w:t>
      </w:r>
      <w:proofErr w:type="spellEnd"/>
      <w:r w:rsidRPr="00925F60">
        <w:rPr>
          <w:rFonts w:ascii="Calibri" w:eastAsia="Calibri" w:hAnsi="Calibri" w:cs="Calibri"/>
        </w:rPr>
        <w:t xml:space="preserve"> K3 pada </w:t>
      </w:r>
      <w:proofErr w:type="spellStart"/>
      <w:r w:rsidRPr="00925F60">
        <w:rPr>
          <w:rFonts w:ascii="Calibri" w:eastAsia="Calibri" w:hAnsi="Calibri" w:cs="Calibri"/>
        </w:rPr>
        <w:t>pekerja</w:t>
      </w:r>
      <w:proofErr w:type="spellEnd"/>
      <w:r w:rsidRPr="00925F60">
        <w:rPr>
          <w:rFonts w:ascii="Calibri" w:eastAsia="Calibri" w:hAnsi="Calibri" w:cs="Calibri"/>
        </w:rPr>
        <w:t xml:space="preserve"> </w:t>
      </w:r>
      <w:proofErr w:type="spellStart"/>
      <w:r w:rsidRPr="00925F60">
        <w:rPr>
          <w:rFonts w:ascii="Calibri" w:eastAsia="Calibri" w:hAnsi="Calibri" w:cs="Calibri"/>
        </w:rPr>
        <w:t>bengkel</w:t>
      </w:r>
      <w:proofErr w:type="spellEnd"/>
      <w:r w:rsidRPr="00925F60">
        <w:rPr>
          <w:rFonts w:ascii="Calibri" w:eastAsia="Calibri" w:hAnsi="Calibri" w:cs="Calibri"/>
        </w:rPr>
        <w:t xml:space="preserve"> </w:t>
      </w:r>
      <w:proofErr w:type="spellStart"/>
      <w:r w:rsidRPr="00925F60">
        <w:rPr>
          <w:rFonts w:ascii="Calibri" w:eastAsia="Calibri" w:hAnsi="Calibri" w:cs="Calibri"/>
        </w:rPr>
        <w:t>dapat</w:t>
      </w:r>
      <w:proofErr w:type="spellEnd"/>
      <w:r w:rsidRPr="00925F60">
        <w:rPr>
          <w:rFonts w:ascii="Calibri" w:eastAsia="Calibri" w:hAnsi="Calibri" w:cs="Calibri"/>
        </w:rPr>
        <w:t xml:space="preserve"> </w:t>
      </w:r>
      <w:proofErr w:type="spellStart"/>
      <w:r w:rsidRPr="00925F60">
        <w:rPr>
          <w:rFonts w:ascii="Calibri" w:eastAsia="Calibri" w:hAnsi="Calibri" w:cs="Calibri"/>
        </w:rPr>
        <w:t>menimbulkan</w:t>
      </w:r>
      <w:proofErr w:type="spellEnd"/>
      <w:r w:rsidRPr="00925F60">
        <w:rPr>
          <w:rFonts w:ascii="Calibri" w:eastAsia="Calibri" w:hAnsi="Calibri" w:cs="Calibri"/>
        </w:rPr>
        <w:t xml:space="preserve"> </w:t>
      </w:r>
      <w:proofErr w:type="spellStart"/>
      <w:r w:rsidRPr="00925F60">
        <w:rPr>
          <w:rFonts w:ascii="Calibri" w:eastAsia="Calibri" w:hAnsi="Calibri" w:cs="Calibri"/>
        </w:rPr>
        <w:t>terjadinya</w:t>
      </w:r>
      <w:proofErr w:type="spellEnd"/>
      <w:r w:rsidRPr="00925F60">
        <w:rPr>
          <w:rFonts w:ascii="Calibri" w:eastAsia="Calibri" w:hAnsi="Calibri" w:cs="Calibri"/>
        </w:rPr>
        <w:t xml:space="preserve"> </w:t>
      </w:r>
      <w:proofErr w:type="spellStart"/>
      <w:r w:rsidRPr="00925F60">
        <w:rPr>
          <w:rFonts w:ascii="Calibri" w:eastAsia="Calibri" w:hAnsi="Calibri" w:cs="Calibri"/>
        </w:rPr>
        <w:t>kecelakaan</w:t>
      </w:r>
      <w:proofErr w:type="spellEnd"/>
      <w:r w:rsidRPr="00925F60">
        <w:rPr>
          <w:rFonts w:ascii="Calibri" w:eastAsia="Calibri" w:hAnsi="Calibri" w:cs="Calibri"/>
        </w:rPr>
        <w:t xml:space="preserve"> </w:t>
      </w:r>
      <w:proofErr w:type="spellStart"/>
      <w:r w:rsidRPr="00925F60">
        <w:rPr>
          <w:rFonts w:ascii="Calibri" w:eastAsia="Calibri" w:hAnsi="Calibri" w:cs="Calibri"/>
        </w:rPr>
        <w:t>kerja</w:t>
      </w:r>
      <w:proofErr w:type="spellEnd"/>
      <w:r w:rsidRPr="00925F60">
        <w:rPr>
          <w:rFonts w:ascii="Calibri" w:eastAsia="Calibri" w:hAnsi="Calibri" w:cs="Calibri"/>
        </w:rPr>
        <w:t xml:space="preserve">. </w:t>
      </w:r>
      <w:proofErr w:type="spellStart"/>
      <w:r w:rsidRPr="00925F60">
        <w:rPr>
          <w:rFonts w:ascii="Calibri" w:eastAsia="Calibri" w:hAnsi="Calibri" w:cs="Calibri"/>
        </w:rPr>
        <w:t>Maka</w:t>
      </w:r>
      <w:proofErr w:type="spellEnd"/>
      <w:r w:rsidRPr="00925F60">
        <w:rPr>
          <w:rFonts w:ascii="Calibri" w:eastAsia="Calibri" w:hAnsi="Calibri" w:cs="Calibri"/>
        </w:rPr>
        <w:t xml:space="preserve"> </w:t>
      </w:r>
      <w:proofErr w:type="spellStart"/>
      <w:r w:rsidRPr="00925F60">
        <w:rPr>
          <w:rFonts w:ascii="Calibri" w:eastAsia="Calibri" w:hAnsi="Calibri" w:cs="Calibri"/>
        </w:rPr>
        <w:t>dari</w:t>
      </w:r>
      <w:proofErr w:type="spellEnd"/>
      <w:r w:rsidRPr="00925F60">
        <w:rPr>
          <w:rFonts w:ascii="Calibri" w:eastAsia="Calibri" w:hAnsi="Calibri" w:cs="Calibri"/>
        </w:rPr>
        <w:t xml:space="preserve"> </w:t>
      </w:r>
      <w:proofErr w:type="spellStart"/>
      <w:r w:rsidRPr="00925F60">
        <w:rPr>
          <w:rFonts w:ascii="Calibri" w:eastAsia="Calibri" w:hAnsi="Calibri" w:cs="Calibri"/>
        </w:rPr>
        <w:t>itu</w:t>
      </w:r>
      <w:proofErr w:type="spellEnd"/>
      <w:r w:rsidRPr="00925F60">
        <w:rPr>
          <w:rFonts w:ascii="Calibri" w:eastAsia="Calibri" w:hAnsi="Calibri" w:cs="Calibri"/>
        </w:rPr>
        <w:t xml:space="preserve">, </w:t>
      </w:r>
      <w:proofErr w:type="spellStart"/>
      <w:r w:rsidRPr="00925F60">
        <w:rPr>
          <w:rFonts w:ascii="Calibri" w:eastAsia="Calibri" w:hAnsi="Calibri" w:cs="Calibri"/>
        </w:rPr>
        <w:t>perlu</w:t>
      </w:r>
      <w:proofErr w:type="spellEnd"/>
      <w:r w:rsidRPr="00925F60">
        <w:rPr>
          <w:rFonts w:ascii="Calibri" w:eastAsia="Calibri" w:hAnsi="Calibri" w:cs="Calibri"/>
        </w:rPr>
        <w:t xml:space="preserve"> </w:t>
      </w:r>
      <w:proofErr w:type="spellStart"/>
      <w:r w:rsidRPr="00925F60">
        <w:rPr>
          <w:rFonts w:ascii="Calibri" w:eastAsia="Calibri" w:hAnsi="Calibri" w:cs="Calibri"/>
        </w:rPr>
        <w:t>adanya</w:t>
      </w:r>
      <w:proofErr w:type="spellEnd"/>
      <w:r w:rsidRPr="00925F60">
        <w:rPr>
          <w:rFonts w:ascii="Calibri" w:eastAsia="Calibri" w:hAnsi="Calibri" w:cs="Calibri"/>
        </w:rPr>
        <w:t xml:space="preserve"> </w:t>
      </w:r>
      <w:proofErr w:type="spellStart"/>
      <w:r w:rsidRPr="00925F60">
        <w:rPr>
          <w:rFonts w:ascii="Calibri" w:eastAsia="Calibri" w:hAnsi="Calibri" w:cs="Calibri"/>
        </w:rPr>
        <w:t>edukasi</w:t>
      </w:r>
      <w:proofErr w:type="spellEnd"/>
      <w:r w:rsidRPr="00925F60">
        <w:rPr>
          <w:rFonts w:ascii="Calibri" w:eastAsia="Calibri" w:hAnsi="Calibri" w:cs="Calibri"/>
        </w:rPr>
        <w:t xml:space="preserve"> </w:t>
      </w:r>
      <w:proofErr w:type="spellStart"/>
      <w:r w:rsidRPr="00925F60">
        <w:rPr>
          <w:rFonts w:ascii="Calibri" w:eastAsia="Calibri" w:hAnsi="Calibri" w:cs="Calibri"/>
        </w:rPr>
        <w:t>untuk</w:t>
      </w:r>
      <w:proofErr w:type="spellEnd"/>
      <w:r w:rsidRPr="00925F60">
        <w:rPr>
          <w:rFonts w:ascii="Calibri" w:eastAsia="Calibri" w:hAnsi="Calibri" w:cs="Calibri"/>
        </w:rPr>
        <w:t xml:space="preserve"> </w:t>
      </w:r>
      <w:proofErr w:type="spellStart"/>
      <w:r w:rsidRPr="00925F60">
        <w:rPr>
          <w:rFonts w:ascii="Calibri" w:eastAsia="Calibri" w:hAnsi="Calibri" w:cs="Calibri"/>
        </w:rPr>
        <w:t>meningkatkan</w:t>
      </w:r>
      <w:proofErr w:type="spellEnd"/>
      <w:r w:rsidRPr="00925F60">
        <w:rPr>
          <w:rFonts w:ascii="Calibri" w:eastAsia="Calibri" w:hAnsi="Calibri" w:cs="Calibri"/>
        </w:rPr>
        <w:t xml:space="preserve"> </w:t>
      </w:r>
      <w:proofErr w:type="spellStart"/>
      <w:r w:rsidRPr="00925F60">
        <w:rPr>
          <w:rFonts w:ascii="Calibri" w:eastAsia="Calibri" w:hAnsi="Calibri" w:cs="Calibri"/>
        </w:rPr>
        <w:t>pengetahuan</w:t>
      </w:r>
      <w:proofErr w:type="spellEnd"/>
      <w:r w:rsidRPr="00925F60">
        <w:rPr>
          <w:rFonts w:ascii="Calibri" w:eastAsia="Calibri" w:hAnsi="Calibri" w:cs="Calibri"/>
        </w:rPr>
        <w:t xml:space="preserve"> </w:t>
      </w:r>
      <w:proofErr w:type="spellStart"/>
      <w:r w:rsidRPr="00925F60">
        <w:rPr>
          <w:rFonts w:ascii="Calibri" w:eastAsia="Calibri" w:hAnsi="Calibri" w:cs="Calibri"/>
        </w:rPr>
        <w:t>pentingnya</w:t>
      </w:r>
      <w:proofErr w:type="spellEnd"/>
      <w:r w:rsidRPr="00925F60">
        <w:rPr>
          <w:rFonts w:ascii="Calibri" w:eastAsia="Calibri" w:hAnsi="Calibri" w:cs="Calibri"/>
        </w:rPr>
        <w:t xml:space="preserve"> </w:t>
      </w:r>
      <w:proofErr w:type="spellStart"/>
      <w:r w:rsidRPr="00925F60">
        <w:rPr>
          <w:rFonts w:ascii="Calibri" w:eastAsia="Calibri" w:hAnsi="Calibri" w:cs="Calibri"/>
        </w:rPr>
        <w:t>penggunaan</w:t>
      </w:r>
      <w:proofErr w:type="spellEnd"/>
      <w:r w:rsidRPr="00925F60">
        <w:rPr>
          <w:rFonts w:ascii="Calibri" w:eastAsia="Calibri" w:hAnsi="Calibri" w:cs="Calibri"/>
        </w:rPr>
        <w:t xml:space="preserve"> Alat </w:t>
      </w:r>
      <w:proofErr w:type="spellStart"/>
      <w:r w:rsidRPr="00925F60">
        <w:rPr>
          <w:rFonts w:ascii="Calibri" w:eastAsia="Calibri" w:hAnsi="Calibri" w:cs="Calibri"/>
        </w:rPr>
        <w:t>Pelindung</w:t>
      </w:r>
      <w:proofErr w:type="spellEnd"/>
      <w:r w:rsidRPr="00925F60">
        <w:rPr>
          <w:rFonts w:ascii="Calibri" w:eastAsia="Calibri" w:hAnsi="Calibri" w:cs="Calibri"/>
        </w:rPr>
        <w:t xml:space="preserve"> </w:t>
      </w:r>
      <w:proofErr w:type="spellStart"/>
      <w:r w:rsidRPr="00925F60">
        <w:rPr>
          <w:rFonts w:ascii="Calibri" w:eastAsia="Calibri" w:hAnsi="Calibri" w:cs="Calibri"/>
        </w:rPr>
        <w:t>Diri</w:t>
      </w:r>
      <w:proofErr w:type="spellEnd"/>
      <w:r w:rsidRPr="00925F60">
        <w:rPr>
          <w:rFonts w:ascii="Calibri" w:eastAsia="Calibri" w:hAnsi="Calibri" w:cs="Calibri"/>
        </w:rPr>
        <w:t xml:space="preserve"> (APD) pada </w:t>
      </w:r>
      <w:proofErr w:type="spellStart"/>
      <w:r w:rsidRPr="00925F60">
        <w:rPr>
          <w:rFonts w:ascii="Calibri" w:eastAsia="Calibri" w:hAnsi="Calibri" w:cs="Calibri"/>
        </w:rPr>
        <w:t>saat</w:t>
      </w:r>
      <w:proofErr w:type="spellEnd"/>
      <w:r w:rsidRPr="00925F60">
        <w:rPr>
          <w:rFonts w:ascii="Calibri" w:eastAsia="Calibri" w:hAnsi="Calibri" w:cs="Calibri"/>
        </w:rPr>
        <w:t xml:space="preserve"> </w:t>
      </w:r>
      <w:proofErr w:type="spellStart"/>
      <w:r w:rsidRPr="00925F60">
        <w:rPr>
          <w:rFonts w:ascii="Calibri" w:eastAsia="Calibri" w:hAnsi="Calibri" w:cs="Calibri"/>
        </w:rPr>
        <w:t>bekerja</w:t>
      </w:r>
      <w:proofErr w:type="spellEnd"/>
      <w:r w:rsidRPr="00925F60">
        <w:rPr>
          <w:rFonts w:ascii="Calibri" w:eastAsia="Calibri" w:hAnsi="Calibri" w:cs="Calibri"/>
        </w:rPr>
        <w:t xml:space="preserve"> agar </w:t>
      </w:r>
      <w:proofErr w:type="spellStart"/>
      <w:r w:rsidRPr="00925F60">
        <w:rPr>
          <w:rFonts w:ascii="Calibri" w:eastAsia="Calibri" w:hAnsi="Calibri" w:cs="Calibri"/>
        </w:rPr>
        <w:t>dapat</w:t>
      </w:r>
      <w:proofErr w:type="spellEnd"/>
      <w:r w:rsidRPr="00925F60">
        <w:rPr>
          <w:rFonts w:ascii="Calibri" w:eastAsia="Calibri" w:hAnsi="Calibri" w:cs="Calibri"/>
        </w:rPr>
        <w:t xml:space="preserve"> </w:t>
      </w:r>
      <w:proofErr w:type="spellStart"/>
      <w:r w:rsidRPr="00925F60">
        <w:rPr>
          <w:rFonts w:ascii="Calibri" w:eastAsia="Calibri" w:hAnsi="Calibri" w:cs="Calibri"/>
        </w:rPr>
        <w:t>mengurangi</w:t>
      </w:r>
      <w:proofErr w:type="spellEnd"/>
      <w:r w:rsidRPr="00925F60">
        <w:rPr>
          <w:rFonts w:ascii="Calibri" w:eastAsia="Calibri" w:hAnsi="Calibri" w:cs="Calibri"/>
        </w:rPr>
        <w:t xml:space="preserve"> </w:t>
      </w:r>
      <w:proofErr w:type="spellStart"/>
      <w:r w:rsidRPr="00925F60">
        <w:rPr>
          <w:rFonts w:ascii="Calibri" w:eastAsia="Calibri" w:hAnsi="Calibri" w:cs="Calibri"/>
        </w:rPr>
        <w:t>angka</w:t>
      </w:r>
      <w:proofErr w:type="spellEnd"/>
      <w:r w:rsidRPr="00925F60">
        <w:rPr>
          <w:rFonts w:ascii="Calibri" w:eastAsia="Calibri" w:hAnsi="Calibri" w:cs="Calibri"/>
        </w:rPr>
        <w:t xml:space="preserve"> </w:t>
      </w:r>
      <w:proofErr w:type="spellStart"/>
      <w:r w:rsidRPr="00925F60">
        <w:rPr>
          <w:rFonts w:ascii="Calibri" w:eastAsia="Calibri" w:hAnsi="Calibri" w:cs="Calibri"/>
        </w:rPr>
        <w:t>kecelakaan</w:t>
      </w:r>
      <w:proofErr w:type="spellEnd"/>
      <w:r w:rsidRPr="00925F60">
        <w:rPr>
          <w:rFonts w:ascii="Calibri" w:eastAsia="Calibri" w:hAnsi="Calibri" w:cs="Calibri"/>
        </w:rPr>
        <w:t xml:space="preserve"> </w:t>
      </w:r>
      <w:proofErr w:type="spellStart"/>
      <w:r w:rsidRPr="00925F60">
        <w:rPr>
          <w:rFonts w:ascii="Calibri" w:eastAsia="Calibri" w:hAnsi="Calibri" w:cs="Calibri"/>
        </w:rPr>
        <w:t>kerja</w:t>
      </w:r>
      <w:proofErr w:type="spellEnd"/>
      <w:r w:rsidRPr="00925F60">
        <w:rPr>
          <w:rFonts w:ascii="Calibri" w:eastAsia="Calibri" w:hAnsi="Calibri" w:cs="Calibri"/>
        </w:rPr>
        <w:t xml:space="preserve"> dan </w:t>
      </w:r>
      <w:proofErr w:type="spellStart"/>
      <w:r w:rsidRPr="00925F60">
        <w:rPr>
          <w:rFonts w:ascii="Calibri" w:eastAsia="Calibri" w:hAnsi="Calibri" w:cs="Calibri"/>
        </w:rPr>
        <w:t>penyakit</w:t>
      </w:r>
      <w:proofErr w:type="spellEnd"/>
      <w:r w:rsidRPr="00925F60">
        <w:rPr>
          <w:rFonts w:ascii="Calibri" w:eastAsia="Calibri" w:hAnsi="Calibri" w:cs="Calibri"/>
        </w:rPr>
        <w:t xml:space="preserve"> </w:t>
      </w:r>
      <w:proofErr w:type="spellStart"/>
      <w:r w:rsidRPr="00925F60">
        <w:rPr>
          <w:rFonts w:ascii="Calibri" w:eastAsia="Calibri" w:hAnsi="Calibri" w:cs="Calibri"/>
        </w:rPr>
        <w:t>akibat</w:t>
      </w:r>
      <w:proofErr w:type="spellEnd"/>
      <w:r w:rsidRPr="00925F60">
        <w:rPr>
          <w:rFonts w:ascii="Calibri" w:eastAsia="Calibri" w:hAnsi="Calibri" w:cs="Calibri"/>
        </w:rPr>
        <w:t xml:space="preserve"> </w:t>
      </w:r>
      <w:proofErr w:type="spellStart"/>
      <w:r w:rsidRPr="00925F60">
        <w:rPr>
          <w:rFonts w:ascii="Calibri" w:eastAsia="Calibri" w:hAnsi="Calibri" w:cs="Calibri"/>
        </w:rPr>
        <w:t>kerja</w:t>
      </w:r>
      <w:proofErr w:type="spellEnd"/>
      <w:r w:rsidRPr="00925F60">
        <w:rPr>
          <w:rFonts w:ascii="Calibri" w:eastAsia="Calibri" w:hAnsi="Calibri" w:cs="Calibri"/>
        </w:rPr>
        <w:t xml:space="preserve">. </w:t>
      </w:r>
      <w:proofErr w:type="spellStart"/>
      <w:r w:rsidRPr="00925F60">
        <w:rPr>
          <w:rFonts w:ascii="Calibri" w:eastAsia="Calibri" w:hAnsi="Calibri" w:cs="Calibri"/>
        </w:rPr>
        <w:t>Tujuan</w:t>
      </w:r>
      <w:proofErr w:type="spellEnd"/>
      <w:r w:rsidRPr="00925F60">
        <w:rPr>
          <w:rFonts w:ascii="Calibri" w:eastAsia="Calibri" w:hAnsi="Calibri" w:cs="Calibri"/>
        </w:rPr>
        <w:t xml:space="preserve">: </w:t>
      </w:r>
      <w:proofErr w:type="spellStart"/>
      <w:r w:rsidRPr="00925F60">
        <w:rPr>
          <w:rFonts w:ascii="Calibri" w:eastAsia="Calibri" w:hAnsi="Calibri" w:cs="Calibri"/>
        </w:rPr>
        <w:t>Tujuan</w:t>
      </w:r>
      <w:proofErr w:type="spellEnd"/>
      <w:r w:rsidRPr="00925F60">
        <w:rPr>
          <w:rFonts w:ascii="Calibri" w:eastAsia="Calibri" w:hAnsi="Calibri" w:cs="Calibri"/>
        </w:rPr>
        <w:t xml:space="preserve"> </w:t>
      </w:r>
      <w:proofErr w:type="spellStart"/>
      <w:r w:rsidRPr="00925F60">
        <w:rPr>
          <w:rFonts w:ascii="Calibri" w:eastAsia="Calibri" w:hAnsi="Calibri" w:cs="Calibri"/>
        </w:rPr>
        <w:t>dari</w:t>
      </w:r>
      <w:proofErr w:type="spellEnd"/>
      <w:r w:rsidRPr="00925F60">
        <w:rPr>
          <w:rFonts w:ascii="Calibri" w:eastAsia="Calibri" w:hAnsi="Calibri" w:cs="Calibri"/>
        </w:rPr>
        <w:t xml:space="preserve"> </w:t>
      </w:r>
      <w:proofErr w:type="spellStart"/>
      <w:r w:rsidRPr="00925F60">
        <w:rPr>
          <w:rFonts w:ascii="Calibri" w:eastAsia="Calibri" w:hAnsi="Calibri" w:cs="Calibri"/>
        </w:rPr>
        <w:t>kegiatan</w:t>
      </w:r>
      <w:proofErr w:type="spellEnd"/>
      <w:r w:rsidRPr="00925F60">
        <w:rPr>
          <w:rFonts w:ascii="Calibri" w:eastAsia="Calibri" w:hAnsi="Calibri" w:cs="Calibri"/>
        </w:rPr>
        <w:t xml:space="preserve"> </w:t>
      </w:r>
      <w:proofErr w:type="spellStart"/>
      <w:r w:rsidRPr="00925F60">
        <w:rPr>
          <w:rFonts w:ascii="Calibri" w:eastAsia="Calibri" w:hAnsi="Calibri" w:cs="Calibri"/>
        </w:rPr>
        <w:t>ini</w:t>
      </w:r>
      <w:proofErr w:type="spellEnd"/>
      <w:r w:rsidRPr="00925F60">
        <w:rPr>
          <w:rFonts w:ascii="Calibri" w:eastAsia="Calibri" w:hAnsi="Calibri" w:cs="Calibri"/>
        </w:rPr>
        <w:t xml:space="preserve"> </w:t>
      </w:r>
      <w:proofErr w:type="spellStart"/>
      <w:r w:rsidRPr="00925F60">
        <w:rPr>
          <w:rFonts w:ascii="Calibri" w:eastAsia="Calibri" w:hAnsi="Calibri" w:cs="Calibri"/>
        </w:rPr>
        <w:t>adalah</w:t>
      </w:r>
      <w:proofErr w:type="spellEnd"/>
      <w:r w:rsidRPr="00925F60">
        <w:rPr>
          <w:rFonts w:ascii="Calibri" w:eastAsia="Calibri" w:hAnsi="Calibri" w:cs="Calibri"/>
        </w:rPr>
        <w:t xml:space="preserve"> </w:t>
      </w:r>
      <w:proofErr w:type="spellStart"/>
      <w:r w:rsidRPr="00925F60">
        <w:rPr>
          <w:rFonts w:ascii="Calibri" w:eastAsia="Calibri" w:hAnsi="Calibri" w:cs="Calibri"/>
        </w:rPr>
        <w:t>memberikan</w:t>
      </w:r>
      <w:proofErr w:type="spellEnd"/>
      <w:r w:rsidRPr="00925F60">
        <w:rPr>
          <w:rFonts w:ascii="Calibri" w:eastAsia="Calibri" w:hAnsi="Calibri" w:cs="Calibri"/>
        </w:rPr>
        <w:t xml:space="preserve"> </w:t>
      </w:r>
      <w:proofErr w:type="spellStart"/>
      <w:r w:rsidRPr="00925F60">
        <w:rPr>
          <w:rFonts w:ascii="Calibri" w:eastAsia="Calibri" w:hAnsi="Calibri" w:cs="Calibri"/>
        </w:rPr>
        <w:t>edukasi</w:t>
      </w:r>
      <w:proofErr w:type="spellEnd"/>
      <w:r w:rsidRPr="00925F60">
        <w:rPr>
          <w:rFonts w:ascii="Calibri" w:eastAsia="Calibri" w:hAnsi="Calibri" w:cs="Calibri"/>
        </w:rPr>
        <w:t xml:space="preserve"> </w:t>
      </w:r>
      <w:proofErr w:type="spellStart"/>
      <w:r w:rsidRPr="00925F60">
        <w:rPr>
          <w:rFonts w:ascii="Calibri" w:eastAsia="Calibri" w:hAnsi="Calibri" w:cs="Calibri"/>
        </w:rPr>
        <w:t>untuk</w:t>
      </w:r>
      <w:proofErr w:type="spellEnd"/>
      <w:r w:rsidRPr="00925F60">
        <w:rPr>
          <w:rFonts w:ascii="Calibri" w:eastAsia="Calibri" w:hAnsi="Calibri" w:cs="Calibri"/>
        </w:rPr>
        <w:t xml:space="preserve"> </w:t>
      </w:r>
      <w:proofErr w:type="spellStart"/>
      <w:r w:rsidRPr="00925F60">
        <w:rPr>
          <w:rFonts w:ascii="Calibri" w:eastAsia="Calibri" w:hAnsi="Calibri" w:cs="Calibri"/>
        </w:rPr>
        <w:t>meningkatkan</w:t>
      </w:r>
      <w:proofErr w:type="spellEnd"/>
      <w:r w:rsidRPr="00925F60">
        <w:rPr>
          <w:rFonts w:ascii="Calibri" w:eastAsia="Calibri" w:hAnsi="Calibri" w:cs="Calibri"/>
        </w:rPr>
        <w:t xml:space="preserve"> </w:t>
      </w:r>
      <w:proofErr w:type="spellStart"/>
      <w:r w:rsidRPr="00925F60">
        <w:rPr>
          <w:rFonts w:ascii="Calibri" w:eastAsia="Calibri" w:hAnsi="Calibri" w:cs="Calibri"/>
        </w:rPr>
        <w:t>kesadaran</w:t>
      </w:r>
      <w:proofErr w:type="spellEnd"/>
      <w:r w:rsidRPr="00925F60">
        <w:rPr>
          <w:rFonts w:ascii="Calibri" w:eastAsia="Calibri" w:hAnsi="Calibri" w:cs="Calibri"/>
        </w:rPr>
        <w:t xml:space="preserve"> dan </w:t>
      </w:r>
      <w:proofErr w:type="spellStart"/>
      <w:r w:rsidRPr="00925F60">
        <w:rPr>
          <w:rFonts w:ascii="Calibri" w:eastAsia="Calibri" w:hAnsi="Calibri" w:cs="Calibri"/>
        </w:rPr>
        <w:t>pengetahuan</w:t>
      </w:r>
      <w:proofErr w:type="spellEnd"/>
      <w:r w:rsidRPr="00925F60">
        <w:rPr>
          <w:rFonts w:ascii="Calibri" w:eastAsia="Calibri" w:hAnsi="Calibri" w:cs="Calibri"/>
        </w:rPr>
        <w:t xml:space="preserve"> para </w:t>
      </w:r>
      <w:proofErr w:type="spellStart"/>
      <w:r w:rsidRPr="00925F60">
        <w:rPr>
          <w:rFonts w:ascii="Calibri" w:eastAsia="Calibri" w:hAnsi="Calibri" w:cs="Calibri"/>
        </w:rPr>
        <w:t>pekerja</w:t>
      </w:r>
      <w:proofErr w:type="spellEnd"/>
      <w:r w:rsidRPr="00925F60">
        <w:rPr>
          <w:rFonts w:ascii="Calibri" w:eastAsia="Calibri" w:hAnsi="Calibri" w:cs="Calibri"/>
        </w:rPr>
        <w:t xml:space="preserve"> </w:t>
      </w:r>
      <w:proofErr w:type="spellStart"/>
      <w:r w:rsidRPr="00925F60">
        <w:rPr>
          <w:rFonts w:ascii="Calibri" w:eastAsia="Calibri" w:hAnsi="Calibri" w:cs="Calibri"/>
        </w:rPr>
        <w:t>bengkel</w:t>
      </w:r>
      <w:proofErr w:type="spellEnd"/>
      <w:r w:rsidRPr="00925F60">
        <w:rPr>
          <w:rFonts w:ascii="Calibri" w:eastAsia="Calibri" w:hAnsi="Calibri" w:cs="Calibri"/>
        </w:rPr>
        <w:t xml:space="preserve"> </w:t>
      </w:r>
      <w:proofErr w:type="spellStart"/>
      <w:r w:rsidRPr="00925F60">
        <w:rPr>
          <w:rFonts w:ascii="Calibri" w:eastAsia="Calibri" w:hAnsi="Calibri" w:cs="Calibri"/>
        </w:rPr>
        <w:t>tentang</w:t>
      </w:r>
      <w:proofErr w:type="spellEnd"/>
      <w:r w:rsidRPr="00925F60">
        <w:rPr>
          <w:rFonts w:ascii="Calibri" w:eastAsia="Calibri" w:hAnsi="Calibri" w:cs="Calibri"/>
        </w:rPr>
        <w:t xml:space="preserve"> </w:t>
      </w:r>
      <w:proofErr w:type="spellStart"/>
      <w:r w:rsidRPr="00925F60">
        <w:rPr>
          <w:rFonts w:ascii="Calibri" w:eastAsia="Calibri" w:hAnsi="Calibri" w:cs="Calibri"/>
        </w:rPr>
        <w:t>penggunaan</w:t>
      </w:r>
      <w:proofErr w:type="spellEnd"/>
      <w:r w:rsidRPr="00925F60">
        <w:rPr>
          <w:rFonts w:ascii="Calibri" w:eastAsia="Calibri" w:hAnsi="Calibri" w:cs="Calibri"/>
        </w:rPr>
        <w:t xml:space="preserve"> Alat </w:t>
      </w:r>
      <w:proofErr w:type="spellStart"/>
      <w:r w:rsidRPr="00925F60">
        <w:rPr>
          <w:rFonts w:ascii="Calibri" w:eastAsia="Calibri" w:hAnsi="Calibri" w:cs="Calibri"/>
        </w:rPr>
        <w:t>Pelindung</w:t>
      </w:r>
      <w:proofErr w:type="spellEnd"/>
      <w:r w:rsidRPr="00925F60">
        <w:rPr>
          <w:rFonts w:ascii="Calibri" w:eastAsia="Calibri" w:hAnsi="Calibri" w:cs="Calibri"/>
        </w:rPr>
        <w:t xml:space="preserve"> </w:t>
      </w:r>
      <w:proofErr w:type="spellStart"/>
      <w:r w:rsidRPr="00925F60">
        <w:rPr>
          <w:rFonts w:ascii="Calibri" w:eastAsia="Calibri" w:hAnsi="Calibri" w:cs="Calibri"/>
        </w:rPr>
        <w:t>Diri</w:t>
      </w:r>
      <w:proofErr w:type="spellEnd"/>
      <w:r w:rsidRPr="00925F60">
        <w:rPr>
          <w:rFonts w:ascii="Calibri" w:eastAsia="Calibri" w:hAnsi="Calibri" w:cs="Calibri"/>
        </w:rPr>
        <w:t xml:space="preserve"> (APD). </w:t>
      </w:r>
      <w:proofErr w:type="spellStart"/>
      <w:r w:rsidRPr="00925F60">
        <w:rPr>
          <w:rFonts w:ascii="Calibri" w:eastAsia="Calibri" w:hAnsi="Calibri" w:cs="Calibri"/>
        </w:rPr>
        <w:t>Metode</w:t>
      </w:r>
      <w:proofErr w:type="spellEnd"/>
      <w:r w:rsidRPr="00925F60">
        <w:rPr>
          <w:rFonts w:ascii="Calibri" w:eastAsia="Calibri" w:hAnsi="Calibri" w:cs="Calibri"/>
        </w:rPr>
        <w:t xml:space="preserve">: </w:t>
      </w:r>
      <w:proofErr w:type="spellStart"/>
      <w:r w:rsidRPr="00925F60">
        <w:rPr>
          <w:rFonts w:ascii="Calibri" w:eastAsia="Calibri" w:hAnsi="Calibri" w:cs="Calibri"/>
        </w:rPr>
        <w:t>Metode</w:t>
      </w:r>
      <w:proofErr w:type="spellEnd"/>
      <w:r w:rsidRPr="00925F60">
        <w:rPr>
          <w:rFonts w:ascii="Calibri" w:eastAsia="Calibri" w:hAnsi="Calibri" w:cs="Calibri"/>
        </w:rPr>
        <w:t xml:space="preserve"> yang </w:t>
      </w:r>
      <w:proofErr w:type="spellStart"/>
      <w:r w:rsidRPr="00925F60">
        <w:rPr>
          <w:rFonts w:ascii="Calibri" w:eastAsia="Calibri" w:hAnsi="Calibri" w:cs="Calibri"/>
        </w:rPr>
        <w:t>digunakan</w:t>
      </w:r>
      <w:proofErr w:type="spellEnd"/>
      <w:r w:rsidRPr="00925F60">
        <w:rPr>
          <w:rFonts w:ascii="Calibri" w:eastAsia="Calibri" w:hAnsi="Calibri" w:cs="Calibri"/>
        </w:rPr>
        <w:t xml:space="preserve"> </w:t>
      </w:r>
      <w:proofErr w:type="spellStart"/>
      <w:r w:rsidRPr="00925F60">
        <w:rPr>
          <w:rFonts w:ascii="Calibri" w:eastAsia="Calibri" w:hAnsi="Calibri" w:cs="Calibri"/>
        </w:rPr>
        <w:t>adalah</w:t>
      </w:r>
      <w:proofErr w:type="spellEnd"/>
      <w:r w:rsidRPr="00925F60">
        <w:rPr>
          <w:rFonts w:ascii="Calibri" w:eastAsia="Calibri" w:hAnsi="Calibri" w:cs="Calibri"/>
        </w:rPr>
        <w:t xml:space="preserve"> </w:t>
      </w:r>
      <w:proofErr w:type="spellStart"/>
      <w:r w:rsidRPr="00925F60">
        <w:rPr>
          <w:rFonts w:ascii="Calibri" w:eastAsia="Calibri" w:hAnsi="Calibri" w:cs="Calibri"/>
        </w:rPr>
        <w:t>dengan</w:t>
      </w:r>
      <w:proofErr w:type="spellEnd"/>
      <w:r w:rsidRPr="00925F60">
        <w:rPr>
          <w:rFonts w:ascii="Calibri" w:eastAsia="Calibri" w:hAnsi="Calibri" w:cs="Calibri"/>
        </w:rPr>
        <w:t xml:space="preserve"> </w:t>
      </w:r>
      <w:proofErr w:type="spellStart"/>
      <w:r w:rsidRPr="00925F60">
        <w:rPr>
          <w:rFonts w:ascii="Calibri" w:eastAsia="Calibri" w:hAnsi="Calibri" w:cs="Calibri"/>
        </w:rPr>
        <w:t>ceramah</w:t>
      </w:r>
      <w:proofErr w:type="spellEnd"/>
      <w:r w:rsidRPr="00925F60">
        <w:rPr>
          <w:rFonts w:ascii="Calibri" w:eastAsia="Calibri" w:hAnsi="Calibri" w:cs="Calibri"/>
        </w:rPr>
        <w:t xml:space="preserve"> dan </w:t>
      </w:r>
      <w:proofErr w:type="spellStart"/>
      <w:r w:rsidRPr="00925F60">
        <w:rPr>
          <w:rFonts w:ascii="Calibri" w:eastAsia="Calibri" w:hAnsi="Calibri" w:cs="Calibri"/>
        </w:rPr>
        <w:t>menggunakan</w:t>
      </w:r>
      <w:proofErr w:type="spellEnd"/>
      <w:r w:rsidRPr="00925F60">
        <w:rPr>
          <w:rFonts w:ascii="Calibri" w:eastAsia="Calibri" w:hAnsi="Calibri" w:cs="Calibri"/>
        </w:rPr>
        <w:t xml:space="preserve"> poster dan leaflet </w:t>
      </w:r>
      <w:proofErr w:type="spellStart"/>
      <w:r w:rsidRPr="00925F60">
        <w:rPr>
          <w:rFonts w:ascii="Calibri" w:eastAsia="Calibri" w:hAnsi="Calibri" w:cs="Calibri"/>
        </w:rPr>
        <w:t>tentang</w:t>
      </w:r>
      <w:proofErr w:type="spellEnd"/>
      <w:r w:rsidRPr="00925F60">
        <w:rPr>
          <w:rFonts w:ascii="Calibri" w:eastAsia="Calibri" w:hAnsi="Calibri" w:cs="Calibri"/>
        </w:rPr>
        <w:t xml:space="preserve"> Alat </w:t>
      </w:r>
      <w:proofErr w:type="spellStart"/>
      <w:r w:rsidRPr="00925F60">
        <w:rPr>
          <w:rFonts w:ascii="Calibri" w:eastAsia="Calibri" w:hAnsi="Calibri" w:cs="Calibri"/>
        </w:rPr>
        <w:t>Perlindungan</w:t>
      </w:r>
      <w:proofErr w:type="spellEnd"/>
      <w:r w:rsidRPr="00925F60">
        <w:rPr>
          <w:rFonts w:ascii="Calibri" w:eastAsia="Calibri" w:hAnsi="Calibri" w:cs="Calibri"/>
        </w:rPr>
        <w:t xml:space="preserve"> </w:t>
      </w:r>
      <w:proofErr w:type="spellStart"/>
      <w:r w:rsidRPr="00925F60">
        <w:rPr>
          <w:rFonts w:ascii="Calibri" w:eastAsia="Calibri" w:hAnsi="Calibri" w:cs="Calibri"/>
        </w:rPr>
        <w:t>Diri</w:t>
      </w:r>
      <w:proofErr w:type="spellEnd"/>
      <w:r w:rsidRPr="00925F60">
        <w:rPr>
          <w:rFonts w:ascii="Calibri" w:eastAsia="Calibri" w:hAnsi="Calibri" w:cs="Calibri"/>
        </w:rPr>
        <w:t xml:space="preserve"> (APD). Hasil: </w:t>
      </w:r>
      <w:proofErr w:type="spellStart"/>
      <w:r w:rsidRPr="00925F60">
        <w:rPr>
          <w:rFonts w:ascii="Calibri" w:eastAsia="Calibri" w:hAnsi="Calibri" w:cs="Calibri"/>
        </w:rPr>
        <w:t>masih</w:t>
      </w:r>
      <w:proofErr w:type="spellEnd"/>
      <w:r w:rsidRPr="00925F60">
        <w:rPr>
          <w:rFonts w:ascii="Calibri" w:eastAsia="Calibri" w:hAnsi="Calibri" w:cs="Calibri"/>
        </w:rPr>
        <w:t xml:space="preserve"> </w:t>
      </w:r>
      <w:proofErr w:type="spellStart"/>
      <w:r w:rsidRPr="00925F60">
        <w:rPr>
          <w:rFonts w:ascii="Calibri" w:eastAsia="Calibri" w:hAnsi="Calibri" w:cs="Calibri"/>
        </w:rPr>
        <w:t>adanya</w:t>
      </w:r>
      <w:proofErr w:type="spellEnd"/>
      <w:r w:rsidRPr="00925F60">
        <w:rPr>
          <w:rFonts w:ascii="Calibri" w:eastAsia="Calibri" w:hAnsi="Calibri" w:cs="Calibri"/>
        </w:rPr>
        <w:t xml:space="preserve"> </w:t>
      </w:r>
      <w:proofErr w:type="spellStart"/>
      <w:r w:rsidRPr="00925F60">
        <w:rPr>
          <w:rFonts w:ascii="Calibri" w:eastAsia="Calibri" w:hAnsi="Calibri" w:cs="Calibri"/>
        </w:rPr>
        <w:t>beberapa</w:t>
      </w:r>
      <w:proofErr w:type="spellEnd"/>
      <w:r w:rsidRPr="00925F60">
        <w:rPr>
          <w:rFonts w:ascii="Calibri" w:eastAsia="Calibri" w:hAnsi="Calibri" w:cs="Calibri"/>
        </w:rPr>
        <w:t xml:space="preserve"> </w:t>
      </w:r>
      <w:proofErr w:type="spellStart"/>
      <w:r w:rsidRPr="00925F60">
        <w:rPr>
          <w:rFonts w:ascii="Calibri" w:eastAsia="Calibri" w:hAnsi="Calibri" w:cs="Calibri"/>
        </w:rPr>
        <w:t>masalah</w:t>
      </w:r>
      <w:proofErr w:type="spellEnd"/>
      <w:r w:rsidRPr="00925F60">
        <w:rPr>
          <w:rFonts w:ascii="Calibri" w:eastAsia="Calibri" w:hAnsi="Calibri" w:cs="Calibri"/>
        </w:rPr>
        <w:t xml:space="preserve"> yang </w:t>
      </w:r>
      <w:proofErr w:type="spellStart"/>
      <w:r w:rsidRPr="00925F60">
        <w:rPr>
          <w:rFonts w:ascii="Calibri" w:eastAsia="Calibri" w:hAnsi="Calibri" w:cs="Calibri"/>
        </w:rPr>
        <w:t>terdapat</w:t>
      </w:r>
      <w:proofErr w:type="spellEnd"/>
      <w:r w:rsidRPr="00925F60">
        <w:rPr>
          <w:rFonts w:ascii="Calibri" w:eastAsia="Calibri" w:hAnsi="Calibri" w:cs="Calibri"/>
        </w:rPr>
        <w:t xml:space="preserve"> di </w:t>
      </w:r>
      <w:proofErr w:type="spellStart"/>
      <w:r w:rsidRPr="00925F60">
        <w:rPr>
          <w:rFonts w:ascii="Calibri" w:eastAsia="Calibri" w:hAnsi="Calibri" w:cs="Calibri"/>
        </w:rPr>
        <w:t>bengkel</w:t>
      </w:r>
      <w:proofErr w:type="spellEnd"/>
      <w:r w:rsidRPr="00925F60">
        <w:rPr>
          <w:rFonts w:ascii="Calibri" w:eastAsia="Calibri" w:hAnsi="Calibri" w:cs="Calibri"/>
        </w:rPr>
        <w:t xml:space="preserve"> </w:t>
      </w:r>
      <w:proofErr w:type="spellStart"/>
      <w:r w:rsidRPr="00925F60">
        <w:rPr>
          <w:rFonts w:ascii="Calibri" w:eastAsia="Calibri" w:hAnsi="Calibri" w:cs="Calibri"/>
        </w:rPr>
        <w:t>yaitu</w:t>
      </w:r>
      <w:proofErr w:type="spellEnd"/>
      <w:r w:rsidRPr="00925F60">
        <w:rPr>
          <w:rFonts w:ascii="Calibri" w:eastAsia="Calibri" w:hAnsi="Calibri" w:cs="Calibri"/>
        </w:rPr>
        <w:t xml:space="preserve"> </w:t>
      </w:r>
      <w:proofErr w:type="spellStart"/>
      <w:r w:rsidRPr="00925F60">
        <w:rPr>
          <w:rFonts w:ascii="Calibri" w:eastAsia="Calibri" w:hAnsi="Calibri" w:cs="Calibri"/>
        </w:rPr>
        <w:t>kurangnya</w:t>
      </w:r>
      <w:proofErr w:type="spellEnd"/>
      <w:r w:rsidRPr="00925F60">
        <w:rPr>
          <w:rFonts w:ascii="Calibri" w:eastAsia="Calibri" w:hAnsi="Calibri" w:cs="Calibri"/>
        </w:rPr>
        <w:t xml:space="preserve"> </w:t>
      </w:r>
      <w:proofErr w:type="spellStart"/>
      <w:r w:rsidRPr="00925F60">
        <w:rPr>
          <w:rFonts w:ascii="Calibri" w:eastAsia="Calibri" w:hAnsi="Calibri" w:cs="Calibri"/>
        </w:rPr>
        <w:t>pengetahuan</w:t>
      </w:r>
      <w:proofErr w:type="spellEnd"/>
      <w:r w:rsidRPr="00925F60">
        <w:rPr>
          <w:rFonts w:ascii="Calibri" w:eastAsia="Calibri" w:hAnsi="Calibri" w:cs="Calibri"/>
        </w:rPr>
        <w:t xml:space="preserve"> </w:t>
      </w:r>
      <w:proofErr w:type="spellStart"/>
      <w:r w:rsidRPr="00925F60">
        <w:rPr>
          <w:rFonts w:ascii="Calibri" w:eastAsia="Calibri" w:hAnsi="Calibri" w:cs="Calibri"/>
        </w:rPr>
        <w:t>karyawan</w:t>
      </w:r>
      <w:proofErr w:type="spellEnd"/>
      <w:r w:rsidRPr="00925F60">
        <w:rPr>
          <w:rFonts w:ascii="Calibri" w:eastAsia="Calibri" w:hAnsi="Calibri" w:cs="Calibri"/>
        </w:rPr>
        <w:t xml:space="preserve"> </w:t>
      </w:r>
      <w:proofErr w:type="spellStart"/>
      <w:r w:rsidRPr="00925F60">
        <w:rPr>
          <w:rFonts w:ascii="Calibri" w:eastAsia="Calibri" w:hAnsi="Calibri" w:cs="Calibri"/>
        </w:rPr>
        <w:t>tentang</w:t>
      </w:r>
      <w:proofErr w:type="spellEnd"/>
      <w:r w:rsidRPr="00925F60">
        <w:rPr>
          <w:rFonts w:ascii="Calibri" w:eastAsia="Calibri" w:hAnsi="Calibri" w:cs="Calibri"/>
        </w:rPr>
        <w:t xml:space="preserve"> </w:t>
      </w:r>
      <w:proofErr w:type="spellStart"/>
      <w:r w:rsidRPr="00925F60">
        <w:rPr>
          <w:rFonts w:ascii="Calibri" w:eastAsia="Calibri" w:hAnsi="Calibri" w:cs="Calibri"/>
        </w:rPr>
        <w:t>pentingnya</w:t>
      </w:r>
      <w:proofErr w:type="spellEnd"/>
      <w:r w:rsidRPr="00925F60">
        <w:rPr>
          <w:rFonts w:ascii="Calibri" w:eastAsia="Calibri" w:hAnsi="Calibri" w:cs="Calibri"/>
        </w:rPr>
        <w:t xml:space="preserve"> </w:t>
      </w:r>
      <w:proofErr w:type="spellStart"/>
      <w:r w:rsidRPr="00925F60">
        <w:rPr>
          <w:rFonts w:ascii="Calibri" w:eastAsia="Calibri" w:hAnsi="Calibri" w:cs="Calibri"/>
        </w:rPr>
        <w:t>penggunaan</w:t>
      </w:r>
      <w:proofErr w:type="spellEnd"/>
      <w:r w:rsidRPr="00925F60">
        <w:rPr>
          <w:rFonts w:ascii="Calibri" w:eastAsia="Calibri" w:hAnsi="Calibri" w:cs="Calibri"/>
        </w:rPr>
        <w:t xml:space="preserve"> Alat </w:t>
      </w:r>
      <w:proofErr w:type="spellStart"/>
      <w:r w:rsidRPr="00925F60">
        <w:rPr>
          <w:rFonts w:ascii="Calibri" w:eastAsia="Calibri" w:hAnsi="Calibri" w:cs="Calibri"/>
        </w:rPr>
        <w:t>Pelindung</w:t>
      </w:r>
      <w:proofErr w:type="spellEnd"/>
      <w:r w:rsidRPr="00925F60">
        <w:rPr>
          <w:rFonts w:ascii="Calibri" w:eastAsia="Calibri" w:hAnsi="Calibri" w:cs="Calibri"/>
        </w:rPr>
        <w:t xml:space="preserve"> </w:t>
      </w:r>
      <w:proofErr w:type="spellStart"/>
      <w:r w:rsidRPr="00925F60">
        <w:rPr>
          <w:rFonts w:ascii="Calibri" w:eastAsia="Calibri" w:hAnsi="Calibri" w:cs="Calibri"/>
        </w:rPr>
        <w:t>Diri</w:t>
      </w:r>
      <w:proofErr w:type="spellEnd"/>
      <w:r w:rsidRPr="00925F60">
        <w:rPr>
          <w:rFonts w:ascii="Calibri" w:eastAsia="Calibri" w:hAnsi="Calibri" w:cs="Calibri"/>
        </w:rPr>
        <w:t xml:space="preserve"> (APD) yang </w:t>
      </w:r>
      <w:proofErr w:type="spellStart"/>
      <w:r w:rsidRPr="00925F60">
        <w:rPr>
          <w:rFonts w:ascii="Calibri" w:eastAsia="Calibri" w:hAnsi="Calibri" w:cs="Calibri"/>
        </w:rPr>
        <w:t>kurang</w:t>
      </w:r>
      <w:proofErr w:type="spellEnd"/>
      <w:r w:rsidRPr="00925F60">
        <w:rPr>
          <w:rFonts w:ascii="Calibri" w:eastAsia="Calibri" w:hAnsi="Calibri" w:cs="Calibri"/>
        </w:rPr>
        <w:t xml:space="preserve"> </w:t>
      </w:r>
      <w:proofErr w:type="spellStart"/>
      <w:r w:rsidRPr="00925F60">
        <w:rPr>
          <w:rFonts w:ascii="Calibri" w:eastAsia="Calibri" w:hAnsi="Calibri" w:cs="Calibri"/>
        </w:rPr>
        <w:t>lengkap</w:t>
      </w:r>
      <w:proofErr w:type="spellEnd"/>
      <w:r w:rsidRPr="00925F60">
        <w:rPr>
          <w:rFonts w:ascii="Calibri" w:eastAsia="Calibri" w:hAnsi="Calibri" w:cs="Calibri"/>
        </w:rPr>
        <w:t xml:space="preserve"> di </w:t>
      </w:r>
      <w:proofErr w:type="spellStart"/>
      <w:r w:rsidRPr="00925F60">
        <w:rPr>
          <w:rFonts w:ascii="Calibri" w:eastAsia="Calibri" w:hAnsi="Calibri" w:cs="Calibri"/>
        </w:rPr>
        <w:t>lingkungan</w:t>
      </w:r>
      <w:proofErr w:type="spellEnd"/>
      <w:r w:rsidRPr="00925F60">
        <w:rPr>
          <w:rFonts w:ascii="Calibri" w:eastAsia="Calibri" w:hAnsi="Calibri" w:cs="Calibri"/>
        </w:rPr>
        <w:t xml:space="preserve"> </w:t>
      </w:r>
      <w:proofErr w:type="spellStart"/>
      <w:r w:rsidRPr="00925F60">
        <w:rPr>
          <w:rFonts w:ascii="Calibri" w:eastAsia="Calibri" w:hAnsi="Calibri" w:cs="Calibri"/>
        </w:rPr>
        <w:t>kerja</w:t>
      </w:r>
      <w:proofErr w:type="spellEnd"/>
      <w:r w:rsidRPr="00925F60">
        <w:rPr>
          <w:rFonts w:ascii="Calibri" w:eastAsia="Calibri" w:hAnsi="Calibri" w:cs="Calibri"/>
        </w:rPr>
        <w:t xml:space="preserve"> yang </w:t>
      </w:r>
      <w:proofErr w:type="spellStart"/>
      <w:r w:rsidRPr="00925F60">
        <w:rPr>
          <w:rFonts w:ascii="Calibri" w:eastAsia="Calibri" w:hAnsi="Calibri" w:cs="Calibri"/>
        </w:rPr>
        <w:t>tidak</w:t>
      </w:r>
      <w:proofErr w:type="spellEnd"/>
      <w:r w:rsidRPr="00925F60">
        <w:rPr>
          <w:rFonts w:ascii="Calibri" w:eastAsia="Calibri" w:hAnsi="Calibri" w:cs="Calibri"/>
        </w:rPr>
        <w:t xml:space="preserve"> </w:t>
      </w:r>
      <w:proofErr w:type="spellStart"/>
      <w:r w:rsidRPr="00925F60">
        <w:rPr>
          <w:rFonts w:ascii="Calibri" w:eastAsia="Calibri" w:hAnsi="Calibri" w:cs="Calibri"/>
        </w:rPr>
        <w:t>aman</w:t>
      </w:r>
      <w:proofErr w:type="spellEnd"/>
      <w:r w:rsidRPr="00925F60">
        <w:rPr>
          <w:rFonts w:ascii="Calibri" w:eastAsia="Calibri" w:hAnsi="Calibri" w:cs="Calibri"/>
        </w:rPr>
        <w:t xml:space="preserve"> </w:t>
      </w:r>
      <w:proofErr w:type="spellStart"/>
      <w:r w:rsidRPr="00925F60">
        <w:rPr>
          <w:rFonts w:ascii="Calibri" w:eastAsia="Calibri" w:hAnsi="Calibri" w:cs="Calibri"/>
        </w:rPr>
        <w:t>Dampak</w:t>
      </w:r>
      <w:proofErr w:type="spellEnd"/>
      <w:r w:rsidRPr="00925F60">
        <w:rPr>
          <w:rFonts w:ascii="Calibri" w:eastAsia="Calibri" w:hAnsi="Calibri" w:cs="Calibri"/>
        </w:rPr>
        <w:t xml:space="preserve">: </w:t>
      </w:r>
      <w:proofErr w:type="spellStart"/>
      <w:r w:rsidRPr="00925F60">
        <w:rPr>
          <w:rFonts w:ascii="Calibri" w:eastAsia="Calibri" w:hAnsi="Calibri" w:cs="Calibri"/>
        </w:rPr>
        <w:t>Dampak</w:t>
      </w:r>
      <w:proofErr w:type="spellEnd"/>
      <w:r w:rsidRPr="00925F60">
        <w:rPr>
          <w:rFonts w:ascii="Calibri" w:eastAsia="Calibri" w:hAnsi="Calibri" w:cs="Calibri"/>
        </w:rPr>
        <w:t xml:space="preserve"> yang </w:t>
      </w:r>
      <w:proofErr w:type="spellStart"/>
      <w:r w:rsidRPr="00925F60">
        <w:rPr>
          <w:rFonts w:ascii="Calibri" w:eastAsia="Calibri" w:hAnsi="Calibri" w:cs="Calibri"/>
        </w:rPr>
        <w:t>diperoleh</w:t>
      </w:r>
      <w:proofErr w:type="spellEnd"/>
      <w:r w:rsidRPr="00925F60">
        <w:rPr>
          <w:rFonts w:ascii="Calibri" w:eastAsia="Calibri" w:hAnsi="Calibri" w:cs="Calibri"/>
        </w:rPr>
        <w:t xml:space="preserve"> </w:t>
      </w:r>
      <w:proofErr w:type="spellStart"/>
      <w:r w:rsidRPr="00925F60">
        <w:rPr>
          <w:rFonts w:ascii="Calibri" w:eastAsia="Calibri" w:hAnsi="Calibri" w:cs="Calibri"/>
        </w:rPr>
        <w:t>dari</w:t>
      </w:r>
      <w:proofErr w:type="spellEnd"/>
      <w:r w:rsidRPr="00925F60">
        <w:rPr>
          <w:rFonts w:ascii="Calibri" w:eastAsia="Calibri" w:hAnsi="Calibri" w:cs="Calibri"/>
        </w:rPr>
        <w:t xml:space="preserve"> </w:t>
      </w:r>
      <w:proofErr w:type="spellStart"/>
      <w:r w:rsidRPr="00925F60">
        <w:rPr>
          <w:rFonts w:ascii="Calibri" w:eastAsia="Calibri" w:hAnsi="Calibri" w:cs="Calibri"/>
        </w:rPr>
        <w:t>kegiatan</w:t>
      </w:r>
      <w:proofErr w:type="spellEnd"/>
      <w:r w:rsidRPr="00925F60">
        <w:rPr>
          <w:rFonts w:ascii="Calibri" w:eastAsia="Calibri" w:hAnsi="Calibri" w:cs="Calibri"/>
        </w:rPr>
        <w:t xml:space="preserve"> </w:t>
      </w:r>
      <w:proofErr w:type="spellStart"/>
      <w:r w:rsidRPr="00925F60">
        <w:rPr>
          <w:rFonts w:ascii="Calibri" w:eastAsia="Calibri" w:hAnsi="Calibri" w:cs="Calibri"/>
        </w:rPr>
        <w:t>pengabdian</w:t>
      </w:r>
      <w:proofErr w:type="spellEnd"/>
      <w:r w:rsidRPr="00925F60">
        <w:rPr>
          <w:rFonts w:ascii="Calibri" w:eastAsia="Calibri" w:hAnsi="Calibri" w:cs="Calibri"/>
        </w:rPr>
        <w:t xml:space="preserve"> </w:t>
      </w:r>
      <w:proofErr w:type="spellStart"/>
      <w:r w:rsidRPr="00925F60">
        <w:rPr>
          <w:rFonts w:ascii="Calibri" w:eastAsia="Calibri" w:hAnsi="Calibri" w:cs="Calibri"/>
        </w:rPr>
        <w:t>ini</w:t>
      </w:r>
      <w:proofErr w:type="spellEnd"/>
      <w:r w:rsidRPr="00925F60">
        <w:rPr>
          <w:rFonts w:ascii="Calibri" w:eastAsia="Calibri" w:hAnsi="Calibri" w:cs="Calibri"/>
        </w:rPr>
        <w:t xml:space="preserve"> </w:t>
      </w:r>
      <w:proofErr w:type="spellStart"/>
      <w:r w:rsidRPr="00925F60">
        <w:rPr>
          <w:rFonts w:ascii="Calibri" w:eastAsia="Calibri" w:hAnsi="Calibri" w:cs="Calibri"/>
        </w:rPr>
        <w:t>yaitu</w:t>
      </w:r>
      <w:proofErr w:type="spellEnd"/>
      <w:r w:rsidRPr="00925F60">
        <w:rPr>
          <w:rFonts w:ascii="Calibri" w:eastAsia="Calibri" w:hAnsi="Calibri" w:cs="Calibri"/>
        </w:rPr>
        <w:t xml:space="preserve"> para </w:t>
      </w:r>
      <w:proofErr w:type="spellStart"/>
      <w:r w:rsidRPr="00925F60">
        <w:rPr>
          <w:rFonts w:ascii="Calibri" w:eastAsia="Calibri" w:hAnsi="Calibri" w:cs="Calibri"/>
        </w:rPr>
        <w:t>pekerja</w:t>
      </w:r>
      <w:proofErr w:type="spellEnd"/>
      <w:r w:rsidRPr="00925F60">
        <w:rPr>
          <w:rFonts w:ascii="Calibri" w:eastAsia="Calibri" w:hAnsi="Calibri" w:cs="Calibri"/>
        </w:rPr>
        <w:t xml:space="preserve"> </w:t>
      </w:r>
      <w:proofErr w:type="spellStart"/>
      <w:r w:rsidRPr="00925F60">
        <w:rPr>
          <w:rFonts w:ascii="Calibri" w:eastAsia="Calibri" w:hAnsi="Calibri" w:cs="Calibri"/>
        </w:rPr>
        <w:t>bengkel</w:t>
      </w:r>
      <w:proofErr w:type="spellEnd"/>
      <w:r w:rsidRPr="00925F60">
        <w:rPr>
          <w:rFonts w:ascii="Calibri" w:eastAsia="Calibri" w:hAnsi="Calibri" w:cs="Calibri"/>
        </w:rPr>
        <w:t xml:space="preserve"> </w:t>
      </w:r>
      <w:proofErr w:type="spellStart"/>
      <w:r w:rsidRPr="00925F60">
        <w:rPr>
          <w:rFonts w:ascii="Calibri" w:eastAsia="Calibri" w:hAnsi="Calibri" w:cs="Calibri"/>
        </w:rPr>
        <w:t>lebih</w:t>
      </w:r>
      <w:proofErr w:type="spellEnd"/>
      <w:r w:rsidRPr="00925F60">
        <w:rPr>
          <w:rFonts w:ascii="Calibri" w:eastAsia="Calibri" w:hAnsi="Calibri" w:cs="Calibri"/>
        </w:rPr>
        <w:t xml:space="preserve"> </w:t>
      </w:r>
      <w:proofErr w:type="spellStart"/>
      <w:r w:rsidRPr="00925F60">
        <w:rPr>
          <w:rFonts w:ascii="Calibri" w:eastAsia="Calibri" w:hAnsi="Calibri" w:cs="Calibri"/>
        </w:rPr>
        <w:t>memahami</w:t>
      </w:r>
      <w:proofErr w:type="spellEnd"/>
      <w:r w:rsidRPr="00925F60">
        <w:rPr>
          <w:rFonts w:ascii="Calibri" w:eastAsia="Calibri" w:hAnsi="Calibri" w:cs="Calibri"/>
        </w:rPr>
        <w:t xml:space="preserve"> </w:t>
      </w:r>
      <w:proofErr w:type="spellStart"/>
      <w:r w:rsidRPr="00925F60">
        <w:rPr>
          <w:rFonts w:ascii="Calibri" w:eastAsia="Calibri" w:hAnsi="Calibri" w:cs="Calibri"/>
        </w:rPr>
        <w:t>bahaya</w:t>
      </w:r>
      <w:proofErr w:type="spellEnd"/>
      <w:r w:rsidRPr="00925F60">
        <w:rPr>
          <w:rFonts w:ascii="Calibri" w:eastAsia="Calibri" w:hAnsi="Calibri" w:cs="Calibri"/>
        </w:rPr>
        <w:t xml:space="preserve"> dan </w:t>
      </w:r>
      <w:proofErr w:type="spellStart"/>
      <w:r w:rsidRPr="00925F60">
        <w:rPr>
          <w:rFonts w:ascii="Calibri" w:eastAsia="Calibri" w:hAnsi="Calibri" w:cs="Calibri"/>
        </w:rPr>
        <w:t>risiko</w:t>
      </w:r>
      <w:proofErr w:type="spellEnd"/>
      <w:r w:rsidRPr="00925F60">
        <w:rPr>
          <w:rFonts w:ascii="Calibri" w:eastAsia="Calibri" w:hAnsi="Calibri" w:cs="Calibri"/>
        </w:rPr>
        <w:t xml:space="preserve"> </w:t>
      </w:r>
      <w:proofErr w:type="spellStart"/>
      <w:r w:rsidRPr="00925F60">
        <w:rPr>
          <w:rFonts w:ascii="Calibri" w:eastAsia="Calibri" w:hAnsi="Calibri" w:cs="Calibri"/>
        </w:rPr>
        <w:t>ketika</w:t>
      </w:r>
      <w:proofErr w:type="spellEnd"/>
      <w:r w:rsidRPr="00925F60">
        <w:rPr>
          <w:rFonts w:ascii="Calibri" w:eastAsia="Calibri" w:hAnsi="Calibri" w:cs="Calibri"/>
        </w:rPr>
        <w:t xml:space="preserve"> </w:t>
      </w:r>
      <w:proofErr w:type="spellStart"/>
      <w:r w:rsidRPr="00925F60">
        <w:rPr>
          <w:rFonts w:ascii="Calibri" w:eastAsia="Calibri" w:hAnsi="Calibri" w:cs="Calibri"/>
        </w:rPr>
        <w:t>mereka</w:t>
      </w:r>
      <w:proofErr w:type="spellEnd"/>
      <w:r w:rsidRPr="00925F60">
        <w:rPr>
          <w:rFonts w:ascii="Calibri" w:eastAsia="Calibri" w:hAnsi="Calibri" w:cs="Calibri"/>
        </w:rPr>
        <w:t xml:space="preserve"> </w:t>
      </w:r>
      <w:proofErr w:type="spellStart"/>
      <w:r w:rsidRPr="00925F60">
        <w:rPr>
          <w:rFonts w:ascii="Calibri" w:eastAsia="Calibri" w:hAnsi="Calibri" w:cs="Calibri"/>
        </w:rPr>
        <w:t>tidak</w:t>
      </w:r>
      <w:proofErr w:type="spellEnd"/>
      <w:r w:rsidRPr="00925F60">
        <w:rPr>
          <w:rFonts w:ascii="Calibri" w:eastAsia="Calibri" w:hAnsi="Calibri" w:cs="Calibri"/>
        </w:rPr>
        <w:t xml:space="preserve"> </w:t>
      </w:r>
      <w:proofErr w:type="spellStart"/>
      <w:r w:rsidRPr="00925F60">
        <w:rPr>
          <w:rFonts w:ascii="Calibri" w:eastAsia="Calibri" w:hAnsi="Calibri" w:cs="Calibri"/>
        </w:rPr>
        <w:t>menggunaan</w:t>
      </w:r>
      <w:proofErr w:type="spellEnd"/>
      <w:r w:rsidRPr="00925F60">
        <w:rPr>
          <w:rFonts w:ascii="Calibri" w:eastAsia="Calibri" w:hAnsi="Calibri" w:cs="Calibri"/>
        </w:rPr>
        <w:t xml:space="preserve"> APD dan </w:t>
      </w:r>
      <w:proofErr w:type="spellStart"/>
      <w:r w:rsidRPr="00925F60">
        <w:rPr>
          <w:rFonts w:ascii="Calibri" w:eastAsia="Calibri" w:hAnsi="Calibri" w:cs="Calibri"/>
        </w:rPr>
        <w:t>lingkungan</w:t>
      </w:r>
      <w:proofErr w:type="spellEnd"/>
      <w:r w:rsidRPr="00925F60">
        <w:rPr>
          <w:rFonts w:ascii="Calibri" w:eastAsia="Calibri" w:hAnsi="Calibri" w:cs="Calibri"/>
        </w:rPr>
        <w:t xml:space="preserve"> </w:t>
      </w:r>
      <w:proofErr w:type="spellStart"/>
      <w:r w:rsidRPr="00925F60">
        <w:rPr>
          <w:rFonts w:ascii="Calibri" w:eastAsia="Calibri" w:hAnsi="Calibri" w:cs="Calibri"/>
        </w:rPr>
        <w:t>kerjanya</w:t>
      </w:r>
      <w:proofErr w:type="spellEnd"/>
      <w:r w:rsidRPr="00925F60">
        <w:rPr>
          <w:rFonts w:ascii="Calibri" w:eastAsia="Calibri" w:hAnsi="Calibri" w:cs="Calibri"/>
        </w:rPr>
        <w:t xml:space="preserve"> </w:t>
      </w:r>
      <w:proofErr w:type="spellStart"/>
      <w:r w:rsidRPr="00925F60">
        <w:rPr>
          <w:rFonts w:ascii="Calibri" w:eastAsia="Calibri" w:hAnsi="Calibri" w:cs="Calibri"/>
        </w:rPr>
        <w:t>tidak</w:t>
      </w:r>
      <w:proofErr w:type="spellEnd"/>
      <w:r w:rsidRPr="00925F60">
        <w:rPr>
          <w:rFonts w:ascii="Calibri" w:eastAsia="Calibri" w:hAnsi="Calibri" w:cs="Calibri"/>
        </w:rPr>
        <w:t xml:space="preserve"> </w:t>
      </w:r>
      <w:proofErr w:type="spellStart"/>
      <w:r w:rsidRPr="00925F60">
        <w:rPr>
          <w:rFonts w:ascii="Calibri" w:eastAsia="Calibri" w:hAnsi="Calibri" w:cs="Calibri"/>
        </w:rPr>
        <w:t>aman</w:t>
      </w:r>
      <w:proofErr w:type="spellEnd"/>
      <w:r w:rsidRPr="00925F60">
        <w:rPr>
          <w:rFonts w:ascii="Calibri" w:eastAsia="Calibri" w:hAnsi="Calibri" w:cs="Calibri"/>
        </w:rPr>
        <w:t xml:space="preserve">, </w:t>
      </w:r>
      <w:proofErr w:type="spellStart"/>
      <w:r w:rsidRPr="00925F60">
        <w:rPr>
          <w:rFonts w:ascii="Calibri" w:eastAsia="Calibri" w:hAnsi="Calibri" w:cs="Calibri"/>
        </w:rPr>
        <w:t>selain</w:t>
      </w:r>
      <w:proofErr w:type="spellEnd"/>
      <w:r w:rsidRPr="00925F60">
        <w:rPr>
          <w:rFonts w:ascii="Calibri" w:eastAsia="Calibri" w:hAnsi="Calibri" w:cs="Calibri"/>
        </w:rPr>
        <w:t xml:space="preserve"> </w:t>
      </w:r>
      <w:proofErr w:type="spellStart"/>
      <w:r w:rsidRPr="00925F60">
        <w:rPr>
          <w:rFonts w:ascii="Calibri" w:eastAsia="Calibri" w:hAnsi="Calibri" w:cs="Calibri"/>
        </w:rPr>
        <w:t>itu</w:t>
      </w:r>
      <w:proofErr w:type="spellEnd"/>
      <w:r w:rsidRPr="00925F60">
        <w:rPr>
          <w:rFonts w:ascii="Calibri" w:eastAsia="Calibri" w:hAnsi="Calibri" w:cs="Calibri"/>
        </w:rPr>
        <w:t xml:space="preserve"> </w:t>
      </w:r>
      <w:proofErr w:type="spellStart"/>
      <w:r w:rsidRPr="00925F60">
        <w:rPr>
          <w:rFonts w:ascii="Calibri" w:eastAsia="Calibri" w:hAnsi="Calibri" w:cs="Calibri"/>
        </w:rPr>
        <w:t>pemberian</w:t>
      </w:r>
      <w:proofErr w:type="spellEnd"/>
      <w:r w:rsidRPr="00925F60">
        <w:rPr>
          <w:rFonts w:ascii="Calibri" w:eastAsia="Calibri" w:hAnsi="Calibri" w:cs="Calibri"/>
        </w:rPr>
        <w:t xml:space="preserve"> poster dan leaflet juga </w:t>
      </w:r>
      <w:proofErr w:type="spellStart"/>
      <w:r w:rsidRPr="00925F60">
        <w:rPr>
          <w:rFonts w:ascii="Calibri" w:eastAsia="Calibri" w:hAnsi="Calibri" w:cs="Calibri"/>
        </w:rPr>
        <w:t>menambah</w:t>
      </w:r>
      <w:proofErr w:type="spellEnd"/>
      <w:r w:rsidRPr="00925F60">
        <w:rPr>
          <w:rFonts w:ascii="Calibri" w:eastAsia="Calibri" w:hAnsi="Calibri" w:cs="Calibri"/>
        </w:rPr>
        <w:t xml:space="preserve"> </w:t>
      </w:r>
      <w:proofErr w:type="spellStart"/>
      <w:r w:rsidRPr="00925F60">
        <w:rPr>
          <w:rFonts w:ascii="Calibri" w:eastAsia="Calibri" w:hAnsi="Calibri" w:cs="Calibri"/>
        </w:rPr>
        <w:t>pengetahuan</w:t>
      </w:r>
      <w:proofErr w:type="spellEnd"/>
      <w:r w:rsidRPr="00925F60">
        <w:rPr>
          <w:rFonts w:ascii="Calibri" w:eastAsia="Calibri" w:hAnsi="Calibri" w:cs="Calibri"/>
        </w:rPr>
        <w:t xml:space="preserve"> </w:t>
      </w:r>
      <w:proofErr w:type="spellStart"/>
      <w:r w:rsidRPr="00925F60">
        <w:rPr>
          <w:rFonts w:ascii="Calibri" w:eastAsia="Calibri" w:hAnsi="Calibri" w:cs="Calibri"/>
        </w:rPr>
        <w:t>bagi</w:t>
      </w:r>
      <w:proofErr w:type="spellEnd"/>
      <w:r w:rsidRPr="00925F60">
        <w:rPr>
          <w:rFonts w:ascii="Calibri" w:eastAsia="Calibri" w:hAnsi="Calibri" w:cs="Calibri"/>
        </w:rPr>
        <w:t xml:space="preserve"> para </w:t>
      </w:r>
      <w:proofErr w:type="spellStart"/>
      <w:r w:rsidRPr="00925F60">
        <w:rPr>
          <w:rFonts w:ascii="Calibri" w:eastAsia="Calibri" w:hAnsi="Calibri" w:cs="Calibri"/>
        </w:rPr>
        <w:t>pekerja</w:t>
      </w:r>
      <w:proofErr w:type="spellEnd"/>
      <w:r w:rsidRPr="00925F60">
        <w:rPr>
          <w:rFonts w:ascii="Calibri" w:eastAsia="Calibri" w:hAnsi="Calibri" w:cs="Calibri"/>
        </w:rPr>
        <w:t xml:space="preserve"> </w:t>
      </w:r>
      <w:proofErr w:type="spellStart"/>
      <w:r w:rsidRPr="00925F60">
        <w:rPr>
          <w:rFonts w:ascii="Calibri" w:eastAsia="Calibri" w:hAnsi="Calibri" w:cs="Calibri"/>
        </w:rPr>
        <w:t>bengkel</w:t>
      </w:r>
      <w:proofErr w:type="spellEnd"/>
      <w:r w:rsidRPr="00925F60">
        <w:rPr>
          <w:rFonts w:ascii="Calibri" w:eastAsia="Calibri" w:hAnsi="Calibri" w:cs="Calibri"/>
        </w:rPr>
        <w:t>.</w:t>
      </w:r>
    </w:p>
    <w:p w14:paraId="37DA1425" w14:textId="77777777" w:rsidR="00925F60" w:rsidRPr="00925F60" w:rsidRDefault="00925F60" w:rsidP="00925F60">
      <w:pPr>
        <w:jc w:val="both"/>
        <w:rPr>
          <w:rFonts w:ascii="Calibri" w:eastAsia="Calibri" w:hAnsi="Calibri" w:cs="Calibri"/>
        </w:rPr>
      </w:pPr>
    </w:p>
    <w:p w14:paraId="05FF2BE1" w14:textId="444393C7" w:rsidR="00BE2396" w:rsidRDefault="00925F60" w:rsidP="00925F60">
      <w:pPr>
        <w:rPr>
          <w:rFonts w:ascii="Calibri" w:eastAsia="Calibri" w:hAnsi="Calibri" w:cs="Calibri"/>
        </w:rPr>
      </w:pPr>
      <w:r w:rsidRPr="00925F60">
        <w:rPr>
          <w:rFonts w:ascii="Calibri" w:eastAsia="Calibri" w:hAnsi="Calibri" w:cs="Calibri"/>
          <w:b/>
          <w:bCs/>
        </w:rPr>
        <w:t xml:space="preserve">Kata </w:t>
      </w:r>
      <w:proofErr w:type="spellStart"/>
      <w:r w:rsidRPr="00925F60">
        <w:rPr>
          <w:rFonts w:ascii="Calibri" w:eastAsia="Calibri" w:hAnsi="Calibri" w:cs="Calibri"/>
          <w:b/>
          <w:bCs/>
        </w:rPr>
        <w:t>kunci</w:t>
      </w:r>
      <w:proofErr w:type="spellEnd"/>
      <w:r w:rsidRPr="00925F60">
        <w:rPr>
          <w:rFonts w:ascii="Calibri" w:eastAsia="Calibri" w:hAnsi="Calibri" w:cs="Calibri"/>
        </w:rPr>
        <w:t xml:space="preserve">: </w:t>
      </w:r>
      <w:proofErr w:type="spellStart"/>
      <w:r w:rsidRPr="00925F60">
        <w:rPr>
          <w:rFonts w:ascii="Calibri" w:eastAsia="Calibri" w:hAnsi="Calibri" w:cs="Calibri"/>
        </w:rPr>
        <w:t>Perilaku</w:t>
      </w:r>
      <w:proofErr w:type="spellEnd"/>
      <w:r w:rsidRPr="00925F60">
        <w:rPr>
          <w:rFonts w:ascii="Calibri" w:eastAsia="Calibri" w:hAnsi="Calibri" w:cs="Calibri"/>
        </w:rPr>
        <w:t xml:space="preserve"> </w:t>
      </w:r>
      <w:proofErr w:type="spellStart"/>
      <w:r w:rsidRPr="00925F60">
        <w:rPr>
          <w:rFonts w:ascii="Calibri" w:eastAsia="Calibri" w:hAnsi="Calibri" w:cs="Calibri"/>
        </w:rPr>
        <w:t>Keselamatan</w:t>
      </w:r>
      <w:proofErr w:type="spellEnd"/>
      <w:r w:rsidRPr="00925F60">
        <w:rPr>
          <w:rFonts w:ascii="Calibri" w:eastAsia="Calibri" w:hAnsi="Calibri" w:cs="Calibri"/>
        </w:rPr>
        <w:t xml:space="preserve"> dan Kesehatan </w:t>
      </w:r>
      <w:proofErr w:type="spellStart"/>
      <w:r w:rsidRPr="00925F60">
        <w:rPr>
          <w:rFonts w:ascii="Calibri" w:eastAsia="Calibri" w:hAnsi="Calibri" w:cs="Calibri"/>
        </w:rPr>
        <w:t>Kerja</w:t>
      </w:r>
      <w:proofErr w:type="spellEnd"/>
      <w:r w:rsidRPr="00925F60">
        <w:rPr>
          <w:rFonts w:ascii="Calibri" w:eastAsia="Calibri" w:hAnsi="Calibri" w:cs="Calibri"/>
        </w:rPr>
        <w:t xml:space="preserve">, Alat </w:t>
      </w:r>
      <w:proofErr w:type="spellStart"/>
      <w:r w:rsidRPr="00925F60">
        <w:rPr>
          <w:rFonts w:ascii="Calibri" w:eastAsia="Calibri" w:hAnsi="Calibri" w:cs="Calibri"/>
        </w:rPr>
        <w:t>Perlindungan</w:t>
      </w:r>
      <w:proofErr w:type="spellEnd"/>
      <w:r w:rsidRPr="00925F60">
        <w:rPr>
          <w:rFonts w:ascii="Calibri" w:eastAsia="Calibri" w:hAnsi="Calibri" w:cs="Calibri"/>
        </w:rPr>
        <w:t xml:space="preserve"> </w:t>
      </w:r>
      <w:proofErr w:type="spellStart"/>
      <w:r w:rsidRPr="00925F60">
        <w:rPr>
          <w:rFonts w:ascii="Calibri" w:eastAsia="Calibri" w:hAnsi="Calibri" w:cs="Calibri"/>
        </w:rPr>
        <w:t>Diri</w:t>
      </w:r>
      <w:proofErr w:type="spellEnd"/>
      <w:r w:rsidRPr="00925F60">
        <w:rPr>
          <w:rFonts w:ascii="Calibri" w:eastAsia="Calibri" w:hAnsi="Calibri" w:cs="Calibri"/>
        </w:rPr>
        <w:t xml:space="preserve">, </w:t>
      </w:r>
      <w:proofErr w:type="spellStart"/>
      <w:r w:rsidRPr="00925F60">
        <w:rPr>
          <w:rFonts w:ascii="Calibri" w:eastAsia="Calibri" w:hAnsi="Calibri" w:cs="Calibri"/>
        </w:rPr>
        <w:t>Penyakit</w:t>
      </w:r>
      <w:proofErr w:type="spellEnd"/>
      <w:r w:rsidRPr="00925F60">
        <w:rPr>
          <w:rFonts w:ascii="Calibri" w:eastAsia="Calibri" w:hAnsi="Calibri" w:cs="Calibri"/>
        </w:rPr>
        <w:t xml:space="preserve"> </w:t>
      </w:r>
      <w:proofErr w:type="spellStart"/>
      <w:r w:rsidRPr="00925F60">
        <w:rPr>
          <w:rFonts w:ascii="Calibri" w:eastAsia="Calibri" w:hAnsi="Calibri" w:cs="Calibri"/>
        </w:rPr>
        <w:t>Akibat</w:t>
      </w:r>
      <w:proofErr w:type="spellEnd"/>
      <w:r w:rsidRPr="00925F60">
        <w:rPr>
          <w:rFonts w:ascii="Calibri" w:eastAsia="Calibri" w:hAnsi="Calibri" w:cs="Calibri"/>
        </w:rPr>
        <w:t xml:space="preserve"> </w:t>
      </w:r>
      <w:proofErr w:type="spellStart"/>
      <w:r w:rsidRPr="00925F60">
        <w:rPr>
          <w:rFonts w:ascii="Calibri" w:eastAsia="Calibri" w:hAnsi="Calibri" w:cs="Calibri"/>
        </w:rPr>
        <w:t>Kerja</w:t>
      </w:r>
      <w:proofErr w:type="spellEnd"/>
      <w:r w:rsidRPr="00925F60">
        <w:rPr>
          <w:rFonts w:ascii="Calibri" w:eastAsia="Calibri" w:hAnsi="Calibri" w:cs="Calibri"/>
        </w:rPr>
        <w:t>,</w:t>
      </w:r>
    </w:p>
    <w:p w14:paraId="6F8905F1" w14:textId="77777777" w:rsidR="00925F60" w:rsidRDefault="00925F60" w:rsidP="00925F60">
      <w:pPr>
        <w:rPr>
          <w:rFonts w:ascii="Calibri" w:eastAsia="Calibri" w:hAnsi="Calibri" w:cs="Calibri"/>
          <w:sz w:val="22"/>
          <w:szCs w:val="22"/>
        </w:rPr>
      </w:pPr>
    </w:p>
    <w:p w14:paraId="29430199" w14:textId="77777777" w:rsidR="00BE2396" w:rsidRDefault="000378D1">
      <w:pPr>
        <w:rPr>
          <w:rFonts w:ascii="Calibri" w:eastAsia="Calibri" w:hAnsi="Calibri" w:cs="Calibri"/>
          <w:b/>
        </w:rPr>
      </w:pPr>
      <w:r>
        <w:rPr>
          <w:rFonts w:ascii="Calibri" w:eastAsia="Calibri" w:hAnsi="Calibri" w:cs="Calibri"/>
          <w:b/>
          <w:i/>
        </w:rPr>
        <w:t xml:space="preserve">Abstract </w:t>
      </w:r>
      <w:r>
        <w:rPr>
          <w:rFonts w:ascii="Wingdings" w:eastAsia="Wingdings" w:hAnsi="Wingdings" w:cs="Wingdings"/>
          <w:b/>
        </w:rPr>
        <w:t>🡨</w:t>
      </w:r>
      <w:r>
        <w:rPr>
          <w:rFonts w:ascii="Calibri" w:eastAsia="Calibri" w:hAnsi="Calibri" w:cs="Calibri"/>
          <w:b/>
          <w:i/>
        </w:rPr>
        <w:t xml:space="preserve"> </w:t>
      </w:r>
      <w:r>
        <w:rPr>
          <w:rFonts w:ascii="Calibri" w:eastAsia="Calibri" w:hAnsi="Calibri" w:cs="Calibri"/>
          <w:sz w:val="18"/>
          <w:szCs w:val="18"/>
        </w:rPr>
        <w:t>Calibri, Bold</w:t>
      </w:r>
      <w:r w:rsidR="001D6672">
        <w:rPr>
          <w:rFonts w:ascii="Calibri" w:eastAsia="Calibri" w:hAnsi="Calibri" w:cs="Calibri"/>
          <w:sz w:val="18"/>
          <w:szCs w:val="18"/>
          <w:lang w:val="id-ID"/>
        </w:rPr>
        <w:t xml:space="preserve"> Italic</w:t>
      </w:r>
      <w:r>
        <w:rPr>
          <w:rFonts w:ascii="Calibri" w:eastAsia="Calibri" w:hAnsi="Calibri" w:cs="Calibri"/>
          <w:sz w:val="18"/>
          <w:szCs w:val="18"/>
        </w:rPr>
        <w:t xml:space="preserve">, 10 </w:t>
      </w:r>
      <w:proofErr w:type="spellStart"/>
      <w:r>
        <w:rPr>
          <w:rFonts w:ascii="Calibri" w:eastAsia="Calibri" w:hAnsi="Calibri" w:cs="Calibri"/>
          <w:sz w:val="18"/>
          <w:szCs w:val="18"/>
        </w:rPr>
        <w:t>pt</w:t>
      </w:r>
      <w:proofErr w:type="spellEnd"/>
    </w:p>
    <w:p w14:paraId="00D17073" w14:textId="382FEDB4" w:rsidR="00925F60" w:rsidRDefault="00925F60" w:rsidP="00925F60">
      <w:pPr>
        <w:jc w:val="both"/>
        <w:rPr>
          <w:rFonts w:ascii="Calibri" w:eastAsia="Calibri" w:hAnsi="Calibri" w:cs="Calibri"/>
          <w:i/>
          <w:color w:val="000000"/>
        </w:rPr>
      </w:pPr>
      <w:r w:rsidRPr="00925F60">
        <w:rPr>
          <w:rFonts w:ascii="Calibri" w:eastAsia="Calibri" w:hAnsi="Calibri" w:cs="Calibri"/>
          <w:i/>
          <w:color w:val="000000"/>
        </w:rPr>
        <w:t>Lack of awareness and knowledge of the importance of OSH behavior in workshop workers can lead to work accidents. Therefore, education is needed to increase the knowledge of the importance of using Personal Protective Equipment (PPE) at work in order to reduce the number of work accidents and occupational diseases. Purpose: The purpose of this activity is to provide education to increase the awareness and knowledge of workshop workers about the use of Personal Protective Equipment (PPE). Method: The method used is lectures and uses posters and leaflets about Personal Protection Equipment (PPE). Result: there are still some problems found in the workshop, namely the lack of employee knowledge about the importance of using incomplete personal protective equipment (PPE) in an unsafe work environment. Impact: The impact of this service is that the workshop workers better understand the dangers and risks when they do not use PPE and the work environment is not safe, besides providing posters and leaflets also increase knowledge for workshop workers.</w:t>
      </w:r>
    </w:p>
    <w:p w14:paraId="21BEEEA1" w14:textId="77777777" w:rsidR="00925F60" w:rsidRPr="00925F60" w:rsidRDefault="00925F60" w:rsidP="00925F60">
      <w:pPr>
        <w:jc w:val="both"/>
        <w:rPr>
          <w:rFonts w:ascii="Calibri" w:eastAsia="Calibri" w:hAnsi="Calibri" w:cs="Calibri"/>
          <w:i/>
          <w:color w:val="000000"/>
        </w:rPr>
      </w:pPr>
    </w:p>
    <w:p w14:paraId="594B072A" w14:textId="7DD38F5D" w:rsidR="00BE2396" w:rsidRDefault="00925F60" w:rsidP="00925F60">
      <w:pPr>
        <w:rPr>
          <w:rFonts w:ascii="Calibri" w:eastAsia="Calibri" w:hAnsi="Calibri" w:cs="Calibri"/>
          <w:b/>
          <w:i/>
        </w:rPr>
      </w:pPr>
      <w:r w:rsidRPr="00925F60">
        <w:rPr>
          <w:rFonts w:ascii="Calibri" w:eastAsia="Calibri" w:hAnsi="Calibri" w:cs="Calibri"/>
          <w:b/>
          <w:bCs/>
          <w:i/>
          <w:color w:val="000000"/>
        </w:rPr>
        <w:t>Keywords</w:t>
      </w:r>
      <w:r w:rsidRPr="00925F60">
        <w:rPr>
          <w:rFonts w:ascii="Calibri" w:eastAsia="Calibri" w:hAnsi="Calibri" w:cs="Calibri"/>
          <w:i/>
          <w:color w:val="000000"/>
        </w:rPr>
        <w:t xml:space="preserve">: Health </w:t>
      </w:r>
      <w:proofErr w:type="spellStart"/>
      <w:r w:rsidRPr="00925F60">
        <w:rPr>
          <w:rFonts w:ascii="Calibri" w:eastAsia="Calibri" w:hAnsi="Calibri" w:cs="Calibri"/>
          <w:i/>
          <w:color w:val="000000"/>
        </w:rPr>
        <w:t>amd</w:t>
      </w:r>
      <w:proofErr w:type="spellEnd"/>
      <w:r w:rsidRPr="00925F60">
        <w:rPr>
          <w:rFonts w:ascii="Calibri" w:eastAsia="Calibri" w:hAnsi="Calibri" w:cs="Calibri"/>
          <w:i/>
          <w:color w:val="000000"/>
        </w:rPr>
        <w:t xml:space="preserve"> Safety Behavior, Personal Protective Equipment, Occupational Disease</w:t>
      </w:r>
    </w:p>
    <w:p w14:paraId="2E5EBFAF" w14:textId="77777777" w:rsidR="00BE2396" w:rsidRDefault="00BE2396">
      <w:pPr>
        <w:pStyle w:val="Heading1"/>
        <w:rPr>
          <w:rFonts w:ascii="Calibri" w:eastAsia="Calibri" w:hAnsi="Calibri" w:cs="Calibri"/>
        </w:rPr>
        <w:sectPr w:rsidR="00BE2396">
          <w:headerReference w:type="even" r:id="rId8"/>
          <w:headerReference w:type="default" r:id="rId9"/>
          <w:footerReference w:type="even" r:id="rId10"/>
          <w:footerReference w:type="default" r:id="rId11"/>
          <w:headerReference w:type="first" r:id="rId12"/>
          <w:footerReference w:type="first" r:id="rId13"/>
          <w:pgSz w:w="11907" w:h="16840"/>
          <w:pgMar w:top="1418" w:right="1418" w:bottom="1418" w:left="1418" w:header="720" w:footer="720" w:gutter="0"/>
          <w:pgNumType w:start="1"/>
          <w:cols w:space="720" w:equalWidth="0">
            <w:col w:w="9360"/>
          </w:cols>
        </w:sectPr>
      </w:pPr>
    </w:p>
    <w:p w14:paraId="03EC65DC" w14:textId="26D00664" w:rsidR="00BE2396" w:rsidRDefault="000378D1">
      <w:pPr>
        <w:pStyle w:val="Heading1"/>
        <w:rPr>
          <w:rFonts w:ascii="Calibri" w:eastAsia="Calibri" w:hAnsi="Calibri" w:cs="Calibri"/>
        </w:rPr>
      </w:pPr>
      <w:r>
        <w:rPr>
          <w:rFonts w:ascii="Calibri" w:eastAsia="Calibri" w:hAnsi="Calibri" w:cs="Calibri"/>
        </w:rPr>
        <w:t>PENDAHULUAN</w:t>
      </w:r>
    </w:p>
    <w:p w14:paraId="13096FC0" w14:textId="77777777" w:rsidR="00925F60" w:rsidRPr="00925F60" w:rsidRDefault="00925F60" w:rsidP="00925F60">
      <w:pPr>
        <w:ind w:firstLine="720"/>
        <w:jc w:val="both"/>
        <w:rPr>
          <w:rFonts w:asciiTheme="minorHAnsi" w:hAnsiTheme="minorHAnsi" w:cstheme="minorHAnsi"/>
          <w:color w:val="000000"/>
          <w:sz w:val="22"/>
          <w:szCs w:val="22"/>
          <w:lang w:val="id-ID"/>
        </w:rPr>
      </w:pPr>
      <w:proofErr w:type="spellStart"/>
      <w:r w:rsidRPr="00925F60">
        <w:rPr>
          <w:rFonts w:asciiTheme="minorHAnsi" w:hAnsiTheme="minorHAnsi" w:cstheme="minorHAnsi"/>
          <w:sz w:val="22"/>
          <w:szCs w:val="22"/>
        </w:rPr>
        <w:t>Perkembangan</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industri</w:t>
      </w:r>
      <w:proofErr w:type="spellEnd"/>
      <w:r w:rsidRPr="00925F60">
        <w:rPr>
          <w:rFonts w:asciiTheme="minorHAnsi" w:hAnsiTheme="minorHAnsi" w:cstheme="minorHAnsi"/>
          <w:sz w:val="22"/>
          <w:szCs w:val="22"/>
        </w:rPr>
        <w:t xml:space="preserve"> di Indonesia </w:t>
      </w:r>
      <w:proofErr w:type="spellStart"/>
      <w:r w:rsidRPr="00925F60">
        <w:rPr>
          <w:rFonts w:asciiTheme="minorHAnsi" w:hAnsiTheme="minorHAnsi" w:cstheme="minorHAnsi"/>
          <w:sz w:val="22"/>
          <w:szCs w:val="22"/>
        </w:rPr>
        <w:t>semakin</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maju</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Perkembangan</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itu</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belum</w:t>
      </w:r>
      <w:proofErr w:type="spellEnd"/>
      <w:r w:rsidRPr="00925F60">
        <w:rPr>
          <w:rFonts w:asciiTheme="minorHAnsi" w:hAnsiTheme="minorHAnsi" w:cstheme="minorHAnsi"/>
          <w:sz w:val="22"/>
          <w:szCs w:val="22"/>
        </w:rPr>
        <w:t xml:space="preserve"> di </w:t>
      </w:r>
      <w:proofErr w:type="spellStart"/>
      <w:r w:rsidRPr="00925F60">
        <w:rPr>
          <w:rFonts w:asciiTheme="minorHAnsi" w:hAnsiTheme="minorHAnsi" w:cstheme="minorHAnsi"/>
          <w:sz w:val="22"/>
          <w:szCs w:val="22"/>
        </w:rPr>
        <w:t>imbangi</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dengan</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kesadaran</w:t>
      </w:r>
      <w:proofErr w:type="spellEnd"/>
      <w:r w:rsidRPr="00925F60">
        <w:rPr>
          <w:rFonts w:asciiTheme="minorHAnsi" w:hAnsiTheme="minorHAnsi" w:cstheme="minorHAnsi"/>
          <w:sz w:val="22"/>
          <w:szCs w:val="22"/>
        </w:rPr>
        <w:t xml:space="preserve"> dan </w:t>
      </w:r>
      <w:proofErr w:type="spellStart"/>
      <w:r w:rsidRPr="00925F60">
        <w:rPr>
          <w:rFonts w:asciiTheme="minorHAnsi" w:hAnsiTheme="minorHAnsi" w:cstheme="minorHAnsi"/>
          <w:sz w:val="22"/>
          <w:szCs w:val="22"/>
        </w:rPr>
        <w:t>perilaku</w:t>
      </w:r>
      <w:proofErr w:type="spellEnd"/>
      <w:r w:rsidRPr="00925F60">
        <w:rPr>
          <w:rFonts w:asciiTheme="minorHAnsi" w:hAnsiTheme="minorHAnsi" w:cstheme="minorHAnsi"/>
          <w:sz w:val="22"/>
          <w:szCs w:val="22"/>
        </w:rPr>
        <w:t xml:space="preserve"> para </w:t>
      </w:r>
      <w:proofErr w:type="spellStart"/>
      <w:r w:rsidRPr="00925F60">
        <w:rPr>
          <w:rFonts w:asciiTheme="minorHAnsi" w:hAnsiTheme="minorHAnsi" w:cstheme="minorHAnsi"/>
          <w:sz w:val="22"/>
          <w:szCs w:val="22"/>
        </w:rPr>
        <w:t>pekerja</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untuk</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memahami</w:t>
      </w:r>
      <w:proofErr w:type="spellEnd"/>
      <w:r w:rsidRPr="00925F60">
        <w:rPr>
          <w:rFonts w:asciiTheme="minorHAnsi" w:hAnsiTheme="minorHAnsi" w:cstheme="minorHAnsi"/>
          <w:sz w:val="22"/>
          <w:szCs w:val="22"/>
        </w:rPr>
        <w:t xml:space="preserve"> dan </w:t>
      </w:r>
      <w:proofErr w:type="spellStart"/>
      <w:r w:rsidRPr="00925F60">
        <w:rPr>
          <w:rFonts w:asciiTheme="minorHAnsi" w:hAnsiTheme="minorHAnsi" w:cstheme="minorHAnsi"/>
          <w:sz w:val="22"/>
          <w:szCs w:val="22"/>
        </w:rPr>
        <w:t>melaksanakan</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keselamatan</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kerja</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secara</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baik</w:t>
      </w:r>
      <w:proofErr w:type="spellEnd"/>
      <w:r w:rsidRPr="00925F60">
        <w:rPr>
          <w:rFonts w:asciiTheme="minorHAnsi" w:hAnsiTheme="minorHAnsi" w:cstheme="minorHAnsi"/>
          <w:sz w:val="22"/>
          <w:szCs w:val="22"/>
        </w:rPr>
        <w:t xml:space="preserve"> dan </w:t>
      </w:r>
      <w:proofErr w:type="spellStart"/>
      <w:r w:rsidRPr="00925F60">
        <w:rPr>
          <w:rFonts w:asciiTheme="minorHAnsi" w:hAnsiTheme="minorHAnsi" w:cstheme="minorHAnsi"/>
          <w:sz w:val="22"/>
          <w:szCs w:val="22"/>
        </w:rPr>
        <w:t>benar</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Sucipto</w:t>
      </w:r>
      <w:proofErr w:type="spellEnd"/>
      <w:r w:rsidRPr="00925F60">
        <w:rPr>
          <w:rFonts w:asciiTheme="minorHAnsi" w:hAnsiTheme="minorHAnsi" w:cstheme="minorHAnsi"/>
          <w:sz w:val="22"/>
          <w:szCs w:val="22"/>
        </w:rPr>
        <w:t>, 2014).</w:t>
      </w:r>
      <w:r w:rsidRPr="00925F60">
        <w:rPr>
          <w:rFonts w:asciiTheme="minorHAnsi" w:hAnsiTheme="minorHAnsi" w:cstheme="minorHAnsi"/>
          <w:color w:val="FF0000"/>
          <w:sz w:val="22"/>
          <w:szCs w:val="22"/>
        </w:rPr>
        <w:t xml:space="preserve"> </w:t>
      </w:r>
      <w:r w:rsidRPr="00925F60">
        <w:rPr>
          <w:rFonts w:asciiTheme="minorHAnsi" w:hAnsiTheme="minorHAnsi" w:cstheme="minorHAnsi"/>
          <w:color w:val="000000"/>
          <w:sz w:val="22"/>
          <w:szCs w:val="22"/>
          <w:lang w:val="id-ID"/>
        </w:rPr>
        <w:t>Perilaku keselamatan merupakan sikap dalam organisasi dan personal yang menekankan pentingnya keselamatan. Perilaku keselamatan menentukan agar semua kewajiban yang berkaitan dengan keselamatan harus dilaksanakan secara benar, seksama, dan penuh rasa tanggung jawab</w:t>
      </w:r>
      <w:r w:rsidRPr="00925F60">
        <w:rPr>
          <w:rFonts w:asciiTheme="minorHAnsi" w:hAnsiTheme="minorHAnsi" w:cstheme="minorHAnsi"/>
          <w:color w:val="000000"/>
          <w:sz w:val="22"/>
          <w:szCs w:val="22"/>
        </w:rPr>
        <w:t xml:space="preserve"> </w:t>
      </w:r>
      <w:r w:rsidRPr="00925F60">
        <w:rPr>
          <w:rFonts w:asciiTheme="minorHAnsi" w:hAnsiTheme="minorHAnsi" w:cstheme="minorHAnsi"/>
          <w:color w:val="000000"/>
          <w:sz w:val="22"/>
          <w:szCs w:val="22"/>
        </w:rPr>
        <w:fldChar w:fldCharType="begin" w:fldLock="1"/>
      </w:r>
      <w:r w:rsidRPr="00925F60">
        <w:rPr>
          <w:rFonts w:asciiTheme="minorHAnsi" w:hAnsiTheme="minorHAnsi" w:cstheme="minorHAnsi"/>
          <w:color w:val="000000"/>
          <w:sz w:val="22"/>
          <w:szCs w:val="22"/>
        </w:rPr>
        <w:instrText>ADDIN CSL_CITATION {"citationItems":[{"id":"ITEM-1","itemData":{"abstract":"Pada bulan Januari sampai September 2003 terdapat sekitar 81.169 kasus kecelakaan kerja dan penyakit akibat kerja, pada tahun 2008 sebanyak 2.124 orang (Departemen Tenaga kerja Trans Pusat Jakarta, 2008).Pekerjaan pengangkut sampah merupakan pekerjaan yang mempunyai risiko kecelakaan kerja dan penyakit akibat kerja yang cukup tinggi (Englehardt et al, 2003). Tujuan penelitian ini untuk mengetahui gambaran kecelakaan kerja, penyakit akibat kerja dan postur janggal pada pekerja armada mobil sampah TANGKASAKI’ (Truk Angkutan Sampah Kita) di kota Makassar. Metode penelitian ini merupakan penelitian Survey bersifat- Deksriptif dengan populasi adalah seluruh pekerja pengangkut sampah di kecamatan Tamalate Makassar sebanyak 30 orang dengan sampel 24 orang yang ditentukan secara purposive sam- pling.Hasil penelitian menunjukkan bahwa kecelakaan kerja tertinggi yang dialami oleh pekerja yaitu tertusuk dan tergores sebanyak 22 responden (43.1%) dan penyakit akibat kerja berupa penyakit kulit sebanyak 9 responden (22.5%). Sedangkan postur janggal dialami oleh pekerja pengangkut sampah karena posisi membungkuk, mengangkat, menarik, menggapai dan melempar sampah ke dalam truk secara berulang-ulang, sehingga mengalami keluhan nyeri punggung sebanyak 18 responden (30.5%).Dapat disimpulkan bahwa pekerja harus lebih memperhatikan dan mengenali hal-hal yang bisa menyebabkan kecelakaan kerja saat bekerja, dalam hal ini untuk menekan dan menurunkan angka kecelakaan kerja pada pekerjadengan penggunaan alat pelindung diri lengkap untuk menunjang pekerjaannya. Sehingga dapat men- gurangi risiko kecelakaan kerja, penyakit akibat kerja dan postur janggal. Kata","author":[{"dropping-particle":"","family":"Mallapiang","given":"Fatmawaty","non-dropping-particle":"","parse-names":false,"suffix":""},{"dropping-particle":"","family":"Amansyah","given":"Munawir","non-dropping-particle":"","parse-names":false,"suffix":""},{"dropping-particle":"","family":"Thaha","given":"Annisa Ilahi","non-dropping-particle":"","parse-names":false,"suffix":""}],"container-title":"Public Health","id":"ITEM-1","issued":{"date-parts":[["2018"]]},"page":"48-62","title":"Gambaran Kecelakaan Kerja, Penyakit Akibat Kerja Dan Postur Janggal Pada Pekerja Armada Mobil Sampah Tangkasaki’ Di Kota Makassar","type":"article-journal","volume":"10"},"uris":["http://www.mendeley.com/documents/?uuid=0c70e983-b11e-48ac-8d48-7a64cfa628d8"]}],"mendeley":{"formattedCitation":"(Mallapiang et al., 2018)","plainTextFormattedCitation":"(Mallapiang et al., 2018)","previouslyFormattedCitation":"(Mallapiang et al., 2018)"},"properties":{"noteIndex":0},"schema":"https://github.com/citation-style-language/schema/raw/master/csl-citation.json"}</w:instrText>
      </w:r>
      <w:r w:rsidRPr="00925F60">
        <w:rPr>
          <w:rFonts w:asciiTheme="minorHAnsi" w:hAnsiTheme="minorHAnsi" w:cstheme="minorHAnsi"/>
          <w:color w:val="000000"/>
          <w:sz w:val="22"/>
          <w:szCs w:val="22"/>
        </w:rPr>
        <w:fldChar w:fldCharType="separate"/>
      </w:r>
      <w:r w:rsidRPr="00925F60">
        <w:rPr>
          <w:rFonts w:asciiTheme="minorHAnsi" w:hAnsiTheme="minorHAnsi" w:cstheme="minorHAnsi"/>
          <w:noProof/>
          <w:color w:val="000000"/>
          <w:sz w:val="22"/>
          <w:szCs w:val="22"/>
        </w:rPr>
        <w:t>(Mallapiang et al., 2018)</w:t>
      </w:r>
      <w:r w:rsidRPr="00925F60">
        <w:rPr>
          <w:rFonts w:asciiTheme="minorHAnsi" w:hAnsiTheme="minorHAnsi" w:cstheme="minorHAnsi"/>
          <w:color w:val="000000"/>
          <w:sz w:val="22"/>
          <w:szCs w:val="22"/>
        </w:rPr>
        <w:fldChar w:fldCharType="end"/>
      </w:r>
      <w:r w:rsidRPr="00925F60">
        <w:rPr>
          <w:rFonts w:asciiTheme="minorHAnsi" w:hAnsiTheme="minorHAnsi" w:cstheme="minorHAnsi"/>
          <w:color w:val="000000"/>
          <w:sz w:val="22"/>
          <w:szCs w:val="22"/>
          <w:lang w:val="id-ID"/>
        </w:rPr>
        <w:t>.</w:t>
      </w:r>
    </w:p>
    <w:p w14:paraId="6C10DBA9" w14:textId="77777777" w:rsidR="00925F60" w:rsidRPr="00925F60" w:rsidRDefault="00925F60" w:rsidP="00925F60">
      <w:pPr>
        <w:ind w:firstLine="720"/>
        <w:jc w:val="both"/>
        <w:rPr>
          <w:rFonts w:asciiTheme="minorHAnsi" w:hAnsiTheme="minorHAnsi" w:cstheme="minorHAnsi"/>
          <w:color w:val="000000"/>
          <w:sz w:val="22"/>
          <w:szCs w:val="22"/>
          <w:lang w:val="id-ID"/>
        </w:rPr>
      </w:pPr>
      <w:proofErr w:type="spellStart"/>
      <w:r w:rsidRPr="00925F60">
        <w:rPr>
          <w:rFonts w:asciiTheme="minorHAnsi" w:hAnsiTheme="minorHAnsi" w:cstheme="minorHAnsi"/>
          <w:sz w:val="22"/>
          <w:szCs w:val="22"/>
        </w:rPr>
        <w:t>Menurut</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laporan</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i/>
          <w:iCs/>
          <w:sz w:val="22"/>
          <w:szCs w:val="22"/>
        </w:rPr>
        <w:t>Internasional</w:t>
      </w:r>
      <w:proofErr w:type="spellEnd"/>
      <w:r w:rsidRPr="00925F60">
        <w:rPr>
          <w:rFonts w:asciiTheme="minorHAnsi" w:hAnsiTheme="minorHAnsi" w:cstheme="minorHAnsi"/>
          <w:i/>
          <w:iCs/>
          <w:sz w:val="22"/>
          <w:szCs w:val="22"/>
        </w:rPr>
        <w:t xml:space="preserve"> </w:t>
      </w:r>
      <w:proofErr w:type="spellStart"/>
      <w:r w:rsidRPr="00925F60">
        <w:rPr>
          <w:rFonts w:asciiTheme="minorHAnsi" w:hAnsiTheme="minorHAnsi" w:cstheme="minorHAnsi"/>
          <w:i/>
          <w:iCs/>
          <w:sz w:val="22"/>
          <w:szCs w:val="22"/>
        </w:rPr>
        <w:t>Labour</w:t>
      </w:r>
      <w:proofErr w:type="spellEnd"/>
      <w:r w:rsidRPr="00925F60">
        <w:rPr>
          <w:rFonts w:asciiTheme="minorHAnsi" w:hAnsiTheme="minorHAnsi" w:cstheme="minorHAnsi"/>
          <w:i/>
          <w:iCs/>
          <w:sz w:val="22"/>
          <w:szCs w:val="22"/>
        </w:rPr>
        <w:t xml:space="preserve"> Organization </w:t>
      </w:r>
      <w:r w:rsidRPr="00925F60">
        <w:rPr>
          <w:rFonts w:asciiTheme="minorHAnsi" w:hAnsiTheme="minorHAnsi" w:cstheme="minorHAnsi"/>
          <w:sz w:val="22"/>
          <w:szCs w:val="22"/>
        </w:rPr>
        <w:t xml:space="preserve">(ILO) </w:t>
      </w:r>
      <w:proofErr w:type="spellStart"/>
      <w:r w:rsidRPr="00925F60">
        <w:rPr>
          <w:rFonts w:asciiTheme="minorHAnsi" w:hAnsiTheme="minorHAnsi" w:cstheme="minorHAnsi"/>
          <w:sz w:val="22"/>
          <w:szCs w:val="22"/>
        </w:rPr>
        <w:t>mengungkapkan</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bahwa</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setiap</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tahun</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terjadi</w:t>
      </w:r>
      <w:proofErr w:type="spellEnd"/>
      <w:r w:rsidRPr="00925F60">
        <w:rPr>
          <w:rFonts w:asciiTheme="minorHAnsi" w:hAnsiTheme="minorHAnsi" w:cstheme="minorHAnsi"/>
          <w:sz w:val="22"/>
          <w:szCs w:val="22"/>
        </w:rPr>
        <w:t xml:space="preserve"> 2,2 </w:t>
      </w:r>
      <w:proofErr w:type="spellStart"/>
      <w:r w:rsidRPr="00925F60">
        <w:rPr>
          <w:rFonts w:asciiTheme="minorHAnsi" w:hAnsiTheme="minorHAnsi" w:cstheme="minorHAnsi"/>
          <w:sz w:val="22"/>
          <w:szCs w:val="22"/>
        </w:rPr>
        <w:t>juta</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kematian</w:t>
      </w:r>
      <w:proofErr w:type="spellEnd"/>
      <w:r w:rsidRPr="00925F60">
        <w:rPr>
          <w:rFonts w:asciiTheme="minorHAnsi" w:hAnsiTheme="minorHAnsi" w:cstheme="minorHAnsi"/>
          <w:sz w:val="22"/>
          <w:szCs w:val="22"/>
        </w:rPr>
        <w:t xml:space="preserve"> yang </w:t>
      </w:r>
      <w:proofErr w:type="spellStart"/>
      <w:r w:rsidRPr="00925F60">
        <w:rPr>
          <w:rFonts w:asciiTheme="minorHAnsi" w:hAnsiTheme="minorHAnsi" w:cstheme="minorHAnsi"/>
          <w:sz w:val="22"/>
          <w:szCs w:val="22"/>
        </w:rPr>
        <w:t>disebabkan</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karena</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penyakit</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atau</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kecelakaan</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akibat</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kerja</w:t>
      </w:r>
      <w:proofErr w:type="spellEnd"/>
      <w:r w:rsidRPr="00925F60">
        <w:rPr>
          <w:rFonts w:asciiTheme="minorHAnsi" w:hAnsiTheme="minorHAnsi" w:cstheme="minorHAnsi"/>
          <w:sz w:val="22"/>
          <w:szCs w:val="22"/>
        </w:rPr>
        <w:t>.</w:t>
      </w:r>
      <w:r w:rsidRPr="00925F60">
        <w:rPr>
          <w:rFonts w:asciiTheme="minorHAnsi" w:hAnsiTheme="minorHAnsi" w:cstheme="minorHAnsi"/>
          <w:color w:val="FF0000"/>
          <w:sz w:val="22"/>
          <w:szCs w:val="22"/>
        </w:rPr>
        <w:t xml:space="preserve"> </w:t>
      </w:r>
      <w:r w:rsidRPr="00925F60">
        <w:rPr>
          <w:rFonts w:asciiTheme="minorHAnsi" w:hAnsiTheme="minorHAnsi" w:cstheme="minorHAnsi"/>
          <w:spacing w:val="2"/>
          <w:sz w:val="22"/>
          <w:szCs w:val="22"/>
          <w:shd w:val="clear" w:color="auto" w:fill="FFFFFF"/>
        </w:rPr>
        <w:t xml:space="preserve">Di Indonesia, </w:t>
      </w:r>
      <w:r w:rsidRPr="00925F60">
        <w:rPr>
          <w:rFonts w:asciiTheme="minorHAnsi" w:hAnsiTheme="minorHAnsi" w:cstheme="minorHAnsi"/>
          <w:sz w:val="22"/>
          <w:szCs w:val="22"/>
        </w:rPr>
        <w:t xml:space="preserve">Badan </w:t>
      </w:r>
      <w:proofErr w:type="spellStart"/>
      <w:r w:rsidRPr="00925F60">
        <w:rPr>
          <w:rFonts w:asciiTheme="minorHAnsi" w:hAnsiTheme="minorHAnsi" w:cstheme="minorHAnsi"/>
          <w:sz w:val="22"/>
          <w:szCs w:val="22"/>
        </w:rPr>
        <w:t>Penyelenggara</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Jaminan</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Sosial</w:t>
      </w:r>
      <w:proofErr w:type="spellEnd"/>
      <w:r w:rsidRPr="00925F60">
        <w:rPr>
          <w:rFonts w:asciiTheme="minorHAnsi" w:hAnsiTheme="minorHAnsi" w:cstheme="minorHAnsi"/>
          <w:sz w:val="22"/>
          <w:szCs w:val="22"/>
        </w:rPr>
        <w:t xml:space="preserve"> (BPJS) </w:t>
      </w:r>
      <w:proofErr w:type="spellStart"/>
      <w:r w:rsidRPr="00925F60">
        <w:rPr>
          <w:rFonts w:asciiTheme="minorHAnsi" w:hAnsiTheme="minorHAnsi" w:cstheme="minorHAnsi"/>
          <w:sz w:val="22"/>
          <w:szCs w:val="22"/>
        </w:rPr>
        <w:t>Ketenagakerjaan</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mencatat</w:t>
      </w:r>
      <w:proofErr w:type="spellEnd"/>
      <w:r w:rsidRPr="00925F60">
        <w:rPr>
          <w:rFonts w:asciiTheme="minorHAnsi" w:hAnsiTheme="minorHAnsi" w:cstheme="minorHAnsi"/>
          <w:sz w:val="22"/>
          <w:szCs w:val="22"/>
        </w:rPr>
        <w:t xml:space="preserve">, pada </w:t>
      </w:r>
      <w:proofErr w:type="spellStart"/>
      <w:r w:rsidRPr="00925F60">
        <w:rPr>
          <w:rFonts w:asciiTheme="minorHAnsi" w:hAnsiTheme="minorHAnsi" w:cstheme="minorHAnsi"/>
          <w:sz w:val="22"/>
          <w:szCs w:val="22"/>
        </w:rPr>
        <w:t>tahun</w:t>
      </w:r>
      <w:proofErr w:type="spellEnd"/>
      <w:r w:rsidRPr="00925F60">
        <w:rPr>
          <w:rFonts w:asciiTheme="minorHAnsi" w:hAnsiTheme="minorHAnsi" w:cstheme="minorHAnsi"/>
          <w:sz w:val="22"/>
          <w:szCs w:val="22"/>
        </w:rPr>
        <w:t xml:space="preserve"> 2017 </w:t>
      </w:r>
      <w:proofErr w:type="spellStart"/>
      <w:r w:rsidRPr="00925F60">
        <w:rPr>
          <w:rFonts w:asciiTheme="minorHAnsi" w:hAnsiTheme="minorHAnsi" w:cstheme="minorHAnsi"/>
          <w:sz w:val="22"/>
          <w:szCs w:val="22"/>
        </w:rPr>
        <w:t>angka</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kecelakaan</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kerja</w:t>
      </w:r>
      <w:proofErr w:type="spellEnd"/>
      <w:r w:rsidRPr="00925F60">
        <w:rPr>
          <w:rFonts w:asciiTheme="minorHAnsi" w:hAnsiTheme="minorHAnsi" w:cstheme="minorHAnsi"/>
          <w:sz w:val="22"/>
          <w:szCs w:val="22"/>
        </w:rPr>
        <w:t xml:space="preserve"> yang </w:t>
      </w:r>
      <w:proofErr w:type="spellStart"/>
      <w:r w:rsidRPr="00925F60">
        <w:rPr>
          <w:rFonts w:asciiTheme="minorHAnsi" w:hAnsiTheme="minorHAnsi" w:cstheme="minorHAnsi"/>
          <w:sz w:val="22"/>
          <w:szCs w:val="22"/>
        </w:rPr>
        <w:t>dilaporkan</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mencapai</w:t>
      </w:r>
      <w:proofErr w:type="spellEnd"/>
      <w:r w:rsidRPr="00925F60">
        <w:rPr>
          <w:rFonts w:asciiTheme="minorHAnsi" w:hAnsiTheme="minorHAnsi" w:cstheme="minorHAnsi"/>
          <w:sz w:val="22"/>
          <w:szCs w:val="22"/>
        </w:rPr>
        <w:t xml:space="preserve"> 123.041 </w:t>
      </w:r>
      <w:proofErr w:type="spellStart"/>
      <w:r w:rsidRPr="00925F60">
        <w:rPr>
          <w:rFonts w:asciiTheme="minorHAnsi" w:hAnsiTheme="minorHAnsi" w:cstheme="minorHAnsi"/>
          <w:sz w:val="22"/>
          <w:szCs w:val="22"/>
        </w:rPr>
        <w:t>kasus</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sementara</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sepanjang</w:t>
      </w:r>
      <w:proofErr w:type="spellEnd"/>
      <w:r w:rsidRPr="00925F60">
        <w:rPr>
          <w:rFonts w:asciiTheme="minorHAnsi" w:hAnsiTheme="minorHAnsi" w:cstheme="minorHAnsi"/>
          <w:sz w:val="22"/>
          <w:szCs w:val="22"/>
        </w:rPr>
        <w:t xml:space="preserve"> 2018 </w:t>
      </w:r>
      <w:proofErr w:type="spellStart"/>
      <w:r w:rsidRPr="00925F60">
        <w:rPr>
          <w:rFonts w:asciiTheme="minorHAnsi" w:hAnsiTheme="minorHAnsi" w:cstheme="minorHAnsi"/>
          <w:sz w:val="22"/>
          <w:szCs w:val="22"/>
        </w:rPr>
        <w:t>mencapai</w:t>
      </w:r>
      <w:proofErr w:type="spellEnd"/>
      <w:r w:rsidRPr="00925F60">
        <w:rPr>
          <w:rFonts w:asciiTheme="minorHAnsi" w:hAnsiTheme="minorHAnsi" w:cstheme="minorHAnsi"/>
          <w:sz w:val="22"/>
          <w:szCs w:val="22"/>
        </w:rPr>
        <w:t xml:space="preserve"> 173.105 </w:t>
      </w:r>
      <w:proofErr w:type="spellStart"/>
      <w:r w:rsidRPr="00925F60">
        <w:rPr>
          <w:rFonts w:asciiTheme="minorHAnsi" w:hAnsiTheme="minorHAnsi" w:cstheme="minorHAnsi"/>
          <w:sz w:val="22"/>
          <w:szCs w:val="22"/>
        </w:rPr>
        <w:t>kasus</w:t>
      </w:r>
      <w:proofErr w:type="spellEnd"/>
      <w:r w:rsidRPr="00925F60">
        <w:rPr>
          <w:rFonts w:asciiTheme="minorHAnsi" w:hAnsiTheme="minorHAnsi" w:cstheme="minorHAnsi"/>
          <w:sz w:val="22"/>
          <w:szCs w:val="22"/>
        </w:rPr>
        <w:t xml:space="preserve"> </w:t>
      </w:r>
      <w:r w:rsidRPr="00925F60">
        <w:rPr>
          <w:rFonts w:asciiTheme="minorHAnsi" w:hAnsiTheme="minorHAnsi" w:cstheme="minorHAnsi"/>
          <w:sz w:val="22"/>
          <w:szCs w:val="22"/>
        </w:rPr>
        <w:fldChar w:fldCharType="begin" w:fldLock="1"/>
      </w:r>
      <w:r w:rsidRPr="00925F60">
        <w:rPr>
          <w:rFonts w:asciiTheme="minorHAnsi" w:hAnsiTheme="minorHAnsi" w:cstheme="minorHAnsi"/>
          <w:sz w:val="22"/>
          <w:szCs w:val="22"/>
        </w:rPr>
        <w:instrText>ADDIN CSL_CITATION {"citationItems":[{"id":"ITEM-1","itemData":{"abstract":"Alat Pelindung Diri (APD) merupakan salah satu metode pencegahan kecelakaan kerja, yang digunakan pada saat bekerja. Pengaruh terbesar kecelakaan kerja disebabkan oleh perbuatan yang tidak aman, sehingga pengendaliannya harus bertitik tolak dari perbuatan yang tidak aman dalam hal ini adalah perilaku tenaga kerja terhadap penggunaan APD. Variabel penelitian yang dianalisis meliputi pengetahuan, sikap dan praktik penggunaan APD. Hasil penelitian menujukan bahwa tidak terdapat hubungan pengetahuan dan sikap dengan praktik penggunaan APD, maka ada kemungkinan bahwa praktik penggunaan APD secara lengkap dipengaruhi oleh faktor lainnya seperti sistem nilai yang berada di lingkungan perusahaan PT Harta Samudra yaitu tidak adanya aturan yang tegas terhadap karyawan dalam kaitannya dengan penggunaan Alat Pelindung Diri (APD) secara tidak lengkap. Kata","author":[{"dropping-particle":"","family":"Ahmad","given":"Rahwan","non-dropping-particle":"","parse-names":false,"suffix":""}],"id":"ITEM-1","issue":"2011","issued":{"date-parts":[["2012"]]},"page":"5","title":"Hubungan Pengetahuan dan Sikap Karyawan dengan Penggunaan Alat Pelindung Diri (APD) pada PT HARTA SAMUDRA Pelabuhan Perikanan Nusantara Ambon","type":"article-journal"},"uris":["http://www.mendeley.com/documents/?uuid=be8235c0-34f8-4856-b597-1c3f01f2975f"]}],"mendeley":{"formattedCitation":"(Ahmad, 2012)","plainTextFormattedCitation":"(Ahmad, 2012)","previouslyFormattedCitation":"(Ahmad, 2012)"},"properties":{"noteIndex":0},"schema":"https://github.com/citation-style-language/schema/raw/master/csl-citation.json"}</w:instrText>
      </w:r>
      <w:r w:rsidRPr="00925F60">
        <w:rPr>
          <w:rFonts w:asciiTheme="minorHAnsi" w:hAnsiTheme="minorHAnsi" w:cstheme="minorHAnsi"/>
          <w:sz w:val="22"/>
          <w:szCs w:val="22"/>
        </w:rPr>
        <w:fldChar w:fldCharType="separate"/>
      </w:r>
      <w:r w:rsidRPr="00925F60">
        <w:rPr>
          <w:rFonts w:asciiTheme="minorHAnsi" w:hAnsiTheme="minorHAnsi" w:cstheme="minorHAnsi"/>
          <w:noProof/>
          <w:sz w:val="22"/>
          <w:szCs w:val="22"/>
        </w:rPr>
        <w:t>(Ahmad, 2012)</w:t>
      </w:r>
      <w:r w:rsidRPr="00925F60">
        <w:rPr>
          <w:rFonts w:asciiTheme="minorHAnsi" w:hAnsiTheme="minorHAnsi" w:cstheme="minorHAnsi"/>
          <w:sz w:val="22"/>
          <w:szCs w:val="22"/>
        </w:rPr>
        <w:fldChar w:fldCharType="end"/>
      </w:r>
      <w:r w:rsidRPr="00925F60">
        <w:rPr>
          <w:rFonts w:asciiTheme="minorHAnsi" w:hAnsiTheme="minorHAnsi" w:cstheme="minorHAnsi"/>
          <w:sz w:val="22"/>
          <w:szCs w:val="22"/>
        </w:rPr>
        <w:t xml:space="preserve">. </w:t>
      </w:r>
      <w:r w:rsidRPr="00925F60">
        <w:rPr>
          <w:rFonts w:asciiTheme="minorHAnsi" w:hAnsiTheme="minorHAnsi" w:cstheme="minorHAnsi"/>
          <w:color w:val="000000"/>
          <w:sz w:val="22"/>
          <w:szCs w:val="22"/>
          <w:lang w:val="zh-CN"/>
        </w:rPr>
        <w:t>Ada</w:t>
      </w:r>
      <w:r w:rsidRPr="00925F60">
        <w:rPr>
          <w:rFonts w:asciiTheme="minorHAnsi" w:hAnsiTheme="minorHAnsi" w:cstheme="minorHAnsi"/>
          <w:color w:val="000000"/>
          <w:sz w:val="22"/>
          <w:szCs w:val="22"/>
          <w:lang w:val="id-ID"/>
        </w:rPr>
        <w:t xml:space="preserve"> dua golongan yang menyebabkan terjadinya kecelakaan kerja. Golongan pertama adalah faktor mekanis dan lingkungan (</w:t>
      </w:r>
      <w:r w:rsidRPr="00925F60">
        <w:rPr>
          <w:rFonts w:asciiTheme="minorHAnsi" w:hAnsiTheme="minorHAnsi" w:cstheme="minorHAnsi"/>
          <w:i/>
          <w:iCs/>
          <w:color w:val="000000"/>
          <w:sz w:val="22"/>
          <w:szCs w:val="22"/>
          <w:lang w:val="id-ID"/>
        </w:rPr>
        <w:t>unsafe condition</w:t>
      </w:r>
      <w:r w:rsidRPr="00925F60">
        <w:rPr>
          <w:rFonts w:asciiTheme="minorHAnsi" w:hAnsiTheme="minorHAnsi" w:cstheme="minorHAnsi"/>
          <w:color w:val="000000"/>
          <w:sz w:val="22"/>
          <w:szCs w:val="22"/>
          <w:lang w:val="id-ID"/>
        </w:rPr>
        <w:t>), dan golongan kedua adalah faktor manusia (</w:t>
      </w:r>
      <w:r w:rsidRPr="00925F60">
        <w:rPr>
          <w:rFonts w:asciiTheme="minorHAnsi" w:hAnsiTheme="minorHAnsi" w:cstheme="minorHAnsi"/>
          <w:i/>
          <w:iCs/>
          <w:color w:val="000000"/>
          <w:sz w:val="22"/>
          <w:szCs w:val="22"/>
          <w:lang w:val="id-ID"/>
        </w:rPr>
        <w:t>unsafe action</w:t>
      </w:r>
      <w:r w:rsidRPr="00925F60">
        <w:rPr>
          <w:rFonts w:asciiTheme="minorHAnsi" w:hAnsiTheme="minorHAnsi" w:cstheme="minorHAnsi"/>
          <w:color w:val="000000"/>
          <w:sz w:val="22"/>
          <w:szCs w:val="22"/>
          <w:lang w:val="id-ID"/>
        </w:rPr>
        <w:t xml:space="preserve">). Faktor manusia tersebut dilatar belakangi oleh berbagai faktor seperti pengetahuan, keinginan, minat, emosi, kehendak, berpikir, motivasi, persepsi, sikap, dan reaksi. Dari </w:t>
      </w:r>
      <w:r w:rsidRPr="00925F60">
        <w:rPr>
          <w:rFonts w:asciiTheme="minorHAnsi" w:hAnsiTheme="minorHAnsi" w:cstheme="minorHAnsi"/>
          <w:color w:val="000000"/>
          <w:sz w:val="22"/>
          <w:szCs w:val="22"/>
          <w:lang w:val="id-ID"/>
        </w:rPr>
        <w:lastRenderedPageBreak/>
        <w:t xml:space="preserve">faktor-faktor tersebut yang dapat membentuk dan mempengaruhi perilaku K3 dari seorang pekerja </w:t>
      </w:r>
      <w:r w:rsidRPr="00925F60">
        <w:rPr>
          <w:rFonts w:asciiTheme="minorHAnsi" w:hAnsiTheme="minorHAnsi" w:cstheme="minorHAnsi"/>
          <w:color w:val="000000"/>
          <w:sz w:val="22"/>
          <w:szCs w:val="22"/>
          <w:lang w:val="id-ID"/>
        </w:rPr>
        <w:fldChar w:fldCharType="begin" w:fldLock="1"/>
      </w:r>
      <w:r w:rsidRPr="00925F60">
        <w:rPr>
          <w:rFonts w:asciiTheme="minorHAnsi" w:hAnsiTheme="minorHAnsi" w:cstheme="minorHAnsi"/>
          <w:color w:val="000000"/>
          <w:sz w:val="22"/>
          <w:szCs w:val="22"/>
          <w:lang w:val="id-ID"/>
        </w:rPr>
        <w:instrText>ADDIN CSL_CITATION {"citationItems":[{"id":"ITEM-1","itemData":{"abstract":"Construction is an activity with a high level of risk that can lead to accidents and one of the causes is unsafe behaviour. One method used to reduce the occurrence of workplace accidents is by implementing a safety culture. Safety culture can be formed by several factors. This study aims to determine the relationship between those factors and the safety behavior. It was descriptive observational research with cross sectional approach. In this study population was 73 respondents, and data collected by using questionnaire. Independent variables were management commitment, regulations and safety procedures, communication, employee involvement in workplace safety, competencies, and social environment. The dependent variable was safety behavior. The result showed that the factors of safety culture with a weak correlation to the safety behavior were management commitment, rules and procedures, and employee involvement in the occupational health and safety. Factors of safety culture with strong correlation to the safety behavior were communication (c = 0,414) and social environment (c = 0,477). It's recommended for company to optimize the safety culture of communication and social environment also to conducts safety induction and safety talk.","author":[{"dropping-particle":"","family":"Suyono","given":"Karina Zain","non-dropping-particle":"","parse-names":false,"suffix":""},{"dropping-particle":"","family":"Nawawinetu","given":"Erwin Dyah","non-dropping-particle":"","parse-names":false,"suffix":""}],"container-title":"The Indonesian Journal of Occupational Safety and Health","id":"ITEM-1","issue":"1","issued":{"date-parts":[["2013"]]},"page":"67-74","title":"Hubungan Antara Faktor Pembentuk Budaya Keselamatan Kerja Dengan Safety Behaviour di PT DOK dan Perkapalan Surabaya Unit Hull Construction","type":"article-journal","volume":"2"},"uris":["http://www.mendeley.com/documents/?uuid=1af48792-0069-4899-a693-c25813293429","http://www.mendeley.com/documents/?uuid=4eba3fb2-08a5-44bf-973c-8fd68b894d67"]}],"mendeley":{"formattedCitation":"(Suyono &amp; Nawawinetu, 2013)","plainTextFormattedCitation":"(Suyono &amp; Nawawinetu, 2013)","previouslyFormattedCitation":"(Suyono &amp; Nawawinetu, 2013)"},"properties":{"noteIndex":0},"schema":"https://github.com/citation-style-language/schema/raw/master/csl-citation.json"}</w:instrText>
      </w:r>
      <w:r w:rsidRPr="00925F60">
        <w:rPr>
          <w:rFonts w:asciiTheme="minorHAnsi" w:hAnsiTheme="minorHAnsi" w:cstheme="minorHAnsi"/>
          <w:color w:val="000000"/>
          <w:sz w:val="22"/>
          <w:szCs w:val="22"/>
          <w:lang w:val="id-ID"/>
        </w:rPr>
        <w:fldChar w:fldCharType="separate"/>
      </w:r>
      <w:r w:rsidRPr="00925F60">
        <w:rPr>
          <w:rFonts w:asciiTheme="minorHAnsi" w:hAnsiTheme="minorHAnsi" w:cstheme="minorHAnsi"/>
          <w:noProof/>
          <w:color w:val="000000"/>
          <w:sz w:val="22"/>
          <w:szCs w:val="22"/>
          <w:lang w:val="id-ID"/>
        </w:rPr>
        <w:t>(Suyono &amp; Nawawinetu, 2013)</w:t>
      </w:r>
      <w:r w:rsidRPr="00925F60">
        <w:rPr>
          <w:rFonts w:asciiTheme="minorHAnsi" w:hAnsiTheme="minorHAnsi" w:cstheme="minorHAnsi"/>
          <w:color w:val="000000"/>
          <w:sz w:val="22"/>
          <w:szCs w:val="22"/>
          <w:lang w:val="id-ID"/>
        </w:rPr>
        <w:fldChar w:fldCharType="end"/>
      </w:r>
      <w:r w:rsidRPr="00925F60">
        <w:rPr>
          <w:rFonts w:asciiTheme="minorHAnsi" w:hAnsiTheme="minorHAnsi" w:cstheme="minorHAnsi"/>
          <w:color w:val="000000"/>
          <w:sz w:val="22"/>
          <w:szCs w:val="22"/>
          <w:lang w:val="id-ID"/>
        </w:rPr>
        <w:t>.</w:t>
      </w:r>
    </w:p>
    <w:p w14:paraId="5DC7C419" w14:textId="77777777" w:rsidR="00925F60" w:rsidRPr="00925F60" w:rsidRDefault="00925F60" w:rsidP="00925F60">
      <w:pPr>
        <w:ind w:firstLine="720"/>
        <w:jc w:val="both"/>
        <w:rPr>
          <w:rFonts w:asciiTheme="minorHAnsi" w:hAnsiTheme="minorHAnsi" w:cstheme="minorHAnsi"/>
          <w:color w:val="000000"/>
          <w:sz w:val="22"/>
          <w:szCs w:val="22"/>
        </w:rPr>
      </w:pPr>
      <w:proofErr w:type="spellStart"/>
      <w:r w:rsidRPr="00925F60">
        <w:rPr>
          <w:rFonts w:asciiTheme="minorHAnsi" w:hAnsiTheme="minorHAnsi" w:cstheme="minorHAnsi"/>
          <w:sz w:val="22"/>
          <w:szCs w:val="22"/>
        </w:rPr>
        <w:t>Pengetahuan</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dalam</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penggunaan</w:t>
      </w:r>
      <w:proofErr w:type="spellEnd"/>
      <w:r w:rsidRPr="00925F60">
        <w:rPr>
          <w:rFonts w:asciiTheme="minorHAnsi" w:hAnsiTheme="minorHAnsi" w:cstheme="minorHAnsi"/>
          <w:sz w:val="22"/>
          <w:szCs w:val="22"/>
        </w:rPr>
        <w:t xml:space="preserve"> Alat </w:t>
      </w:r>
      <w:proofErr w:type="spellStart"/>
      <w:r w:rsidRPr="00925F60">
        <w:rPr>
          <w:rFonts w:asciiTheme="minorHAnsi" w:hAnsiTheme="minorHAnsi" w:cstheme="minorHAnsi"/>
          <w:sz w:val="22"/>
          <w:szCs w:val="22"/>
        </w:rPr>
        <w:t>Pelindung</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Diri</w:t>
      </w:r>
      <w:proofErr w:type="spellEnd"/>
      <w:r w:rsidRPr="00925F60">
        <w:rPr>
          <w:rFonts w:asciiTheme="minorHAnsi" w:hAnsiTheme="minorHAnsi" w:cstheme="minorHAnsi"/>
          <w:sz w:val="22"/>
          <w:szCs w:val="22"/>
        </w:rPr>
        <w:t xml:space="preserve"> (APD) pada </w:t>
      </w:r>
      <w:proofErr w:type="spellStart"/>
      <w:r w:rsidRPr="00925F60">
        <w:rPr>
          <w:rFonts w:asciiTheme="minorHAnsi" w:hAnsiTheme="minorHAnsi" w:cstheme="minorHAnsi"/>
          <w:sz w:val="22"/>
          <w:szCs w:val="22"/>
        </w:rPr>
        <w:t>saat</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bekerja</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merupakan</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suatu</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keharusan</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bagi</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pekerja</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dalam</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melakukan</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pekerjaan</w:t>
      </w:r>
      <w:proofErr w:type="spellEnd"/>
      <w:r w:rsidRPr="00925F60">
        <w:rPr>
          <w:rFonts w:asciiTheme="minorHAnsi" w:hAnsiTheme="minorHAnsi" w:cstheme="minorHAnsi"/>
          <w:sz w:val="22"/>
          <w:szCs w:val="22"/>
        </w:rPr>
        <w:t xml:space="preserve"> demi </w:t>
      </w:r>
      <w:proofErr w:type="spellStart"/>
      <w:r w:rsidRPr="00925F60">
        <w:rPr>
          <w:rFonts w:asciiTheme="minorHAnsi" w:hAnsiTheme="minorHAnsi" w:cstheme="minorHAnsi"/>
          <w:sz w:val="22"/>
          <w:szCs w:val="22"/>
        </w:rPr>
        <w:t>menjaga</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kesehatan</w:t>
      </w:r>
      <w:proofErr w:type="spellEnd"/>
      <w:r w:rsidRPr="00925F60">
        <w:rPr>
          <w:rFonts w:asciiTheme="minorHAnsi" w:hAnsiTheme="minorHAnsi" w:cstheme="minorHAnsi"/>
          <w:sz w:val="22"/>
          <w:szCs w:val="22"/>
        </w:rPr>
        <w:t xml:space="preserve"> dan </w:t>
      </w:r>
      <w:proofErr w:type="spellStart"/>
      <w:r w:rsidRPr="00925F60">
        <w:rPr>
          <w:rFonts w:asciiTheme="minorHAnsi" w:hAnsiTheme="minorHAnsi" w:cstheme="minorHAnsi"/>
          <w:sz w:val="22"/>
          <w:szCs w:val="22"/>
        </w:rPr>
        <w:t>keselamatan</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kerja</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Seperti</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halnya</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sikap</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merupakan</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reaksi</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atau</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respon</w:t>
      </w:r>
      <w:proofErr w:type="spellEnd"/>
      <w:r w:rsidRPr="00925F60">
        <w:rPr>
          <w:rFonts w:asciiTheme="minorHAnsi" w:hAnsiTheme="minorHAnsi" w:cstheme="minorHAnsi"/>
          <w:sz w:val="22"/>
          <w:szCs w:val="22"/>
        </w:rPr>
        <w:t xml:space="preserve"> yang </w:t>
      </w:r>
      <w:proofErr w:type="spellStart"/>
      <w:r w:rsidRPr="00925F60">
        <w:rPr>
          <w:rFonts w:asciiTheme="minorHAnsi" w:hAnsiTheme="minorHAnsi" w:cstheme="minorHAnsi"/>
          <w:sz w:val="22"/>
          <w:szCs w:val="22"/>
        </w:rPr>
        <w:t>masih</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tertutup</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dari</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seseorang</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terhadap</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suatu</w:t>
      </w:r>
      <w:proofErr w:type="spellEnd"/>
      <w:r w:rsidRPr="00925F60">
        <w:rPr>
          <w:rFonts w:asciiTheme="minorHAnsi" w:hAnsiTheme="minorHAnsi" w:cstheme="minorHAnsi"/>
          <w:sz w:val="22"/>
          <w:szCs w:val="22"/>
        </w:rPr>
        <w:t xml:space="preserve"> stimulus </w:t>
      </w:r>
      <w:proofErr w:type="spellStart"/>
      <w:r w:rsidRPr="00925F60">
        <w:rPr>
          <w:rFonts w:asciiTheme="minorHAnsi" w:hAnsiTheme="minorHAnsi" w:cstheme="minorHAnsi"/>
          <w:sz w:val="22"/>
          <w:szCs w:val="22"/>
        </w:rPr>
        <w:t>atau</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objek</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sikap</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penggunaan</w:t>
      </w:r>
      <w:proofErr w:type="spellEnd"/>
      <w:r w:rsidRPr="00925F60">
        <w:rPr>
          <w:rFonts w:asciiTheme="minorHAnsi" w:hAnsiTheme="minorHAnsi" w:cstheme="minorHAnsi"/>
          <w:sz w:val="22"/>
          <w:szCs w:val="22"/>
        </w:rPr>
        <w:t xml:space="preserve"> APD yang </w:t>
      </w:r>
      <w:proofErr w:type="spellStart"/>
      <w:r w:rsidRPr="00925F60">
        <w:rPr>
          <w:rFonts w:asciiTheme="minorHAnsi" w:hAnsiTheme="minorHAnsi" w:cstheme="minorHAnsi"/>
          <w:sz w:val="22"/>
          <w:szCs w:val="22"/>
        </w:rPr>
        <w:t>kurang</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baik</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kemungkinan</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disebabkan</w:t>
      </w:r>
      <w:proofErr w:type="spellEnd"/>
      <w:r w:rsidRPr="00925F60">
        <w:rPr>
          <w:rFonts w:asciiTheme="minorHAnsi" w:hAnsiTheme="minorHAnsi" w:cstheme="minorHAnsi"/>
          <w:sz w:val="22"/>
          <w:szCs w:val="22"/>
        </w:rPr>
        <w:t xml:space="preserve"> oleh </w:t>
      </w:r>
      <w:proofErr w:type="spellStart"/>
      <w:r w:rsidRPr="00925F60">
        <w:rPr>
          <w:rFonts w:asciiTheme="minorHAnsi" w:hAnsiTheme="minorHAnsi" w:cstheme="minorHAnsi"/>
          <w:sz w:val="22"/>
          <w:szCs w:val="22"/>
        </w:rPr>
        <w:t>beberapa</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faktor</w:t>
      </w:r>
      <w:proofErr w:type="spellEnd"/>
      <w:r w:rsidRPr="00925F60">
        <w:rPr>
          <w:rFonts w:asciiTheme="minorHAnsi" w:hAnsiTheme="minorHAnsi" w:cstheme="minorHAnsi"/>
          <w:sz w:val="22"/>
          <w:szCs w:val="22"/>
        </w:rPr>
        <w:t xml:space="preserve"> lain </w:t>
      </w:r>
      <w:proofErr w:type="spellStart"/>
      <w:r w:rsidRPr="00925F60">
        <w:rPr>
          <w:rFonts w:asciiTheme="minorHAnsi" w:hAnsiTheme="minorHAnsi" w:cstheme="minorHAnsi"/>
          <w:sz w:val="22"/>
          <w:szCs w:val="22"/>
        </w:rPr>
        <w:t>seperti</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tingkat</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pengetahuan</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apabila</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pekerja</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tidak</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mengetahui</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tentang</w:t>
      </w:r>
      <w:proofErr w:type="spellEnd"/>
      <w:r w:rsidRPr="00925F60">
        <w:rPr>
          <w:rFonts w:asciiTheme="minorHAnsi" w:hAnsiTheme="minorHAnsi" w:cstheme="minorHAnsi"/>
          <w:sz w:val="22"/>
          <w:szCs w:val="22"/>
        </w:rPr>
        <w:t xml:space="preserve"> APD </w:t>
      </w:r>
      <w:proofErr w:type="spellStart"/>
      <w:r w:rsidRPr="00925F60">
        <w:rPr>
          <w:rFonts w:asciiTheme="minorHAnsi" w:hAnsiTheme="minorHAnsi" w:cstheme="minorHAnsi"/>
          <w:sz w:val="22"/>
          <w:szCs w:val="22"/>
        </w:rPr>
        <w:t>dapat</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berpengaruh</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terhadap</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perubahan</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sikap</w:t>
      </w:r>
      <w:proofErr w:type="spellEnd"/>
      <w:r w:rsidRPr="00925F60">
        <w:rPr>
          <w:rFonts w:asciiTheme="minorHAnsi" w:hAnsiTheme="minorHAnsi" w:cstheme="minorHAnsi"/>
          <w:sz w:val="22"/>
          <w:szCs w:val="22"/>
        </w:rPr>
        <w:t xml:space="preserve"> (Ahmad, 2012)</w:t>
      </w:r>
    </w:p>
    <w:p w14:paraId="53BAEDE3" w14:textId="77777777" w:rsidR="00925F60" w:rsidRPr="00925F60" w:rsidRDefault="00925F60" w:rsidP="00925F60">
      <w:pPr>
        <w:ind w:firstLine="720"/>
        <w:jc w:val="both"/>
        <w:rPr>
          <w:rFonts w:asciiTheme="minorHAnsi" w:hAnsiTheme="minorHAnsi" w:cstheme="minorHAnsi"/>
          <w:color w:val="000000"/>
          <w:sz w:val="22"/>
          <w:szCs w:val="22"/>
        </w:rPr>
      </w:pPr>
      <w:r w:rsidRPr="00925F60">
        <w:rPr>
          <w:rFonts w:asciiTheme="minorHAnsi" w:hAnsiTheme="minorHAnsi" w:cstheme="minorHAnsi"/>
          <w:color w:val="000000"/>
          <w:sz w:val="22"/>
          <w:szCs w:val="22"/>
          <w:lang w:val="id-ID"/>
        </w:rPr>
        <w:t xml:space="preserve">Berdasarkan hasil observasi yang dilakukan pada bengkel yang berada di wilayah </w:t>
      </w:r>
      <w:r w:rsidRPr="00925F60">
        <w:rPr>
          <w:rFonts w:asciiTheme="minorHAnsi" w:hAnsiTheme="minorHAnsi" w:cstheme="minorHAnsi"/>
          <w:sz w:val="22"/>
          <w:szCs w:val="22"/>
          <w:lang w:val="id-ID"/>
        </w:rPr>
        <w:t>Puskesmas</w:t>
      </w:r>
      <w:r w:rsidRPr="00925F60">
        <w:rPr>
          <w:rFonts w:asciiTheme="minorHAnsi" w:hAnsiTheme="minorHAnsi" w:cstheme="minorHAnsi"/>
          <w:sz w:val="22"/>
          <w:szCs w:val="22"/>
        </w:rPr>
        <w:t xml:space="preserve"> </w:t>
      </w:r>
      <w:r w:rsidRPr="00925F60">
        <w:rPr>
          <w:rFonts w:asciiTheme="minorHAnsi" w:hAnsiTheme="minorHAnsi" w:cstheme="minorHAnsi"/>
          <w:sz w:val="22"/>
          <w:szCs w:val="22"/>
          <w:lang w:val="id-ID"/>
        </w:rPr>
        <w:t>Banguntapan III, ditemukan beberapa masalah terkait dengan kurangnya penerapan perilaku keselamatan dan kesehatan kerja seperti tidak menggunakan Alat Pelindung Diri (APD) saat bekerja</w:t>
      </w:r>
      <w:r w:rsidRPr="00925F60">
        <w:rPr>
          <w:rFonts w:asciiTheme="minorHAnsi" w:hAnsiTheme="minorHAnsi" w:cstheme="minorHAnsi"/>
          <w:sz w:val="22"/>
          <w:szCs w:val="22"/>
        </w:rPr>
        <w:t xml:space="preserve"> di</w:t>
      </w:r>
      <w:r w:rsidRPr="00925F60">
        <w:rPr>
          <w:rFonts w:asciiTheme="minorHAnsi" w:hAnsiTheme="minorHAnsi" w:cstheme="minorHAnsi"/>
          <w:sz w:val="22"/>
          <w:szCs w:val="22"/>
          <w:lang w:val="id-ID"/>
        </w:rPr>
        <w:t xml:space="preserve"> lingkungan kerja yang tidak aman </w:t>
      </w:r>
      <w:proofErr w:type="spellStart"/>
      <w:r w:rsidRPr="00925F60">
        <w:rPr>
          <w:rFonts w:asciiTheme="minorHAnsi" w:hAnsiTheme="minorHAnsi" w:cstheme="minorHAnsi"/>
          <w:sz w:val="22"/>
          <w:szCs w:val="22"/>
        </w:rPr>
        <w:t>sehingga</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menimbulkan</w:t>
      </w:r>
      <w:proofErr w:type="spellEnd"/>
      <w:r w:rsidRPr="00925F60">
        <w:rPr>
          <w:rFonts w:asciiTheme="minorHAnsi" w:hAnsiTheme="minorHAnsi" w:cstheme="minorHAnsi"/>
          <w:sz w:val="22"/>
          <w:szCs w:val="22"/>
        </w:rPr>
        <w:t xml:space="preserve"> </w:t>
      </w:r>
      <w:r w:rsidRPr="00925F60">
        <w:rPr>
          <w:rFonts w:asciiTheme="minorHAnsi" w:hAnsiTheme="minorHAnsi" w:cstheme="minorHAnsi"/>
          <w:sz w:val="22"/>
          <w:szCs w:val="22"/>
          <w:lang w:val="id-ID"/>
        </w:rPr>
        <w:t xml:space="preserve">kecelakaan kerja yang ditemukan. </w:t>
      </w:r>
      <w:proofErr w:type="spellStart"/>
      <w:r w:rsidRPr="00925F60">
        <w:rPr>
          <w:rFonts w:asciiTheme="minorHAnsi" w:hAnsiTheme="minorHAnsi" w:cstheme="minorHAnsi"/>
          <w:sz w:val="22"/>
          <w:szCs w:val="22"/>
        </w:rPr>
        <w:t>Berbagai</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masalah</w:t>
      </w:r>
      <w:proofErr w:type="spellEnd"/>
      <w:r w:rsidRPr="00925F60">
        <w:rPr>
          <w:rFonts w:asciiTheme="minorHAnsi" w:hAnsiTheme="minorHAnsi" w:cstheme="minorHAnsi"/>
          <w:sz w:val="22"/>
          <w:szCs w:val="22"/>
        </w:rPr>
        <w:t xml:space="preserve"> yang </w:t>
      </w:r>
      <w:proofErr w:type="spellStart"/>
      <w:r w:rsidRPr="00925F60">
        <w:rPr>
          <w:rFonts w:asciiTheme="minorHAnsi" w:hAnsiTheme="minorHAnsi" w:cstheme="minorHAnsi"/>
          <w:sz w:val="22"/>
          <w:szCs w:val="22"/>
        </w:rPr>
        <w:t>ditemukan</w:t>
      </w:r>
      <w:proofErr w:type="spellEnd"/>
      <w:r w:rsidRPr="00925F60">
        <w:rPr>
          <w:rFonts w:asciiTheme="minorHAnsi" w:hAnsiTheme="minorHAnsi" w:cstheme="minorHAnsi"/>
          <w:sz w:val="22"/>
          <w:szCs w:val="22"/>
        </w:rPr>
        <w:t xml:space="preserve"> di </w:t>
      </w:r>
      <w:proofErr w:type="spellStart"/>
      <w:r w:rsidRPr="00925F60">
        <w:rPr>
          <w:rFonts w:asciiTheme="minorHAnsi" w:hAnsiTheme="minorHAnsi" w:cstheme="minorHAnsi"/>
          <w:sz w:val="22"/>
          <w:szCs w:val="22"/>
        </w:rPr>
        <w:t>bengkel-bengkel</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tersebut</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dapat</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meningkatkan</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potensi</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bahaya</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bagi</w:t>
      </w:r>
      <w:proofErr w:type="spellEnd"/>
      <w:r w:rsidRPr="00925F60">
        <w:rPr>
          <w:rFonts w:asciiTheme="minorHAnsi" w:hAnsiTheme="minorHAnsi" w:cstheme="minorHAnsi"/>
          <w:sz w:val="22"/>
          <w:szCs w:val="22"/>
        </w:rPr>
        <w:t xml:space="preserve"> para </w:t>
      </w:r>
      <w:proofErr w:type="spellStart"/>
      <w:r w:rsidRPr="00925F60">
        <w:rPr>
          <w:rFonts w:asciiTheme="minorHAnsi" w:hAnsiTheme="minorHAnsi" w:cstheme="minorHAnsi"/>
          <w:sz w:val="22"/>
          <w:szCs w:val="22"/>
        </w:rPr>
        <w:t>perja</w:t>
      </w:r>
      <w:proofErr w:type="spellEnd"/>
      <w:r w:rsidRPr="00925F60">
        <w:rPr>
          <w:rFonts w:asciiTheme="minorHAnsi" w:hAnsiTheme="minorHAnsi" w:cstheme="minorHAnsi"/>
          <w:sz w:val="22"/>
          <w:szCs w:val="22"/>
        </w:rPr>
        <w:t xml:space="preserve">. Jika </w:t>
      </w:r>
      <w:proofErr w:type="spellStart"/>
      <w:r w:rsidRPr="00925F60">
        <w:rPr>
          <w:rFonts w:asciiTheme="minorHAnsi" w:hAnsiTheme="minorHAnsi" w:cstheme="minorHAnsi"/>
          <w:sz w:val="22"/>
          <w:szCs w:val="22"/>
        </w:rPr>
        <w:t>masalah</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tersebut</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tidak</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segera</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ditangani</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maka</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hal</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itu</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dapat</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menjadi</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masalah</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besar</w:t>
      </w:r>
      <w:proofErr w:type="spellEnd"/>
      <w:r w:rsidRPr="00925F60">
        <w:rPr>
          <w:rFonts w:asciiTheme="minorHAnsi" w:hAnsiTheme="minorHAnsi" w:cstheme="minorHAnsi"/>
          <w:sz w:val="22"/>
          <w:szCs w:val="22"/>
        </w:rPr>
        <w:t xml:space="preserve"> yang </w:t>
      </w:r>
      <w:proofErr w:type="spellStart"/>
      <w:r w:rsidRPr="00925F60">
        <w:rPr>
          <w:rFonts w:asciiTheme="minorHAnsi" w:hAnsiTheme="minorHAnsi" w:cstheme="minorHAnsi"/>
          <w:sz w:val="22"/>
          <w:szCs w:val="22"/>
        </w:rPr>
        <w:t>dapat</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membahayakan</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pekerja</w:t>
      </w:r>
      <w:proofErr w:type="spellEnd"/>
      <w:r w:rsidRPr="00925F60">
        <w:rPr>
          <w:rFonts w:asciiTheme="minorHAnsi" w:hAnsiTheme="minorHAnsi" w:cstheme="minorHAnsi"/>
          <w:sz w:val="22"/>
          <w:szCs w:val="22"/>
        </w:rPr>
        <w:t xml:space="preserve"> dan </w:t>
      </w:r>
      <w:proofErr w:type="spellStart"/>
      <w:r w:rsidRPr="00925F60">
        <w:rPr>
          <w:rFonts w:asciiTheme="minorHAnsi" w:hAnsiTheme="minorHAnsi" w:cstheme="minorHAnsi"/>
          <w:sz w:val="22"/>
          <w:szCs w:val="22"/>
        </w:rPr>
        <w:t>dapat</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menyebabkan</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kecelakaan</w:t>
      </w:r>
      <w:proofErr w:type="spellEnd"/>
      <w:r w:rsidRPr="00925F60">
        <w:rPr>
          <w:rFonts w:asciiTheme="minorHAnsi" w:hAnsiTheme="minorHAnsi" w:cstheme="minorHAnsi"/>
          <w:sz w:val="22"/>
          <w:szCs w:val="22"/>
        </w:rPr>
        <w:t xml:space="preserve"> </w:t>
      </w:r>
      <w:proofErr w:type="spellStart"/>
      <w:r w:rsidRPr="00925F60">
        <w:rPr>
          <w:rFonts w:asciiTheme="minorHAnsi" w:hAnsiTheme="minorHAnsi" w:cstheme="minorHAnsi"/>
          <w:sz w:val="22"/>
          <w:szCs w:val="22"/>
        </w:rPr>
        <w:t>kerja</w:t>
      </w:r>
      <w:proofErr w:type="spellEnd"/>
      <w:r w:rsidRPr="00925F60">
        <w:rPr>
          <w:rFonts w:asciiTheme="minorHAnsi" w:hAnsiTheme="minorHAnsi" w:cstheme="minorHAnsi"/>
          <w:sz w:val="22"/>
          <w:szCs w:val="22"/>
        </w:rPr>
        <w:t>.</w:t>
      </w:r>
    </w:p>
    <w:p w14:paraId="45451281" w14:textId="77777777" w:rsidR="00925F60" w:rsidRPr="00925F60" w:rsidRDefault="00925F60" w:rsidP="00925F60">
      <w:pPr>
        <w:ind w:firstLine="720"/>
        <w:jc w:val="both"/>
        <w:rPr>
          <w:rFonts w:asciiTheme="minorHAnsi" w:hAnsiTheme="minorHAnsi" w:cstheme="minorHAnsi"/>
          <w:color w:val="000000"/>
          <w:sz w:val="22"/>
          <w:szCs w:val="22"/>
        </w:rPr>
      </w:pPr>
      <w:proofErr w:type="spellStart"/>
      <w:r w:rsidRPr="00925F60">
        <w:rPr>
          <w:rFonts w:asciiTheme="minorHAnsi" w:hAnsiTheme="minorHAnsi" w:cstheme="minorHAnsi"/>
          <w:color w:val="000000"/>
          <w:sz w:val="22"/>
          <w:szCs w:val="22"/>
        </w:rPr>
        <w:t>Dilihat</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dari</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permasalahan</w:t>
      </w:r>
      <w:proofErr w:type="spellEnd"/>
      <w:r w:rsidRPr="00925F60">
        <w:rPr>
          <w:rFonts w:asciiTheme="minorHAnsi" w:hAnsiTheme="minorHAnsi" w:cstheme="minorHAnsi"/>
          <w:color w:val="000000"/>
          <w:sz w:val="22"/>
          <w:szCs w:val="22"/>
        </w:rPr>
        <w:t xml:space="preserve"> yang </w:t>
      </w:r>
      <w:proofErr w:type="spellStart"/>
      <w:r w:rsidRPr="00925F60">
        <w:rPr>
          <w:rFonts w:asciiTheme="minorHAnsi" w:hAnsiTheme="minorHAnsi" w:cstheme="minorHAnsi"/>
          <w:color w:val="000000"/>
          <w:sz w:val="22"/>
          <w:szCs w:val="22"/>
        </w:rPr>
        <w:t>terjadi</w:t>
      </w:r>
      <w:proofErr w:type="spellEnd"/>
      <w:r w:rsidRPr="00925F60">
        <w:rPr>
          <w:rFonts w:asciiTheme="minorHAnsi" w:hAnsiTheme="minorHAnsi" w:cstheme="minorHAnsi"/>
          <w:color w:val="000000"/>
          <w:sz w:val="22"/>
          <w:szCs w:val="22"/>
        </w:rPr>
        <w:t xml:space="preserve"> di </w:t>
      </w:r>
      <w:proofErr w:type="spellStart"/>
      <w:r w:rsidRPr="00925F60">
        <w:rPr>
          <w:rFonts w:asciiTheme="minorHAnsi" w:hAnsiTheme="minorHAnsi" w:cstheme="minorHAnsi"/>
          <w:color w:val="000000"/>
          <w:sz w:val="22"/>
          <w:szCs w:val="22"/>
        </w:rPr>
        <w:t>bengkel</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terdapat</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beberapa</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akibat</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dari</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tidak</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menggunakan</w:t>
      </w:r>
      <w:proofErr w:type="spellEnd"/>
      <w:r w:rsidRPr="00925F60">
        <w:rPr>
          <w:rFonts w:asciiTheme="minorHAnsi" w:hAnsiTheme="minorHAnsi" w:cstheme="minorHAnsi"/>
          <w:color w:val="000000"/>
          <w:sz w:val="22"/>
          <w:szCs w:val="22"/>
        </w:rPr>
        <w:t xml:space="preserve"> Alat </w:t>
      </w:r>
      <w:proofErr w:type="spellStart"/>
      <w:r w:rsidRPr="00925F60">
        <w:rPr>
          <w:rFonts w:asciiTheme="minorHAnsi" w:hAnsiTheme="minorHAnsi" w:cstheme="minorHAnsi"/>
          <w:color w:val="000000"/>
          <w:sz w:val="22"/>
          <w:szCs w:val="22"/>
        </w:rPr>
        <w:t>Pelindung</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Diri</w:t>
      </w:r>
      <w:proofErr w:type="spellEnd"/>
      <w:r w:rsidRPr="00925F60">
        <w:rPr>
          <w:rFonts w:asciiTheme="minorHAnsi" w:hAnsiTheme="minorHAnsi" w:cstheme="minorHAnsi"/>
          <w:color w:val="000000"/>
          <w:sz w:val="22"/>
          <w:szCs w:val="22"/>
        </w:rPr>
        <w:t xml:space="preserve"> (APD) </w:t>
      </w:r>
      <w:proofErr w:type="spellStart"/>
      <w:r w:rsidRPr="00925F60">
        <w:rPr>
          <w:rFonts w:asciiTheme="minorHAnsi" w:hAnsiTheme="minorHAnsi" w:cstheme="minorHAnsi"/>
          <w:color w:val="000000"/>
          <w:sz w:val="22"/>
          <w:szCs w:val="22"/>
        </w:rPr>
        <w:t>seperti</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terkilir</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tergores</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terjatuh</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alat</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kerja</w:t>
      </w:r>
      <w:proofErr w:type="spellEnd"/>
      <w:r w:rsidRPr="00925F60">
        <w:rPr>
          <w:rFonts w:asciiTheme="minorHAnsi" w:hAnsiTheme="minorHAnsi" w:cstheme="minorHAnsi"/>
          <w:color w:val="000000"/>
          <w:sz w:val="22"/>
          <w:szCs w:val="22"/>
        </w:rPr>
        <w:t xml:space="preserve">. Oleh </w:t>
      </w:r>
      <w:proofErr w:type="spellStart"/>
      <w:r w:rsidRPr="00925F60">
        <w:rPr>
          <w:rFonts w:asciiTheme="minorHAnsi" w:hAnsiTheme="minorHAnsi" w:cstheme="minorHAnsi"/>
          <w:color w:val="000000"/>
          <w:sz w:val="22"/>
          <w:szCs w:val="22"/>
        </w:rPr>
        <w:t>karena</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itu</w:t>
      </w:r>
      <w:proofErr w:type="spellEnd"/>
      <w:r w:rsidRPr="00925F60">
        <w:rPr>
          <w:rFonts w:asciiTheme="minorHAnsi" w:hAnsiTheme="minorHAnsi" w:cstheme="minorHAnsi"/>
          <w:color w:val="000000"/>
          <w:sz w:val="22"/>
          <w:szCs w:val="22"/>
        </w:rPr>
        <w:t xml:space="preserve">, salah </w:t>
      </w:r>
      <w:proofErr w:type="spellStart"/>
      <w:r w:rsidRPr="00925F60">
        <w:rPr>
          <w:rFonts w:asciiTheme="minorHAnsi" w:hAnsiTheme="minorHAnsi" w:cstheme="minorHAnsi"/>
          <w:color w:val="000000"/>
          <w:sz w:val="22"/>
          <w:szCs w:val="22"/>
        </w:rPr>
        <w:t>satu</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cara</w:t>
      </w:r>
      <w:proofErr w:type="spellEnd"/>
      <w:r w:rsidRPr="00925F60">
        <w:rPr>
          <w:rFonts w:asciiTheme="minorHAnsi" w:hAnsiTheme="minorHAnsi" w:cstheme="minorHAnsi"/>
          <w:color w:val="000000"/>
          <w:sz w:val="22"/>
          <w:szCs w:val="22"/>
        </w:rPr>
        <w:t xml:space="preserve"> yang </w:t>
      </w:r>
      <w:proofErr w:type="spellStart"/>
      <w:r w:rsidRPr="00925F60">
        <w:rPr>
          <w:rFonts w:asciiTheme="minorHAnsi" w:hAnsiTheme="minorHAnsi" w:cstheme="minorHAnsi"/>
          <w:color w:val="000000"/>
          <w:sz w:val="22"/>
          <w:szCs w:val="22"/>
        </w:rPr>
        <w:t>efektif</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untuk</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mengurangi</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jumlah</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kecelakaan</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kerja</w:t>
      </w:r>
      <w:proofErr w:type="spellEnd"/>
      <w:r w:rsidRPr="00925F60">
        <w:rPr>
          <w:rFonts w:asciiTheme="minorHAnsi" w:hAnsiTheme="minorHAnsi" w:cstheme="minorHAnsi"/>
          <w:color w:val="000000"/>
          <w:sz w:val="22"/>
          <w:szCs w:val="22"/>
        </w:rPr>
        <w:t xml:space="preserve"> dan </w:t>
      </w:r>
      <w:proofErr w:type="spellStart"/>
      <w:r w:rsidRPr="00925F60">
        <w:rPr>
          <w:rFonts w:asciiTheme="minorHAnsi" w:hAnsiTheme="minorHAnsi" w:cstheme="minorHAnsi"/>
          <w:color w:val="000000"/>
          <w:sz w:val="22"/>
          <w:szCs w:val="22"/>
        </w:rPr>
        <w:t>penyakit</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akibat</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kerja</w:t>
      </w:r>
      <w:proofErr w:type="spellEnd"/>
      <w:r w:rsidRPr="00925F60">
        <w:rPr>
          <w:rFonts w:asciiTheme="minorHAnsi" w:hAnsiTheme="minorHAnsi" w:cstheme="minorHAnsi"/>
          <w:color w:val="000000"/>
          <w:sz w:val="22"/>
          <w:szCs w:val="22"/>
        </w:rPr>
        <w:t xml:space="preserve"> di </w:t>
      </w:r>
      <w:proofErr w:type="spellStart"/>
      <w:r w:rsidRPr="00925F60">
        <w:rPr>
          <w:rFonts w:asciiTheme="minorHAnsi" w:hAnsiTheme="minorHAnsi" w:cstheme="minorHAnsi"/>
          <w:color w:val="000000"/>
          <w:sz w:val="22"/>
          <w:szCs w:val="22"/>
        </w:rPr>
        <w:t>bengkel</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yaitu</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dengan</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menyadarkan</w:t>
      </w:r>
      <w:proofErr w:type="spellEnd"/>
      <w:r w:rsidRPr="00925F60">
        <w:rPr>
          <w:rFonts w:asciiTheme="minorHAnsi" w:hAnsiTheme="minorHAnsi" w:cstheme="minorHAnsi"/>
          <w:color w:val="000000"/>
          <w:sz w:val="22"/>
          <w:szCs w:val="22"/>
        </w:rPr>
        <w:t xml:space="preserve"> para </w:t>
      </w:r>
      <w:proofErr w:type="spellStart"/>
      <w:r w:rsidRPr="00925F60">
        <w:rPr>
          <w:rFonts w:asciiTheme="minorHAnsi" w:hAnsiTheme="minorHAnsi" w:cstheme="minorHAnsi"/>
          <w:color w:val="000000"/>
          <w:sz w:val="22"/>
          <w:szCs w:val="22"/>
        </w:rPr>
        <w:t>pekerja</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untuk</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memperhatikan</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kesehatan</w:t>
      </w:r>
      <w:proofErr w:type="spellEnd"/>
      <w:r w:rsidRPr="00925F60">
        <w:rPr>
          <w:rFonts w:asciiTheme="minorHAnsi" w:hAnsiTheme="minorHAnsi" w:cstheme="minorHAnsi"/>
          <w:color w:val="000000"/>
          <w:sz w:val="22"/>
          <w:szCs w:val="22"/>
        </w:rPr>
        <w:t xml:space="preserve"> dan </w:t>
      </w:r>
      <w:proofErr w:type="spellStart"/>
      <w:r w:rsidRPr="00925F60">
        <w:rPr>
          <w:rFonts w:asciiTheme="minorHAnsi" w:hAnsiTheme="minorHAnsi" w:cstheme="minorHAnsi"/>
          <w:color w:val="000000"/>
          <w:sz w:val="22"/>
          <w:szCs w:val="22"/>
        </w:rPr>
        <w:t>keselamatan</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dirinya</w:t>
      </w:r>
      <w:proofErr w:type="spellEnd"/>
      <w:r w:rsidRPr="00925F60">
        <w:rPr>
          <w:rFonts w:asciiTheme="minorHAnsi" w:hAnsiTheme="minorHAnsi" w:cstheme="minorHAnsi"/>
          <w:color w:val="000000"/>
          <w:sz w:val="22"/>
          <w:szCs w:val="22"/>
        </w:rPr>
        <w:t xml:space="preserve">. Salah </w:t>
      </w:r>
      <w:proofErr w:type="spellStart"/>
      <w:r w:rsidRPr="00925F60">
        <w:rPr>
          <w:rFonts w:asciiTheme="minorHAnsi" w:hAnsiTheme="minorHAnsi" w:cstheme="minorHAnsi"/>
          <w:color w:val="000000"/>
          <w:sz w:val="22"/>
          <w:szCs w:val="22"/>
        </w:rPr>
        <w:t>satu</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cara</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untuk</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menyadarkan</w:t>
      </w:r>
      <w:proofErr w:type="spellEnd"/>
      <w:r w:rsidRPr="00925F60">
        <w:rPr>
          <w:rFonts w:asciiTheme="minorHAnsi" w:hAnsiTheme="minorHAnsi" w:cstheme="minorHAnsi"/>
          <w:color w:val="000000"/>
          <w:sz w:val="22"/>
          <w:szCs w:val="22"/>
        </w:rPr>
        <w:t xml:space="preserve"> para </w:t>
      </w:r>
      <w:proofErr w:type="spellStart"/>
      <w:r w:rsidRPr="00925F60">
        <w:rPr>
          <w:rFonts w:asciiTheme="minorHAnsi" w:hAnsiTheme="minorHAnsi" w:cstheme="minorHAnsi"/>
          <w:color w:val="000000"/>
          <w:sz w:val="22"/>
          <w:szCs w:val="22"/>
        </w:rPr>
        <w:t>pekerja</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adalah</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dengan</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adanya</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edukasi</w:t>
      </w:r>
      <w:proofErr w:type="spellEnd"/>
      <w:r w:rsidRPr="00925F60">
        <w:rPr>
          <w:rFonts w:asciiTheme="minorHAnsi" w:hAnsiTheme="minorHAnsi" w:cstheme="minorHAnsi"/>
          <w:color w:val="000000"/>
          <w:sz w:val="22"/>
          <w:szCs w:val="22"/>
        </w:rPr>
        <w:t xml:space="preserve"> yang </w:t>
      </w:r>
      <w:proofErr w:type="spellStart"/>
      <w:r w:rsidRPr="00925F60">
        <w:rPr>
          <w:rFonts w:asciiTheme="minorHAnsi" w:hAnsiTheme="minorHAnsi" w:cstheme="minorHAnsi"/>
          <w:color w:val="000000"/>
          <w:sz w:val="22"/>
          <w:szCs w:val="22"/>
        </w:rPr>
        <w:t>harus</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dilakukan</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untuk</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mengurangi</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risiko</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kecelakaan</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kerja</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mengenai</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pentingnya</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penggunaan</w:t>
      </w:r>
      <w:proofErr w:type="spellEnd"/>
      <w:r w:rsidRPr="00925F60">
        <w:rPr>
          <w:rFonts w:asciiTheme="minorHAnsi" w:hAnsiTheme="minorHAnsi" w:cstheme="minorHAnsi"/>
          <w:color w:val="000000"/>
          <w:sz w:val="22"/>
          <w:szCs w:val="22"/>
        </w:rPr>
        <w:t xml:space="preserve"> Alat </w:t>
      </w:r>
      <w:proofErr w:type="spellStart"/>
      <w:r w:rsidRPr="00925F60">
        <w:rPr>
          <w:rFonts w:asciiTheme="minorHAnsi" w:hAnsiTheme="minorHAnsi" w:cstheme="minorHAnsi"/>
          <w:color w:val="000000"/>
          <w:sz w:val="22"/>
          <w:szCs w:val="22"/>
        </w:rPr>
        <w:t>Pelindung</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Diri</w:t>
      </w:r>
      <w:proofErr w:type="spellEnd"/>
      <w:r w:rsidRPr="00925F60">
        <w:rPr>
          <w:rFonts w:asciiTheme="minorHAnsi" w:hAnsiTheme="minorHAnsi" w:cstheme="minorHAnsi"/>
          <w:color w:val="000000"/>
          <w:sz w:val="22"/>
          <w:szCs w:val="22"/>
        </w:rPr>
        <w:t xml:space="preserve"> (APD) di </w:t>
      </w:r>
      <w:proofErr w:type="spellStart"/>
      <w:r w:rsidRPr="00925F60">
        <w:rPr>
          <w:rFonts w:asciiTheme="minorHAnsi" w:hAnsiTheme="minorHAnsi" w:cstheme="minorHAnsi"/>
          <w:color w:val="000000"/>
          <w:sz w:val="22"/>
          <w:szCs w:val="22"/>
        </w:rPr>
        <w:t>tempat</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kerja</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ataupun</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menggunakan</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cara</w:t>
      </w:r>
      <w:proofErr w:type="spellEnd"/>
      <w:r w:rsidRPr="00925F60">
        <w:rPr>
          <w:rFonts w:asciiTheme="minorHAnsi" w:hAnsiTheme="minorHAnsi" w:cstheme="minorHAnsi"/>
          <w:color w:val="000000"/>
          <w:sz w:val="22"/>
          <w:szCs w:val="22"/>
        </w:rPr>
        <w:t xml:space="preserve"> lain yang </w:t>
      </w:r>
      <w:proofErr w:type="spellStart"/>
      <w:r w:rsidRPr="00925F60">
        <w:rPr>
          <w:rFonts w:asciiTheme="minorHAnsi" w:hAnsiTheme="minorHAnsi" w:cstheme="minorHAnsi"/>
          <w:color w:val="000000"/>
          <w:sz w:val="22"/>
          <w:szCs w:val="22"/>
        </w:rPr>
        <w:t>mudah</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diterapkan</w:t>
      </w:r>
      <w:proofErr w:type="spellEnd"/>
      <w:r w:rsidRPr="00925F60">
        <w:rPr>
          <w:rFonts w:asciiTheme="minorHAnsi" w:hAnsiTheme="minorHAnsi" w:cstheme="minorHAnsi"/>
          <w:color w:val="000000"/>
          <w:sz w:val="22"/>
          <w:szCs w:val="22"/>
        </w:rPr>
        <w:t xml:space="preserve"> di </w:t>
      </w:r>
      <w:proofErr w:type="spellStart"/>
      <w:r w:rsidRPr="00925F60">
        <w:rPr>
          <w:rFonts w:asciiTheme="minorHAnsi" w:hAnsiTheme="minorHAnsi" w:cstheme="minorHAnsi"/>
          <w:color w:val="000000"/>
          <w:sz w:val="22"/>
          <w:szCs w:val="22"/>
        </w:rPr>
        <w:t>bengkel</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untuk</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mengurangi</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risiko</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terjadinya</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kecelakaan</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kerja</w:t>
      </w:r>
      <w:proofErr w:type="spellEnd"/>
      <w:r w:rsidRPr="00925F60">
        <w:rPr>
          <w:rFonts w:asciiTheme="minorHAnsi" w:hAnsiTheme="minorHAnsi" w:cstheme="minorHAnsi"/>
          <w:color w:val="000000"/>
          <w:sz w:val="22"/>
          <w:szCs w:val="22"/>
        </w:rPr>
        <w:t xml:space="preserve"> di </w:t>
      </w:r>
      <w:proofErr w:type="spellStart"/>
      <w:r w:rsidRPr="00925F60">
        <w:rPr>
          <w:rFonts w:asciiTheme="minorHAnsi" w:hAnsiTheme="minorHAnsi" w:cstheme="minorHAnsi"/>
          <w:color w:val="000000"/>
          <w:sz w:val="22"/>
          <w:szCs w:val="22"/>
        </w:rPr>
        <w:t>tempat</w:t>
      </w:r>
      <w:proofErr w:type="spellEnd"/>
      <w:r w:rsidRPr="00925F60">
        <w:rPr>
          <w:rFonts w:asciiTheme="minorHAnsi" w:hAnsiTheme="minorHAnsi" w:cstheme="minorHAnsi"/>
          <w:color w:val="000000"/>
          <w:sz w:val="22"/>
          <w:szCs w:val="22"/>
        </w:rPr>
        <w:t xml:space="preserve"> </w:t>
      </w:r>
      <w:proofErr w:type="spellStart"/>
      <w:r w:rsidRPr="00925F60">
        <w:rPr>
          <w:rFonts w:asciiTheme="minorHAnsi" w:hAnsiTheme="minorHAnsi" w:cstheme="minorHAnsi"/>
          <w:color w:val="000000"/>
          <w:sz w:val="22"/>
          <w:szCs w:val="22"/>
        </w:rPr>
        <w:t>kerja</w:t>
      </w:r>
      <w:proofErr w:type="spellEnd"/>
    </w:p>
    <w:p w14:paraId="5ECB1EDC" w14:textId="7C7E4426" w:rsidR="00BE2396" w:rsidRDefault="000378D1">
      <w:pPr>
        <w:pBdr>
          <w:top w:val="nil"/>
          <w:left w:val="nil"/>
          <w:bottom w:val="nil"/>
          <w:right w:val="nil"/>
          <w:between w:val="nil"/>
        </w:pBdr>
        <w:spacing w:after="120"/>
        <w:ind w:firstLine="426"/>
        <w:jc w:val="both"/>
        <w:rPr>
          <w:rFonts w:ascii="Calibri" w:eastAsia="Calibri" w:hAnsi="Calibri" w:cs="Calibri"/>
          <w:color w:val="000000"/>
          <w:sz w:val="22"/>
          <w:szCs w:val="22"/>
        </w:rPr>
      </w:pPr>
      <w:r>
        <w:rPr>
          <w:rFonts w:ascii="Calibri" w:eastAsia="Calibri" w:hAnsi="Calibri" w:cs="Calibri"/>
          <w:color w:val="000000"/>
          <w:sz w:val="22"/>
          <w:szCs w:val="22"/>
        </w:rPr>
        <w:t>.</w:t>
      </w:r>
    </w:p>
    <w:p w14:paraId="316BB4B1" w14:textId="46D3C505" w:rsidR="00BE2396" w:rsidRDefault="000378D1">
      <w:pPr>
        <w:pStyle w:val="Heading1"/>
        <w:rPr>
          <w:rFonts w:ascii="Calibri" w:eastAsia="Calibri" w:hAnsi="Calibri" w:cs="Calibri"/>
        </w:rPr>
      </w:pPr>
      <w:r>
        <w:rPr>
          <w:rFonts w:ascii="Calibri" w:eastAsia="Calibri" w:hAnsi="Calibri" w:cs="Calibri"/>
        </w:rPr>
        <w:t xml:space="preserve">METODE </w:t>
      </w:r>
    </w:p>
    <w:p w14:paraId="24AB1CB5" w14:textId="453A251C" w:rsidR="00C65C53" w:rsidRPr="00C65C53" w:rsidRDefault="00C65C53" w:rsidP="00C65C53">
      <w:pPr>
        <w:pStyle w:val="ListParagraph"/>
        <w:spacing w:after="0" w:line="240" w:lineRule="auto"/>
        <w:ind w:left="0" w:hanging="10"/>
        <w:jc w:val="both"/>
        <w:rPr>
          <w:rFonts w:asciiTheme="minorHAnsi" w:hAnsiTheme="minorHAnsi" w:cstheme="minorHAnsi"/>
          <w:lang w:val="id-ID"/>
        </w:rPr>
      </w:pPr>
      <w:bookmarkStart w:id="2" w:name="_Hlk37395733"/>
      <w:proofErr w:type="spellStart"/>
      <w:r w:rsidRPr="00C65C53">
        <w:rPr>
          <w:rFonts w:asciiTheme="minorHAnsi" w:hAnsiTheme="minorHAnsi" w:cstheme="minorHAnsi"/>
          <w:bCs/>
        </w:rPr>
        <w:t>Metode</w:t>
      </w:r>
      <w:proofErr w:type="spellEnd"/>
      <w:r w:rsidRPr="00C65C53">
        <w:rPr>
          <w:rFonts w:asciiTheme="minorHAnsi" w:hAnsiTheme="minorHAnsi" w:cstheme="minorHAnsi"/>
          <w:bCs/>
        </w:rPr>
        <w:t xml:space="preserve"> yang </w:t>
      </w:r>
      <w:proofErr w:type="spellStart"/>
      <w:r w:rsidRPr="00C65C53">
        <w:rPr>
          <w:rFonts w:asciiTheme="minorHAnsi" w:hAnsiTheme="minorHAnsi" w:cstheme="minorHAnsi"/>
          <w:bCs/>
        </w:rPr>
        <w:t>diterapkan</w:t>
      </w:r>
      <w:proofErr w:type="spellEnd"/>
      <w:r w:rsidRPr="00C65C53">
        <w:rPr>
          <w:rFonts w:asciiTheme="minorHAnsi" w:hAnsiTheme="minorHAnsi" w:cstheme="minorHAnsi"/>
          <w:bCs/>
        </w:rPr>
        <w:t xml:space="preserve"> </w:t>
      </w:r>
      <w:proofErr w:type="spellStart"/>
      <w:r w:rsidRPr="00C65C53">
        <w:rPr>
          <w:rFonts w:asciiTheme="minorHAnsi" w:hAnsiTheme="minorHAnsi" w:cstheme="minorHAnsi"/>
          <w:bCs/>
        </w:rPr>
        <w:t>dalam</w:t>
      </w:r>
      <w:proofErr w:type="spellEnd"/>
      <w:r w:rsidRPr="00C65C53">
        <w:rPr>
          <w:rFonts w:asciiTheme="minorHAnsi" w:hAnsiTheme="minorHAnsi" w:cstheme="minorHAnsi"/>
          <w:bCs/>
        </w:rPr>
        <w:t xml:space="preserve"> program </w:t>
      </w:r>
      <w:proofErr w:type="spellStart"/>
      <w:r w:rsidRPr="00C65C53">
        <w:rPr>
          <w:rFonts w:asciiTheme="minorHAnsi" w:hAnsiTheme="minorHAnsi" w:cstheme="minorHAnsi"/>
          <w:bCs/>
        </w:rPr>
        <w:t>kegiatan</w:t>
      </w:r>
      <w:proofErr w:type="spellEnd"/>
      <w:r w:rsidRPr="00C65C53">
        <w:rPr>
          <w:rFonts w:asciiTheme="minorHAnsi" w:hAnsiTheme="minorHAnsi" w:cstheme="minorHAnsi"/>
          <w:bCs/>
        </w:rPr>
        <w:t xml:space="preserve"> </w:t>
      </w:r>
      <w:proofErr w:type="spellStart"/>
      <w:r w:rsidRPr="00C65C53">
        <w:rPr>
          <w:rFonts w:asciiTheme="minorHAnsi" w:hAnsiTheme="minorHAnsi" w:cstheme="minorHAnsi"/>
          <w:bCs/>
        </w:rPr>
        <w:t>pengabdian</w:t>
      </w:r>
      <w:proofErr w:type="spellEnd"/>
      <w:r w:rsidRPr="00C65C53">
        <w:rPr>
          <w:rFonts w:asciiTheme="minorHAnsi" w:hAnsiTheme="minorHAnsi" w:cstheme="minorHAnsi"/>
          <w:bCs/>
        </w:rPr>
        <w:t xml:space="preserve"> </w:t>
      </w:r>
      <w:proofErr w:type="spellStart"/>
      <w:r w:rsidRPr="00C65C53">
        <w:rPr>
          <w:rFonts w:asciiTheme="minorHAnsi" w:hAnsiTheme="minorHAnsi" w:cstheme="minorHAnsi"/>
          <w:bCs/>
        </w:rPr>
        <w:t>masyarakat</w:t>
      </w:r>
      <w:proofErr w:type="spellEnd"/>
      <w:r w:rsidRPr="00C65C53">
        <w:rPr>
          <w:rFonts w:asciiTheme="minorHAnsi" w:hAnsiTheme="minorHAnsi" w:cstheme="minorHAnsi"/>
          <w:bCs/>
        </w:rPr>
        <w:t xml:space="preserve"> </w:t>
      </w:r>
      <w:proofErr w:type="spellStart"/>
      <w:r w:rsidRPr="00C65C53">
        <w:rPr>
          <w:rFonts w:asciiTheme="minorHAnsi" w:hAnsiTheme="minorHAnsi" w:cstheme="minorHAnsi"/>
          <w:bCs/>
        </w:rPr>
        <w:t>ini</w:t>
      </w:r>
      <w:proofErr w:type="spellEnd"/>
      <w:r w:rsidRPr="00C65C53">
        <w:rPr>
          <w:rFonts w:asciiTheme="minorHAnsi" w:hAnsiTheme="minorHAnsi" w:cstheme="minorHAnsi"/>
          <w:bCs/>
        </w:rPr>
        <w:t xml:space="preserve"> </w:t>
      </w:r>
      <w:proofErr w:type="spellStart"/>
      <w:r w:rsidRPr="00C65C53">
        <w:rPr>
          <w:rFonts w:asciiTheme="minorHAnsi" w:hAnsiTheme="minorHAnsi" w:cstheme="minorHAnsi"/>
          <w:bCs/>
        </w:rPr>
        <w:t>adalah</w:t>
      </w:r>
      <w:proofErr w:type="spellEnd"/>
      <w:r w:rsidRPr="00C65C53">
        <w:rPr>
          <w:rFonts w:asciiTheme="minorHAnsi" w:hAnsiTheme="minorHAnsi" w:cstheme="minorHAnsi"/>
          <w:bCs/>
        </w:rPr>
        <w:t xml:space="preserve"> </w:t>
      </w:r>
      <w:proofErr w:type="spellStart"/>
      <w:r w:rsidRPr="00C65C53">
        <w:rPr>
          <w:rFonts w:asciiTheme="minorHAnsi" w:hAnsiTheme="minorHAnsi" w:cstheme="minorHAnsi"/>
          <w:bCs/>
        </w:rPr>
        <w:t>dengan</w:t>
      </w:r>
      <w:proofErr w:type="spellEnd"/>
      <w:r w:rsidRPr="00C65C53">
        <w:rPr>
          <w:rFonts w:asciiTheme="minorHAnsi" w:hAnsiTheme="minorHAnsi" w:cstheme="minorHAnsi"/>
          <w:bCs/>
        </w:rPr>
        <w:t xml:space="preserve"> </w:t>
      </w:r>
      <w:proofErr w:type="spellStart"/>
      <w:r w:rsidRPr="00C65C53">
        <w:rPr>
          <w:rFonts w:asciiTheme="minorHAnsi" w:hAnsiTheme="minorHAnsi" w:cstheme="minorHAnsi"/>
          <w:bCs/>
        </w:rPr>
        <w:t>menggunakan</w:t>
      </w:r>
      <w:proofErr w:type="spellEnd"/>
      <w:r w:rsidRPr="00C65C53">
        <w:rPr>
          <w:rFonts w:asciiTheme="minorHAnsi" w:hAnsiTheme="minorHAnsi" w:cstheme="minorHAnsi"/>
          <w:bCs/>
        </w:rPr>
        <w:t xml:space="preserve"> </w:t>
      </w:r>
      <w:proofErr w:type="spellStart"/>
      <w:r w:rsidRPr="00C65C53">
        <w:rPr>
          <w:rFonts w:asciiTheme="minorHAnsi" w:hAnsiTheme="minorHAnsi" w:cstheme="minorHAnsi"/>
          <w:bCs/>
        </w:rPr>
        <w:t>ceramah</w:t>
      </w:r>
      <w:proofErr w:type="spellEnd"/>
      <w:r w:rsidRPr="00C65C53">
        <w:rPr>
          <w:rFonts w:asciiTheme="minorHAnsi" w:hAnsiTheme="minorHAnsi" w:cstheme="minorHAnsi"/>
          <w:bCs/>
        </w:rPr>
        <w:t xml:space="preserve"> dan poster</w:t>
      </w:r>
      <w:r w:rsidRPr="00C65C53">
        <w:rPr>
          <w:rFonts w:asciiTheme="minorHAnsi" w:hAnsiTheme="minorHAnsi" w:cstheme="minorHAnsi"/>
        </w:rPr>
        <w:t>. P</w:t>
      </w:r>
      <w:r w:rsidRPr="00C65C53">
        <w:rPr>
          <w:rFonts w:asciiTheme="minorHAnsi" w:hAnsiTheme="minorHAnsi" w:cstheme="minorHAnsi"/>
          <w:lang w:val="id-ID"/>
        </w:rPr>
        <w:t xml:space="preserve">oster </w:t>
      </w:r>
      <w:r w:rsidRPr="00C65C53">
        <w:rPr>
          <w:rFonts w:asciiTheme="minorHAnsi" w:hAnsiTheme="minorHAnsi" w:cstheme="minorHAnsi"/>
        </w:rPr>
        <w:t xml:space="preserve">yang </w:t>
      </w:r>
      <w:proofErr w:type="spellStart"/>
      <w:r w:rsidRPr="00C65C53">
        <w:rPr>
          <w:rFonts w:asciiTheme="minorHAnsi" w:hAnsiTheme="minorHAnsi" w:cstheme="minorHAnsi"/>
        </w:rPr>
        <w:t>diberikan</w:t>
      </w:r>
      <w:proofErr w:type="spellEnd"/>
      <w:r w:rsidRPr="00C65C53">
        <w:rPr>
          <w:rFonts w:asciiTheme="minorHAnsi" w:hAnsiTheme="minorHAnsi" w:cstheme="minorHAnsi"/>
        </w:rPr>
        <w:t xml:space="preserve"> </w:t>
      </w:r>
      <w:r w:rsidRPr="00C65C53">
        <w:rPr>
          <w:rFonts w:asciiTheme="minorHAnsi" w:hAnsiTheme="minorHAnsi" w:cstheme="minorHAnsi"/>
          <w:lang w:val="id-ID"/>
        </w:rPr>
        <w:t>tentang Alat Perlindungan Diri (APD terkait dengan perilaku K3. Kami</w:t>
      </w:r>
      <w:r w:rsidRPr="00C65C53">
        <w:rPr>
          <w:rFonts w:asciiTheme="minorHAnsi" w:hAnsiTheme="minorHAnsi" w:cstheme="minorHAnsi"/>
        </w:rPr>
        <w:t xml:space="preserve"> juga</w:t>
      </w:r>
      <w:r w:rsidRPr="00C65C53">
        <w:rPr>
          <w:rFonts w:asciiTheme="minorHAnsi" w:hAnsiTheme="minorHAnsi" w:cstheme="minorHAnsi"/>
          <w:lang w:val="id-ID"/>
        </w:rPr>
        <w:t xml:space="preserve"> menjelaskan isi dari media yang </w:t>
      </w:r>
      <w:proofErr w:type="spellStart"/>
      <w:r w:rsidRPr="00C65C53">
        <w:rPr>
          <w:rFonts w:asciiTheme="minorHAnsi" w:hAnsiTheme="minorHAnsi" w:cstheme="minorHAnsi"/>
        </w:rPr>
        <w:t>diberikan</w:t>
      </w:r>
      <w:proofErr w:type="spellEnd"/>
      <w:r w:rsidRPr="00C65C53">
        <w:rPr>
          <w:rFonts w:asciiTheme="minorHAnsi" w:hAnsiTheme="minorHAnsi" w:cstheme="minorHAnsi"/>
        </w:rPr>
        <w:t xml:space="preserve"> </w:t>
      </w:r>
      <w:r w:rsidRPr="00C65C53">
        <w:rPr>
          <w:rFonts w:asciiTheme="minorHAnsi" w:hAnsiTheme="minorHAnsi" w:cstheme="minorHAnsi"/>
          <w:lang w:val="id-ID"/>
        </w:rPr>
        <w:t>secara singkat kepada para pekerja,</w:t>
      </w:r>
      <w:r w:rsidRPr="00C65C53">
        <w:rPr>
          <w:rFonts w:asciiTheme="minorHAnsi" w:hAnsiTheme="minorHAnsi" w:cstheme="minorHAnsi"/>
        </w:rPr>
        <w:t xml:space="preserve"> </w:t>
      </w:r>
      <w:proofErr w:type="spellStart"/>
      <w:r w:rsidRPr="00C65C53">
        <w:rPr>
          <w:rFonts w:asciiTheme="minorHAnsi" w:hAnsiTheme="minorHAnsi" w:cstheme="minorHAnsi"/>
        </w:rPr>
        <w:t>dengan</w:t>
      </w:r>
      <w:proofErr w:type="spellEnd"/>
      <w:r w:rsidRPr="00C65C53">
        <w:rPr>
          <w:rFonts w:asciiTheme="minorHAnsi" w:hAnsiTheme="minorHAnsi" w:cstheme="minorHAnsi"/>
        </w:rPr>
        <w:t xml:space="preserve"> </w:t>
      </w:r>
      <w:proofErr w:type="spellStart"/>
      <w:r w:rsidRPr="00C65C53">
        <w:rPr>
          <w:rFonts w:asciiTheme="minorHAnsi" w:hAnsiTheme="minorHAnsi" w:cstheme="minorHAnsi"/>
        </w:rPr>
        <w:t>tujuan</w:t>
      </w:r>
      <w:proofErr w:type="spellEnd"/>
      <w:r w:rsidRPr="00C65C53">
        <w:rPr>
          <w:rFonts w:asciiTheme="minorHAnsi" w:hAnsiTheme="minorHAnsi" w:cstheme="minorHAnsi"/>
        </w:rPr>
        <w:t xml:space="preserve"> agar para </w:t>
      </w:r>
      <w:proofErr w:type="spellStart"/>
      <w:r w:rsidRPr="00C65C53">
        <w:rPr>
          <w:rFonts w:asciiTheme="minorHAnsi" w:hAnsiTheme="minorHAnsi" w:cstheme="minorHAnsi"/>
        </w:rPr>
        <w:t>pekerja</w:t>
      </w:r>
      <w:proofErr w:type="spellEnd"/>
      <w:r w:rsidRPr="00C65C53">
        <w:rPr>
          <w:rFonts w:asciiTheme="minorHAnsi" w:hAnsiTheme="minorHAnsi" w:cstheme="minorHAnsi"/>
        </w:rPr>
        <w:t xml:space="preserve"> </w:t>
      </w:r>
      <w:proofErr w:type="spellStart"/>
      <w:r w:rsidRPr="00C65C53">
        <w:rPr>
          <w:rFonts w:asciiTheme="minorHAnsi" w:hAnsiTheme="minorHAnsi" w:cstheme="minorHAnsi"/>
        </w:rPr>
        <w:t>lebih</w:t>
      </w:r>
      <w:proofErr w:type="spellEnd"/>
      <w:r w:rsidRPr="00C65C53">
        <w:rPr>
          <w:rFonts w:asciiTheme="minorHAnsi" w:hAnsiTheme="minorHAnsi" w:cstheme="minorHAnsi"/>
        </w:rPr>
        <w:t xml:space="preserve"> </w:t>
      </w:r>
      <w:proofErr w:type="spellStart"/>
      <w:r w:rsidRPr="00C65C53">
        <w:rPr>
          <w:rFonts w:asciiTheme="minorHAnsi" w:hAnsiTheme="minorHAnsi" w:cstheme="minorHAnsi"/>
        </w:rPr>
        <w:t>memahami</w:t>
      </w:r>
      <w:proofErr w:type="spellEnd"/>
      <w:r w:rsidRPr="00C65C53">
        <w:rPr>
          <w:rFonts w:asciiTheme="minorHAnsi" w:hAnsiTheme="minorHAnsi" w:cstheme="minorHAnsi"/>
        </w:rPr>
        <w:t xml:space="preserve"> </w:t>
      </w:r>
      <w:proofErr w:type="spellStart"/>
      <w:r w:rsidRPr="00C65C53">
        <w:rPr>
          <w:rFonts w:asciiTheme="minorHAnsi" w:hAnsiTheme="minorHAnsi" w:cstheme="minorHAnsi"/>
        </w:rPr>
        <w:t>isinya</w:t>
      </w:r>
      <w:proofErr w:type="spellEnd"/>
      <w:r w:rsidRPr="00C65C53">
        <w:rPr>
          <w:rFonts w:asciiTheme="minorHAnsi" w:hAnsiTheme="minorHAnsi" w:cstheme="minorHAnsi"/>
        </w:rPr>
        <w:t xml:space="preserve">. </w:t>
      </w:r>
      <w:proofErr w:type="spellStart"/>
      <w:r w:rsidRPr="00C65C53">
        <w:rPr>
          <w:rFonts w:asciiTheme="minorHAnsi" w:hAnsiTheme="minorHAnsi" w:cstheme="minorHAnsi"/>
        </w:rPr>
        <w:t>Kegiatan</w:t>
      </w:r>
      <w:proofErr w:type="spellEnd"/>
      <w:r w:rsidRPr="00C65C53">
        <w:rPr>
          <w:rFonts w:asciiTheme="minorHAnsi" w:hAnsiTheme="minorHAnsi" w:cstheme="minorHAnsi"/>
        </w:rPr>
        <w:t xml:space="preserve"> </w:t>
      </w:r>
      <w:proofErr w:type="spellStart"/>
      <w:r w:rsidRPr="00C65C53">
        <w:rPr>
          <w:rFonts w:asciiTheme="minorHAnsi" w:hAnsiTheme="minorHAnsi" w:cstheme="minorHAnsi"/>
        </w:rPr>
        <w:t>pemberian</w:t>
      </w:r>
      <w:proofErr w:type="spellEnd"/>
      <w:r w:rsidRPr="00C65C53">
        <w:rPr>
          <w:rFonts w:asciiTheme="minorHAnsi" w:hAnsiTheme="minorHAnsi" w:cstheme="minorHAnsi"/>
        </w:rPr>
        <w:t xml:space="preserve"> poster </w:t>
      </w:r>
      <w:proofErr w:type="spellStart"/>
      <w:r w:rsidRPr="00C65C53">
        <w:rPr>
          <w:rFonts w:asciiTheme="minorHAnsi" w:hAnsiTheme="minorHAnsi" w:cstheme="minorHAnsi"/>
        </w:rPr>
        <w:t>dilaksanakan</w:t>
      </w:r>
      <w:proofErr w:type="spellEnd"/>
      <w:r w:rsidRPr="00C65C53">
        <w:rPr>
          <w:rFonts w:asciiTheme="minorHAnsi" w:hAnsiTheme="minorHAnsi" w:cstheme="minorHAnsi"/>
        </w:rPr>
        <w:t xml:space="preserve"> pada </w:t>
      </w:r>
      <w:proofErr w:type="spellStart"/>
      <w:r w:rsidRPr="00C65C53">
        <w:rPr>
          <w:rFonts w:asciiTheme="minorHAnsi" w:hAnsiTheme="minorHAnsi" w:cstheme="minorHAnsi"/>
        </w:rPr>
        <w:t>hari</w:t>
      </w:r>
      <w:proofErr w:type="spellEnd"/>
      <w:r w:rsidRPr="00C65C53">
        <w:rPr>
          <w:rFonts w:asciiTheme="minorHAnsi" w:hAnsiTheme="minorHAnsi" w:cstheme="minorHAnsi"/>
        </w:rPr>
        <w:t xml:space="preserve"> </w:t>
      </w:r>
      <w:proofErr w:type="spellStart"/>
      <w:r w:rsidRPr="00C65C53">
        <w:rPr>
          <w:rFonts w:asciiTheme="minorHAnsi" w:hAnsiTheme="minorHAnsi" w:cstheme="minorHAnsi"/>
        </w:rPr>
        <w:t>Sabtu</w:t>
      </w:r>
      <w:proofErr w:type="spellEnd"/>
      <w:r w:rsidRPr="00C65C53">
        <w:rPr>
          <w:rFonts w:asciiTheme="minorHAnsi" w:hAnsiTheme="minorHAnsi" w:cstheme="minorHAnsi"/>
        </w:rPr>
        <w:t xml:space="preserve"> </w:t>
      </w:r>
      <w:proofErr w:type="spellStart"/>
      <w:r w:rsidRPr="00C65C53">
        <w:rPr>
          <w:rFonts w:asciiTheme="minorHAnsi" w:hAnsiTheme="minorHAnsi" w:cstheme="minorHAnsi"/>
        </w:rPr>
        <w:t>pukul</w:t>
      </w:r>
      <w:proofErr w:type="spellEnd"/>
      <w:r w:rsidRPr="00C65C53">
        <w:rPr>
          <w:rFonts w:asciiTheme="minorHAnsi" w:hAnsiTheme="minorHAnsi" w:cstheme="minorHAnsi"/>
        </w:rPr>
        <w:t xml:space="preserve"> 10.00-14.00 WIB. </w:t>
      </w:r>
      <w:proofErr w:type="spellStart"/>
      <w:r w:rsidRPr="00C65C53">
        <w:rPr>
          <w:rFonts w:asciiTheme="minorHAnsi" w:hAnsiTheme="minorHAnsi" w:cstheme="minorHAnsi"/>
        </w:rPr>
        <w:t>Kegiatan</w:t>
      </w:r>
      <w:proofErr w:type="spellEnd"/>
      <w:r w:rsidRPr="00C65C53">
        <w:rPr>
          <w:rFonts w:asciiTheme="minorHAnsi" w:hAnsiTheme="minorHAnsi" w:cstheme="minorHAnsi"/>
        </w:rPr>
        <w:t xml:space="preserve"> </w:t>
      </w:r>
      <w:proofErr w:type="spellStart"/>
      <w:r w:rsidRPr="00C65C53">
        <w:rPr>
          <w:rFonts w:asciiTheme="minorHAnsi" w:hAnsiTheme="minorHAnsi" w:cstheme="minorHAnsi"/>
        </w:rPr>
        <w:t>pemberian</w:t>
      </w:r>
      <w:proofErr w:type="spellEnd"/>
      <w:r w:rsidRPr="00C65C53">
        <w:rPr>
          <w:rFonts w:asciiTheme="minorHAnsi" w:hAnsiTheme="minorHAnsi" w:cstheme="minorHAnsi"/>
        </w:rPr>
        <w:t xml:space="preserve"> poster </w:t>
      </w:r>
      <w:proofErr w:type="spellStart"/>
      <w:r w:rsidRPr="00C65C53">
        <w:rPr>
          <w:rFonts w:asciiTheme="minorHAnsi" w:hAnsiTheme="minorHAnsi" w:cstheme="minorHAnsi"/>
        </w:rPr>
        <w:t>dilakukan</w:t>
      </w:r>
      <w:proofErr w:type="spellEnd"/>
      <w:r w:rsidRPr="00C65C53">
        <w:rPr>
          <w:rFonts w:asciiTheme="minorHAnsi" w:hAnsiTheme="minorHAnsi" w:cstheme="minorHAnsi"/>
        </w:rPr>
        <w:t xml:space="preserve"> </w:t>
      </w:r>
      <w:proofErr w:type="spellStart"/>
      <w:r w:rsidRPr="00C65C53">
        <w:rPr>
          <w:rFonts w:asciiTheme="minorHAnsi" w:hAnsiTheme="minorHAnsi" w:cstheme="minorHAnsi"/>
        </w:rPr>
        <w:t>dalam</w:t>
      </w:r>
      <w:proofErr w:type="spellEnd"/>
      <w:r w:rsidRPr="00C65C53">
        <w:rPr>
          <w:rFonts w:asciiTheme="minorHAnsi" w:hAnsiTheme="minorHAnsi" w:cstheme="minorHAnsi"/>
        </w:rPr>
        <w:t xml:space="preserve"> </w:t>
      </w:r>
      <w:proofErr w:type="spellStart"/>
      <w:r w:rsidRPr="00C65C53">
        <w:rPr>
          <w:rFonts w:asciiTheme="minorHAnsi" w:hAnsiTheme="minorHAnsi" w:cstheme="minorHAnsi"/>
        </w:rPr>
        <w:t>waktu</w:t>
      </w:r>
      <w:proofErr w:type="spellEnd"/>
      <w:r w:rsidRPr="00C65C53">
        <w:rPr>
          <w:rFonts w:asciiTheme="minorHAnsi" w:hAnsiTheme="minorHAnsi" w:cstheme="minorHAnsi"/>
        </w:rPr>
        <w:t xml:space="preserve"> </w:t>
      </w:r>
      <w:proofErr w:type="spellStart"/>
      <w:r w:rsidRPr="00C65C53">
        <w:rPr>
          <w:rFonts w:asciiTheme="minorHAnsi" w:hAnsiTheme="minorHAnsi" w:cstheme="minorHAnsi"/>
        </w:rPr>
        <w:t>satu</w:t>
      </w:r>
      <w:proofErr w:type="spellEnd"/>
      <w:r w:rsidRPr="00C65C53">
        <w:rPr>
          <w:rFonts w:asciiTheme="minorHAnsi" w:hAnsiTheme="minorHAnsi" w:cstheme="minorHAnsi"/>
        </w:rPr>
        <w:t xml:space="preserve"> </w:t>
      </w:r>
      <w:proofErr w:type="spellStart"/>
      <w:r w:rsidRPr="00C65C53">
        <w:rPr>
          <w:rFonts w:asciiTheme="minorHAnsi" w:hAnsiTheme="minorHAnsi" w:cstheme="minorHAnsi"/>
        </w:rPr>
        <w:t>hari</w:t>
      </w:r>
      <w:proofErr w:type="spellEnd"/>
      <w:r w:rsidRPr="00C65C53">
        <w:rPr>
          <w:rFonts w:asciiTheme="minorHAnsi" w:hAnsiTheme="minorHAnsi" w:cstheme="minorHAnsi"/>
        </w:rPr>
        <w:t xml:space="preserve"> </w:t>
      </w:r>
      <w:proofErr w:type="spellStart"/>
      <w:r w:rsidRPr="00C65C53">
        <w:rPr>
          <w:rFonts w:asciiTheme="minorHAnsi" w:hAnsiTheme="minorHAnsi" w:cstheme="minorHAnsi"/>
        </w:rPr>
        <w:t>karena</w:t>
      </w:r>
      <w:proofErr w:type="spellEnd"/>
      <w:r w:rsidRPr="00C65C53">
        <w:rPr>
          <w:rFonts w:asciiTheme="minorHAnsi" w:hAnsiTheme="minorHAnsi" w:cstheme="minorHAnsi"/>
        </w:rPr>
        <w:t xml:space="preserve"> </w:t>
      </w:r>
      <w:proofErr w:type="spellStart"/>
      <w:r w:rsidRPr="00C65C53">
        <w:rPr>
          <w:rFonts w:asciiTheme="minorHAnsi" w:hAnsiTheme="minorHAnsi" w:cstheme="minorHAnsi"/>
        </w:rPr>
        <w:t>tidak</w:t>
      </w:r>
      <w:proofErr w:type="spellEnd"/>
      <w:r w:rsidRPr="00C65C53">
        <w:rPr>
          <w:rFonts w:asciiTheme="minorHAnsi" w:hAnsiTheme="minorHAnsi" w:cstheme="minorHAnsi"/>
        </w:rPr>
        <w:t xml:space="preserve"> </w:t>
      </w:r>
      <w:proofErr w:type="spellStart"/>
      <w:r w:rsidRPr="00C65C53">
        <w:rPr>
          <w:rFonts w:asciiTheme="minorHAnsi" w:hAnsiTheme="minorHAnsi" w:cstheme="minorHAnsi"/>
        </w:rPr>
        <w:t>membutuhkan</w:t>
      </w:r>
      <w:proofErr w:type="spellEnd"/>
      <w:r w:rsidRPr="00C65C53">
        <w:rPr>
          <w:rFonts w:asciiTheme="minorHAnsi" w:hAnsiTheme="minorHAnsi" w:cstheme="minorHAnsi"/>
        </w:rPr>
        <w:t xml:space="preserve"> </w:t>
      </w:r>
      <w:proofErr w:type="spellStart"/>
      <w:r w:rsidRPr="00C65C53">
        <w:rPr>
          <w:rFonts w:asciiTheme="minorHAnsi" w:hAnsiTheme="minorHAnsi" w:cstheme="minorHAnsi"/>
        </w:rPr>
        <w:t>waktu</w:t>
      </w:r>
      <w:proofErr w:type="spellEnd"/>
      <w:r w:rsidRPr="00C65C53">
        <w:rPr>
          <w:rFonts w:asciiTheme="minorHAnsi" w:hAnsiTheme="minorHAnsi" w:cstheme="minorHAnsi"/>
        </w:rPr>
        <w:t xml:space="preserve"> yang lama. </w:t>
      </w:r>
      <w:proofErr w:type="spellStart"/>
      <w:r w:rsidRPr="00C65C53">
        <w:rPr>
          <w:rFonts w:asciiTheme="minorHAnsi" w:hAnsiTheme="minorHAnsi" w:cstheme="minorHAnsi"/>
        </w:rPr>
        <w:t>Kegiatan</w:t>
      </w:r>
      <w:proofErr w:type="spellEnd"/>
      <w:r w:rsidRPr="00C65C53">
        <w:rPr>
          <w:rFonts w:asciiTheme="minorHAnsi" w:hAnsiTheme="minorHAnsi" w:cstheme="minorHAnsi"/>
        </w:rPr>
        <w:t xml:space="preserve"> </w:t>
      </w:r>
      <w:proofErr w:type="spellStart"/>
      <w:r w:rsidRPr="00C65C53">
        <w:rPr>
          <w:rFonts w:asciiTheme="minorHAnsi" w:hAnsiTheme="minorHAnsi" w:cstheme="minorHAnsi"/>
        </w:rPr>
        <w:t>ini</w:t>
      </w:r>
      <w:proofErr w:type="spellEnd"/>
      <w:r w:rsidRPr="00C65C53">
        <w:rPr>
          <w:rFonts w:asciiTheme="minorHAnsi" w:hAnsiTheme="minorHAnsi" w:cstheme="minorHAnsi"/>
        </w:rPr>
        <w:t xml:space="preserve"> </w:t>
      </w:r>
      <w:proofErr w:type="spellStart"/>
      <w:r w:rsidRPr="00C65C53">
        <w:rPr>
          <w:rFonts w:asciiTheme="minorHAnsi" w:hAnsiTheme="minorHAnsi" w:cstheme="minorHAnsi"/>
        </w:rPr>
        <w:t>dilakukan</w:t>
      </w:r>
      <w:proofErr w:type="spellEnd"/>
      <w:r w:rsidRPr="00C65C53">
        <w:rPr>
          <w:rFonts w:asciiTheme="minorHAnsi" w:hAnsiTheme="minorHAnsi" w:cstheme="minorHAnsi"/>
        </w:rPr>
        <w:t xml:space="preserve"> Bersama </w:t>
      </w:r>
      <w:proofErr w:type="spellStart"/>
      <w:r w:rsidRPr="00C65C53">
        <w:rPr>
          <w:rFonts w:asciiTheme="minorHAnsi" w:hAnsiTheme="minorHAnsi" w:cstheme="minorHAnsi"/>
        </w:rPr>
        <w:t>dengan</w:t>
      </w:r>
      <w:proofErr w:type="spellEnd"/>
      <w:r w:rsidRPr="00C65C53">
        <w:rPr>
          <w:rFonts w:asciiTheme="minorHAnsi" w:hAnsiTheme="minorHAnsi" w:cstheme="minorHAnsi"/>
        </w:rPr>
        <w:t xml:space="preserve"> 6 </w:t>
      </w:r>
      <w:proofErr w:type="spellStart"/>
      <w:r w:rsidRPr="00C65C53">
        <w:rPr>
          <w:rFonts w:asciiTheme="minorHAnsi" w:hAnsiTheme="minorHAnsi" w:cstheme="minorHAnsi"/>
        </w:rPr>
        <w:t>mahasiswa</w:t>
      </w:r>
      <w:proofErr w:type="spellEnd"/>
      <w:r w:rsidRPr="00C65C53">
        <w:rPr>
          <w:rFonts w:asciiTheme="minorHAnsi" w:hAnsiTheme="minorHAnsi" w:cstheme="minorHAnsi"/>
        </w:rPr>
        <w:t xml:space="preserve"> </w:t>
      </w:r>
      <w:proofErr w:type="spellStart"/>
      <w:r w:rsidRPr="00C65C53">
        <w:rPr>
          <w:rFonts w:asciiTheme="minorHAnsi" w:hAnsiTheme="minorHAnsi" w:cstheme="minorHAnsi"/>
        </w:rPr>
        <w:t>Fakultas</w:t>
      </w:r>
      <w:proofErr w:type="spellEnd"/>
      <w:r w:rsidRPr="00C65C53">
        <w:rPr>
          <w:rFonts w:asciiTheme="minorHAnsi" w:hAnsiTheme="minorHAnsi" w:cstheme="minorHAnsi"/>
        </w:rPr>
        <w:t xml:space="preserve"> Kesehatan Masyarakat (FKM). </w:t>
      </w:r>
      <w:proofErr w:type="spellStart"/>
      <w:r w:rsidRPr="00C65C53">
        <w:rPr>
          <w:rFonts w:asciiTheme="minorHAnsi" w:hAnsiTheme="minorHAnsi" w:cstheme="minorHAnsi"/>
        </w:rPr>
        <w:t>Sasaran</w:t>
      </w:r>
      <w:proofErr w:type="spellEnd"/>
      <w:r w:rsidRPr="00C65C53">
        <w:rPr>
          <w:rFonts w:asciiTheme="minorHAnsi" w:hAnsiTheme="minorHAnsi" w:cstheme="minorHAnsi"/>
        </w:rPr>
        <w:t xml:space="preserve"> </w:t>
      </w:r>
      <w:proofErr w:type="spellStart"/>
      <w:r w:rsidRPr="00C65C53">
        <w:rPr>
          <w:rFonts w:asciiTheme="minorHAnsi" w:hAnsiTheme="minorHAnsi" w:cstheme="minorHAnsi"/>
        </w:rPr>
        <w:t>dalam</w:t>
      </w:r>
      <w:proofErr w:type="spellEnd"/>
      <w:r w:rsidRPr="00C65C53">
        <w:rPr>
          <w:rFonts w:asciiTheme="minorHAnsi" w:hAnsiTheme="minorHAnsi" w:cstheme="minorHAnsi"/>
        </w:rPr>
        <w:t xml:space="preserve"> </w:t>
      </w:r>
      <w:proofErr w:type="spellStart"/>
      <w:r w:rsidRPr="00C65C53">
        <w:rPr>
          <w:rFonts w:asciiTheme="minorHAnsi" w:hAnsiTheme="minorHAnsi" w:cstheme="minorHAnsi"/>
        </w:rPr>
        <w:t>kegiatan</w:t>
      </w:r>
      <w:proofErr w:type="spellEnd"/>
      <w:r w:rsidRPr="00C65C53">
        <w:rPr>
          <w:rFonts w:asciiTheme="minorHAnsi" w:hAnsiTheme="minorHAnsi" w:cstheme="minorHAnsi"/>
        </w:rPr>
        <w:t xml:space="preserve"> </w:t>
      </w:r>
      <w:proofErr w:type="spellStart"/>
      <w:r w:rsidRPr="00C65C53">
        <w:rPr>
          <w:rFonts w:asciiTheme="minorHAnsi" w:hAnsiTheme="minorHAnsi" w:cstheme="minorHAnsi"/>
        </w:rPr>
        <w:t>pengabdian</w:t>
      </w:r>
      <w:proofErr w:type="spellEnd"/>
      <w:r w:rsidRPr="00C65C53">
        <w:rPr>
          <w:rFonts w:asciiTheme="minorHAnsi" w:hAnsiTheme="minorHAnsi" w:cstheme="minorHAnsi"/>
        </w:rPr>
        <w:t xml:space="preserve"> </w:t>
      </w:r>
      <w:proofErr w:type="spellStart"/>
      <w:r w:rsidRPr="00C65C53">
        <w:rPr>
          <w:rFonts w:asciiTheme="minorHAnsi" w:hAnsiTheme="minorHAnsi" w:cstheme="minorHAnsi"/>
        </w:rPr>
        <w:t>ini</w:t>
      </w:r>
      <w:proofErr w:type="spellEnd"/>
      <w:r w:rsidRPr="00C65C53">
        <w:rPr>
          <w:rFonts w:asciiTheme="minorHAnsi" w:hAnsiTheme="minorHAnsi" w:cstheme="minorHAnsi"/>
        </w:rPr>
        <w:t xml:space="preserve"> </w:t>
      </w:r>
      <w:proofErr w:type="spellStart"/>
      <w:r w:rsidRPr="00C65C53">
        <w:rPr>
          <w:rFonts w:asciiTheme="minorHAnsi" w:hAnsiTheme="minorHAnsi" w:cstheme="minorHAnsi"/>
        </w:rPr>
        <w:t>adalah</w:t>
      </w:r>
      <w:proofErr w:type="spellEnd"/>
      <w:r w:rsidRPr="00C65C53">
        <w:rPr>
          <w:rFonts w:asciiTheme="minorHAnsi" w:hAnsiTheme="minorHAnsi" w:cstheme="minorHAnsi"/>
        </w:rPr>
        <w:t xml:space="preserve"> para </w:t>
      </w:r>
      <w:proofErr w:type="spellStart"/>
      <w:r w:rsidRPr="00C65C53">
        <w:rPr>
          <w:rFonts w:asciiTheme="minorHAnsi" w:hAnsiTheme="minorHAnsi" w:cstheme="minorHAnsi"/>
        </w:rPr>
        <w:t>pekerja</w:t>
      </w:r>
      <w:proofErr w:type="spellEnd"/>
      <w:r w:rsidRPr="00C65C53">
        <w:rPr>
          <w:rFonts w:asciiTheme="minorHAnsi" w:hAnsiTheme="minorHAnsi" w:cstheme="minorHAnsi"/>
        </w:rPr>
        <w:t xml:space="preserve"> </w:t>
      </w:r>
      <w:proofErr w:type="spellStart"/>
      <w:r w:rsidRPr="00C65C53">
        <w:rPr>
          <w:rFonts w:asciiTheme="minorHAnsi" w:hAnsiTheme="minorHAnsi" w:cstheme="minorHAnsi"/>
        </w:rPr>
        <w:t>bengkel</w:t>
      </w:r>
      <w:proofErr w:type="spellEnd"/>
      <w:r w:rsidRPr="00C65C53">
        <w:rPr>
          <w:rFonts w:asciiTheme="minorHAnsi" w:hAnsiTheme="minorHAnsi" w:cstheme="minorHAnsi"/>
        </w:rPr>
        <w:t xml:space="preserve"> </w:t>
      </w:r>
      <w:r w:rsidRPr="00C65C53">
        <w:rPr>
          <w:rFonts w:asciiTheme="minorHAnsi" w:hAnsiTheme="minorHAnsi" w:cstheme="minorHAnsi"/>
          <w:color w:val="000000"/>
        </w:rPr>
        <w:t xml:space="preserve">yang </w:t>
      </w:r>
      <w:proofErr w:type="spellStart"/>
      <w:r w:rsidRPr="00C65C53">
        <w:rPr>
          <w:rFonts w:asciiTheme="minorHAnsi" w:hAnsiTheme="minorHAnsi" w:cstheme="minorHAnsi"/>
          <w:color w:val="000000"/>
        </w:rPr>
        <w:t>berada</w:t>
      </w:r>
      <w:proofErr w:type="spellEnd"/>
      <w:r w:rsidRPr="00C65C53">
        <w:rPr>
          <w:rFonts w:asciiTheme="minorHAnsi" w:hAnsiTheme="minorHAnsi" w:cstheme="minorHAnsi"/>
          <w:color w:val="000000"/>
        </w:rPr>
        <w:t xml:space="preserve"> di wilayah </w:t>
      </w:r>
      <w:proofErr w:type="spellStart"/>
      <w:r w:rsidRPr="00C65C53">
        <w:rPr>
          <w:rFonts w:asciiTheme="minorHAnsi" w:hAnsiTheme="minorHAnsi" w:cstheme="minorHAnsi"/>
        </w:rPr>
        <w:t>PuskesmasBanguntapan</w:t>
      </w:r>
      <w:proofErr w:type="spellEnd"/>
      <w:r w:rsidRPr="00C65C53">
        <w:rPr>
          <w:rFonts w:asciiTheme="minorHAnsi" w:hAnsiTheme="minorHAnsi" w:cstheme="minorHAnsi"/>
        </w:rPr>
        <w:t xml:space="preserve"> III</w:t>
      </w:r>
      <w:bookmarkEnd w:id="2"/>
      <w:r w:rsidRPr="00C65C53">
        <w:rPr>
          <w:rFonts w:asciiTheme="minorHAnsi" w:hAnsiTheme="minorHAnsi" w:cstheme="minorHAnsi"/>
        </w:rPr>
        <w:t xml:space="preserve">. </w:t>
      </w:r>
    </w:p>
    <w:p w14:paraId="6A48D676" w14:textId="5D9DCC4C" w:rsidR="00BE2396" w:rsidRDefault="000378D1">
      <w:pPr>
        <w:pStyle w:val="Heading1"/>
        <w:rPr>
          <w:rFonts w:ascii="Calibri" w:eastAsia="Calibri" w:hAnsi="Calibri" w:cs="Calibri"/>
        </w:rPr>
      </w:pPr>
      <w:r>
        <w:rPr>
          <w:rFonts w:ascii="Calibri" w:eastAsia="Calibri" w:hAnsi="Calibri" w:cs="Calibri"/>
        </w:rPr>
        <w:t xml:space="preserve">HASIL DAN PEMBAHASAN </w:t>
      </w:r>
      <w:r>
        <w:rPr>
          <w:rFonts w:ascii="Wingdings" w:eastAsia="Wingdings" w:hAnsi="Wingdings" w:cs="Wingdings"/>
          <w:b w:val="0"/>
        </w:rPr>
        <w:t>🡨</w:t>
      </w:r>
      <w:r>
        <w:rPr>
          <w:rFonts w:ascii="Calibri" w:eastAsia="Calibri" w:hAnsi="Calibri" w:cs="Calibri"/>
          <w:b w:val="0"/>
          <w:i/>
        </w:rPr>
        <w:t xml:space="preserve"> </w:t>
      </w:r>
    </w:p>
    <w:p w14:paraId="3C029DC7" w14:textId="71CDA072" w:rsidR="00C65C53" w:rsidRPr="00C65C53" w:rsidRDefault="00C65C53" w:rsidP="00C65C53">
      <w:pPr>
        <w:ind w:firstLine="720"/>
        <w:jc w:val="both"/>
        <w:rPr>
          <w:rFonts w:asciiTheme="minorHAnsi" w:hAnsiTheme="minorHAnsi" w:cstheme="minorHAnsi"/>
          <w:bCs/>
          <w:sz w:val="22"/>
          <w:szCs w:val="22"/>
        </w:rPr>
      </w:pPr>
      <w:r w:rsidRPr="00C65C53">
        <w:rPr>
          <w:rFonts w:asciiTheme="minorHAnsi" w:hAnsiTheme="minorHAnsi" w:cstheme="minorHAnsi"/>
          <w:bCs/>
          <w:sz w:val="22"/>
          <w:szCs w:val="22"/>
        </w:rPr>
        <w:t xml:space="preserve">Hasil </w:t>
      </w:r>
      <w:proofErr w:type="spellStart"/>
      <w:r w:rsidRPr="00C65C53">
        <w:rPr>
          <w:rFonts w:asciiTheme="minorHAnsi" w:hAnsiTheme="minorHAnsi" w:cstheme="minorHAnsi"/>
          <w:bCs/>
          <w:sz w:val="22"/>
          <w:szCs w:val="22"/>
        </w:rPr>
        <w:t>dari</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pengabdian</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ini</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yaitu</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ditemukan</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beberapa</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masalah</w:t>
      </w:r>
      <w:proofErr w:type="spellEnd"/>
      <w:r w:rsidRPr="00C65C53">
        <w:rPr>
          <w:rFonts w:asciiTheme="minorHAnsi" w:hAnsiTheme="minorHAnsi" w:cstheme="minorHAnsi"/>
          <w:bCs/>
          <w:sz w:val="22"/>
          <w:szCs w:val="22"/>
        </w:rPr>
        <w:t xml:space="preserve"> yang </w:t>
      </w:r>
      <w:proofErr w:type="spellStart"/>
      <w:r w:rsidRPr="00C65C53">
        <w:rPr>
          <w:rFonts w:asciiTheme="minorHAnsi" w:hAnsiTheme="minorHAnsi" w:cstheme="minorHAnsi"/>
          <w:bCs/>
          <w:sz w:val="22"/>
          <w:szCs w:val="22"/>
        </w:rPr>
        <w:t>terdapat</w:t>
      </w:r>
      <w:proofErr w:type="spellEnd"/>
      <w:r w:rsidRPr="00C65C53">
        <w:rPr>
          <w:rFonts w:asciiTheme="minorHAnsi" w:hAnsiTheme="minorHAnsi" w:cstheme="minorHAnsi"/>
          <w:bCs/>
          <w:sz w:val="22"/>
          <w:szCs w:val="22"/>
        </w:rPr>
        <w:t xml:space="preserve"> di </w:t>
      </w:r>
      <w:proofErr w:type="spellStart"/>
      <w:r w:rsidRPr="00C65C53">
        <w:rPr>
          <w:rFonts w:asciiTheme="minorHAnsi" w:hAnsiTheme="minorHAnsi" w:cstheme="minorHAnsi"/>
          <w:bCs/>
          <w:sz w:val="22"/>
          <w:szCs w:val="22"/>
        </w:rPr>
        <w:t>bengkel</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yaitu</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penggunaan</w:t>
      </w:r>
      <w:proofErr w:type="spellEnd"/>
      <w:r w:rsidRPr="00C65C53">
        <w:rPr>
          <w:rFonts w:asciiTheme="minorHAnsi" w:hAnsiTheme="minorHAnsi" w:cstheme="minorHAnsi"/>
          <w:bCs/>
          <w:sz w:val="22"/>
          <w:szCs w:val="22"/>
        </w:rPr>
        <w:t xml:space="preserve"> Alat </w:t>
      </w:r>
      <w:proofErr w:type="spellStart"/>
      <w:r w:rsidRPr="00C65C53">
        <w:rPr>
          <w:rFonts w:asciiTheme="minorHAnsi" w:hAnsiTheme="minorHAnsi" w:cstheme="minorHAnsi"/>
          <w:bCs/>
          <w:sz w:val="22"/>
          <w:szCs w:val="22"/>
        </w:rPr>
        <w:t>Pelindung</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Diri</w:t>
      </w:r>
      <w:proofErr w:type="spellEnd"/>
      <w:r w:rsidRPr="00C65C53">
        <w:rPr>
          <w:rFonts w:asciiTheme="minorHAnsi" w:hAnsiTheme="minorHAnsi" w:cstheme="minorHAnsi"/>
          <w:bCs/>
          <w:sz w:val="22"/>
          <w:szCs w:val="22"/>
        </w:rPr>
        <w:t xml:space="preserve"> (APD) yang </w:t>
      </w:r>
      <w:proofErr w:type="spellStart"/>
      <w:r w:rsidRPr="00C65C53">
        <w:rPr>
          <w:rFonts w:asciiTheme="minorHAnsi" w:hAnsiTheme="minorHAnsi" w:cstheme="minorHAnsi"/>
          <w:bCs/>
          <w:sz w:val="22"/>
          <w:szCs w:val="22"/>
        </w:rPr>
        <w:t>kurang</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lengkap</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Penggunaan</w:t>
      </w:r>
      <w:proofErr w:type="spellEnd"/>
      <w:r w:rsidRPr="00C65C53">
        <w:rPr>
          <w:rFonts w:asciiTheme="minorHAnsi" w:hAnsiTheme="minorHAnsi" w:cstheme="minorHAnsi"/>
          <w:bCs/>
          <w:sz w:val="22"/>
          <w:szCs w:val="22"/>
        </w:rPr>
        <w:t xml:space="preserve"> APD yang </w:t>
      </w:r>
      <w:proofErr w:type="spellStart"/>
      <w:r w:rsidRPr="00C65C53">
        <w:rPr>
          <w:rFonts w:asciiTheme="minorHAnsi" w:hAnsiTheme="minorHAnsi" w:cstheme="minorHAnsi"/>
          <w:bCs/>
          <w:sz w:val="22"/>
          <w:szCs w:val="22"/>
        </w:rPr>
        <w:t>kurang</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lengkap</w:t>
      </w:r>
      <w:proofErr w:type="spellEnd"/>
      <w:r w:rsidRPr="00C65C53">
        <w:rPr>
          <w:rFonts w:asciiTheme="minorHAnsi" w:hAnsiTheme="minorHAnsi" w:cstheme="minorHAnsi"/>
          <w:bCs/>
          <w:sz w:val="22"/>
          <w:szCs w:val="22"/>
        </w:rPr>
        <w:t xml:space="preserve"> kami </w:t>
      </w:r>
      <w:proofErr w:type="spellStart"/>
      <w:r w:rsidRPr="00C65C53">
        <w:rPr>
          <w:rFonts w:asciiTheme="minorHAnsi" w:hAnsiTheme="minorHAnsi" w:cstheme="minorHAnsi"/>
          <w:bCs/>
          <w:sz w:val="22"/>
          <w:szCs w:val="22"/>
        </w:rPr>
        <w:t>temukan</w:t>
      </w:r>
      <w:proofErr w:type="spellEnd"/>
      <w:r w:rsidRPr="00C65C53">
        <w:rPr>
          <w:rFonts w:asciiTheme="minorHAnsi" w:hAnsiTheme="minorHAnsi" w:cstheme="minorHAnsi"/>
          <w:bCs/>
          <w:sz w:val="22"/>
          <w:szCs w:val="22"/>
        </w:rPr>
        <w:t xml:space="preserve"> di </w:t>
      </w:r>
      <w:proofErr w:type="spellStart"/>
      <w:r w:rsidRPr="00C65C53">
        <w:rPr>
          <w:rFonts w:asciiTheme="minorHAnsi" w:hAnsiTheme="minorHAnsi" w:cstheme="minorHAnsi"/>
          <w:bCs/>
          <w:sz w:val="22"/>
          <w:szCs w:val="22"/>
        </w:rPr>
        <w:t>semua</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bengkel</w:t>
      </w:r>
      <w:proofErr w:type="spellEnd"/>
      <w:r w:rsidRPr="00C65C53">
        <w:rPr>
          <w:rFonts w:asciiTheme="minorHAnsi" w:hAnsiTheme="minorHAnsi" w:cstheme="minorHAnsi"/>
          <w:bCs/>
          <w:sz w:val="22"/>
          <w:szCs w:val="22"/>
        </w:rPr>
        <w:t xml:space="preserve"> yang kami </w:t>
      </w:r>
      <w:proofErr w:type="spellStart"/>
      <w:r w:rsidRPr="00C65C53">
        <w:rPr>
          <w:rFonts w:asciiTheme="minorHAnsi" w:hAnsiTheme="minorHAnsi" w:cstheme="minorHAnsi"/>
          <w:bCs/>
          <w:sz w:val="22"/>
          <w:szCs w:val="22"/>
        </w:rPr>
        <w:t>amati</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Permasalahan</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tersebut</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kegiatan</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pengabdian</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ini</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dilakukan</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dengan</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memberikan</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ceramah</w:t>
      </w:r>
      <w:proofErr w:type="spellEnd"/>
      <w:r w:rsidRPr="00C65C53">
        <w:rPr>
          <w:rFonts w:asciiTheme="minorHAnsi" w:hAnsiTheme="minorHAnsi" w:cstheme="minorHAnsi"/>
          <w:bCs/>
          <w:sz w:val="22"/>
          <w:szCs w:val="22"/>
        </w:rPr>
        <w:t xml:space="preserve"> dan poster. </w:t>
      </w:r>
    </w:p>
    <w:p w14:paraId="7891262E" w14:textId="73729AC9" w:rsidR="00C65C53" w:rsidRDefault="00C65C53" w:rsidP="00C65C53">
      <w:pPr>
        <w:ind w:firstLine="720"/>
        <w:jc w:val="both"/>
        <w:rPr>
          <w:bCs/>
          <w:sz w:val="24"/>
          <w:szCs w:val="24"/>
        </w:rPr>
      </w:pPr>
    </w:p>
    <w:p w14:paraId="0EA8F667" w14:textId="030177C2" w:rsidR="00C65C53" w:rsidRDefault="00C65C53" w:rsidP="00C65C53">
      <w:pPr>
        <w:ind w:firstLine="720"/>
        <w:jc w:val="both"/>
        <w:rPr>
          <w:bCs/>
          <w:sz w:val="24"/>
          <w:szCs w:val="24"/>
        </w:rPr>
      </w:pPr>
    </w:p>
    <w:p w14:paraId="6A5BF2A4" w14:textId="64785B04" w:rsidR="00C65C53" w:rsidRDefault="00C65C53" w:rsidP="00C65C53">
      <w:pPr>
        <w:ind w:firstLine="720"/>
        <w:jc w:val="both"/>
        <w:rPr>
          <w:bCs/>
          <w:sz w:val="24"/>
          <w:szCs w:val="24"/>
        </w:rPr>
      </w:pPr>
    </w:p>
    <w:p w14:paraId="78488656" w14:textId="115681F0" w:rsidR="00C65C53" w:rsidRDefault="00C65C53" w:rsidP="00C65C53">
      <w:pPr>
        <w:ind w:firstLine="720"/>
        <w:jc w:val="both"/>
        <w:rPr>
          <w:bCs/>
          <w:sz w:val="24"/>
          <w:szCs w:val="24"/>
        </w:rPr>
      </w:pPr>
    </w:p>
    <w:p w14:paraId="3EC38EDB" w14:textId="6F4C4A03" w:rsidR="00C65C53" w:rsidRDefault="00C65C53" w:rsidP="00C65C53">
      <w:pPr>
        <w:ind w:firstLine="720"/>
        <w:jc w:val="both"/>
        <w:rPr>
          <w:bCs/>
          <w:sz w:val="24"/>
          <w:szCs w:val="24"/>
        </w:rPr>
      </w:pPr>
    </w:p>
    <w:p w14:paraId="5CC048DA" w14:textId="57B7C576" w:rsidR="00C65C53" w:rsidRDefault="00C65C53" w:rsidP="00C65C53">
      <w:pPr>
        <w:ind w:firstLine="720"/>
        <w:jc w:val="both"/>
        <w:rPr>
          <w:bCs/>
          <w:sz w:val="24"/>
          <w:szCs w:val="24"/>
        </w:rPr>
      </w:pPr>
    </w:p>
    <w:p w14:paraId="401F19C8" w14:textId="042CE64D" w:rsidR="00C65C53" w:rsidRDefault="00C65C53" w:rsidP="00C65C53">
      <w:pPr>
        <w:ind w:firstLine="720"/>
        <w:jc w:val="both"/>
        <w:rPr>
          <w:bCs/>
          <w:sz w:val="24"/>
          <w:szCs w:val="24"/>
        </w:rPr>
      </w:pPr>
    </w:p>
    <w:p w14:paraId="498BC6E1" w14:textId="77777777" w:rsidR="00C65C53" w:rsidRPr="00D978A6" w:rsidRDefault="00C65C53" w:rsidP="00C65C53">
      <w:pPr>
        <w:ind w:firstLine="720"/>
        <w:jc w:val="both"/>
        <w:rPr>
          <w:bCs/>
          <w:sz w:val="24"/>
          <w:szCs w:val="24"/>
        </w:rPr>
      </w:pPr>
    </w:p>
    <w:p w14:paraId="4B6BB80E" w14:textId="607D2119" w:rsidR="00C65C53" w:rsidRDefault="00C65C53" w:rsidP="00C65C53">
      <w:pPr>
        <w:rPr>
          <w:bCs/>
          <w:sz w:val="24"/>
          <w:szCs w:val="24"/>
        </w:rPr>
      </w:pPr>
    </w:p>
    <w:tbl>
      <w:tblPr>
        <w:tblStyle w:val="TableGrid"/>
        <w:tblW w:w="0" w:type="auto"/>
        <w:tblLook w:val="04A0" w:firstRow="1" w:lastRow="0" w:firstColumn="1" w:lastColumn="0" w:noHBand="0" w:noVBand="1"/>
      </w:tblPr>
      <w:tblGrid>
        <w:gridCol w:w="4554"/>
        <w:gridCol w:w="4507"/>
      </w:tblGrid>
      <w:tr w:rsidR="00C65C53" w14:paraId="435A4745" w14:textId="77777777" w:rsidTr="00C65C53">
        <w:tc>
          <w:tcPr>
            <w:tcW w:w="4530" w:type="dxa"/>
          </w:tcPr>
          <w:p w14:paraId="3620CDBE" w14:textId="63FBEB72" w:rsidR="00C65C53" w:rsidRDefault="00C65C53" w:rsidP="00C65C53">
            <w:pPr>
              <w:rPr>
                <w:bCs/>
                <w:sz w:val="24"/>
                <w:szCs w:val="24"/>
              </w:rPr>
            </w:pPr>
            <w:r>
              <w:rPr>
                <w:bCs/>
                <w:noProof/>
                <w:sz w:val="24"/>
                <w:szCs w:val="24"/>
              </w:rPr>
              <w:drawing>
                <wp:inline distT="0" distB="0" distL="0" distR="0" wp14:anchorId="7755E67B" wp14:editId="5DA6D310">
                  <wp:extent cx="3377565" cy="25361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77565" cy="2536190"/>
                          </a:xfrm>
                          <a:prstGeom prst="rect">
                            <a:avLst/>
                          </a:prstGeom>
                          <a:noFill/>
                        </pic:spPr>
                      </pic:pic>
                    </a:graphicData>
                  </a:graphic>
                </wp:inline>
              </w:drawing>
            </w:r>
          </w:p>
        </w:tc>
        <w:tc>
          <w:tcPr>
            <w:tcW w:w="4531" w:type="dxa"/>
          </w:tcPr>
          <w:p w14:paraId="2381BDC7" w14:textId="41522D2A" w:rsidR="00C65C53" w:rsidRDefault="00C65C53" w:rsidP="00C65C53">
            <w:pPr>
              <w:rPr>
                <w:bCs/>
                <w:sz w:val="24"/>
                <w:szCs w:val="24"/>
              </w:rPr>
            </w:pPr>
            <w:r>
              <w:rPr>
                <w:bCs/>
                <w:noProof/>
                <w:sz w:val="24"/>
                <w:szCs w:val="24"/>
              </w:rPr>
              <w:drawing>
                <wp:inline distT="0" distB="0" distL="0" distR="0" wp14:anchorId="5DE55253" wp14:editId="3A113605">
                  <wp:extent cx="3340735" cy="250571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40735" cy="2505710"/>
                          </a:xfrm>
                          <a:prstGeom prst="rect">
                            <a:avLst/>
                          </a:prstGeom>
                          <a:noFill/>
                        </pic:spPr>
                      </pic:pic>
                    </a:graphicData>
                  </a:graphic>
                </wp:inline>
              </w:drawing>
            </w:r>
          </w:p>
        </w:tc>
      </w:tr>
      <w:tr w:rsidR="00C65C53" w14:paraId="1A537FC1" w14:textId="77777777" w:rsidTr="00C65C53">
        <w:tc>
          <w:tcPr>
            <w:tcW w:w="4530" w:type="dxa"/>
          </w:tcPr>
          <w:p w14:paraId="796D02F2" w14:textId="68A86479" w:rsidR="00C65C53" w:rsidRPr="00C65C53" w:rsidRDefault="00C65C53" w:rsidP="00C65C53">
            <w:pPr>
              <w:jc w:val="center"/>
              <w:rPr>
                <w:bCs/>
              </w:rPr>
            </w:pPr>
            <w:r w:rsidRPr="00C65C53">
              <w:rPr>
                <w:bCs/>
              </w:rPr>
              <w:t xml:space="preserve">Gambar 1. </w:t>
            </w:r>
            <w:proofErr w:type="spellStart"/>
            <w:r w:rsidRPr="00C65C53">
              <w:rPr>
                <w:bCs/>
              </w:rPr>
              <w:t>Penjelasan</w:t>
            </w:r>
            <w:proofErr w:type="spellEnd"/>
            <w:r w:rsidRPr="00C65C53">
              <w:rPr>
                <w:bCs/>
              </w:rPr>
              <w:t xml:space="preserve"> </w:t>
            </w:r>
            <w:proofErr w:type="spellStart"/>
            <w:r w:rsidRPr="00C65C53">
              <w:rPr>
                <w:bCs/>
              </w:rPr>
              <w:t>isi</w:t>
            </w:r>
            <w:proofErr w:type="spellEnd"/>
            <w:r w:rsidRPr="00C65C53">
              <w:rPr>
                <w:bCs/>
              </w:rPr>
              <w:t xml:space="preserve"> poster dan leaflet</w:t>
            </w:r>
          </w:p>
        </w:tc>
        <w:tc>
          <w:tcPr>
            <w:tcW w:w="4531" w:type="dxa"/>
          </w:tcPr>
          <w:p w14:paraId="6616F8CB" w14:textId="22359412" w:rsidR="00C65C53" w:rsidRPr="00C65C53" w:rsidRDefault="00C65C53" w:rsidP="00C65C53">
            <w:pPr>
              <w:jc w:val="center"/>
              <w:rPr>
                <w:bCs/>
              </w:rPr>
            </w:pPr>
            <w:r w:rsidRPr="00C65C53">
              <w:rPr>
                <w:bCs/>
              </w:rPr>
              <w:t xml:space="preserve">Gambar </w:t>
            </w:r>
            <w:r w:rsidRPr="00C65C53">
              <w:rPr>
                <w:bCs/>
              </w:rPr>
              <w:t>2</w:t>
            </w:r>
            <w:r w:rsidRPr="00C65C53">
              <w:rPr>
                <w:bCs/>
              </w:rPr>
              <w:t xml:space="preserve">. </w:t>
            </w:r>
            <w:r w:rsidRPr="00C65C53">
              <w:rPr>
                <w:bCs/>
              </w:rPr>
              <w:t xml:space="preserve">Lokasi </w:t>
            </w:r>
            <w:proofErr w:type="spellStart"/>
            <w:r w:rsidRPr="00C65C53">
              <w:rPr>
                <w:bCs/>
              </w:rPr>
              <w:t>bengkel</w:t>
            </w:r>
            <w:proofErr w:type="spellEnd"/>
          </w:p>
        </w:tc>
      </w:tr>
    </w:tbl>
    <w:p w14:paraId="6DB060E2" w14:textId="77777777" w:rsidR="00C65C53" w:rsidRDefault="00C65C53" w:rsidP="00C65C53">
      <w:pPr>
        <w:rPr>
          <w:b/>
          <w:sz w:val="24"/>
          <w:szCs w:val="24"/>
        </w:rPr>
      </w:pPr>
    </w:p>
    <w:p w14:paraId="2281AD39" w14:textId="77777777" w:rsidR="00C65C53" w:rsidRPr="00C65C53" w:rsidRDefault="00C65C53" w:rsidP="00C65C53">
      <w:pPr>
        <w:ind w:firstLine="720"/>
        <w:jc w:val="both"/>
        <w:rPr>
          <w:rFonts w:asciiTheme="minorHAnsi" w:hAnsiTheme="minorHAnsi" w:cstheme="minorHAnsi"/>
          <w:bCs/>
          <w:sz w:val="22"/>
          <w:szCs w:val="22"/>
        </w:rPr>
      </w:pPr>
      <w:r w:rsidRPr="00C65C53">
        <w:rPr>
          <w:rFonts w:asciiTheme="minorHAnsi" w:hAnsiTheme="minorHAnsi" w:cstheme="minorHAnsi"/>
          <w:bCs/>
          <w:sz w:val="22"/>
          <w:szCs w:val="22"/>
        </w:rPr>
        <w:t xml:space="preserve">Poster yang kami </w:t>
      </w:r>
      <w:proofErr w:type="spellStart"/>
      <w:r w:rsidRPr="00C65C53">
        <w:rPr>
          <w:rFonts w:asciiTheme="minorHAnsi" w:hAnsiTheme="minorHAnsi" w:cstheme="minorHAnsi"/>
          <w:bCs/>
          <w:sz w:val="22"/>
          <w:szCs w:val="22"/>
        </w:rPr>
        <w:t>berikan</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berupa</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penggunaan</w:t>
      </w:r>
      <w:proofErr w:type="spellEnd"/>
      <w:r w:rsidRPr="00C65C53">
        <w:rPr>
          <w:rFonts w:asciiTheme="minorHAnsi" w:hAnsiTheme="minorHAnsi" w:cstheme="minorHAnsi"/>
          <w:bCs/>
          <w:sz w:val="22"/>
          <w:szCs w:val="22"/>
        </w:rPr>
        <w:t xml:space="preserve"> APD yang </w:t>
      </w:r>
      <w:proofErr w:type="spellStart"/>
      <w:r w:rsidRPr="00C65C53">
        <w:rPr>
          <w:rFonts w:asciiTheme="minorHAnsi" w:hAnsiTheme="minorHAnsi" w:cstheme="minorHAnsi"/>
          <w:bCs/>
          <w:sz w:val="22"/>
          <w:szCs w:val="22"/>
        </w:rPr>
        <w:t>lengkap</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ajakan</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membudayakan</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perilaku</w:t>
      </w:r>
      <w:proofErr w:type="spellEnd"/>
      <w:r w:rsidRPr="00C65C53">
        <w:rPr>
          <w:rFonts w:asciiTheme="minorHAnsi" w:hAnsiTheme="minorHAnsi" w:cstheme="minorHAnsi"/>
          <w:bCs/>
          <w:sz w:val="22"/>
          <w:szCs w:val="22"/>
        </w:rPr>
        <w:t xml:space="preserve"> 5R (</w:t>
      </w:r>
      <w:proofErr w:type="spellStart"/>
      <w:r w:rsidRPr="00C65C53">
        <w:rPr>
          <w:rFonts w:asciiTheme="minorHAnsi" w:hAnsiTheme="minorHAnsi" w:cstheme="minorHAnsi"/>
          <w:bCs/>
          <w:sz w:val="22"/>
          <w:szCs w:val="22"/>
        </w:rPr>
        <w:t>Ringkas</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Rapi</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Resik</w:t>
      </w:r>
      <w:proofErr w:type="spellEnd"/>
      <w:r w:rsidRPr="00C65C53">
        <w:rPr>
          <w:rFonts w:asciiTheme="minorHAnsi" w:hAnsiTheme="minorHAnsi" w:cstheme="minorHAnsi"/>
          <w:bCs/>
          <w:sz w:val="22"/>
          <w:szCs w:val="22"/>
        </w:rPr>
        <w:t xml:space="preserve">, Rawat, </w:t>
      </w:r>
      <w:proofErr w:type="spellStart"/>
      <w:r w:rsidRPr="00C65C53">
        <w:rPr>
          <w:rFonts w:asciiTheme="minorHAnsi" w:hAnsiTheme="minorHAnsi" w:cstheme="minorHAnsi"/>
          <w:bCs/>
          <w:sz w:val="22"/>
          <w:szCs w:val="22"/>
        </w:rPr>
        <w:t>Rajin</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Dalam</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melakukan</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pengabdian</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ini</w:t>
      </w:r>
      <w:proofErr w:type="spellEnd"/>
      <w:r w:rsidRPr="00C65C53">
        <w:rPr>
          <w:rFonts w:asciiTheme="minorHAnsi" w:hAnsiTheme="minorHAnsi" w:cstheme="minorHAnsi"/>
          <w:bCs/>
          <w:sz w:val="22"/>
          <w:szCs w:val="22"/>
        </w:rPr>
        <w:t xml:space="preserve"> kami </w:t>
      </w:r>
      <w:proofErr w:type="spellStart"/>
      <w:r w:rsidRPr="00C65C53">
        <w:rPr>
          <w:rFonts w:asciiTheme="minorHAnsi" w:hAnsiTheme="minorHAnsi" w:cstheme="minorHAnsi"/>
          <w:bCs/>
          <w:sz w:val="22"/>
          <w:szCs w:val="22"/>
        </w:rPr>
        <w:t>memberikan</w:t>
      </w:r>
      <w:proofErr w:type="spellEnd"/>
      <w:r w:rsidRPr="00C65C53">
        <w:rPr>
          <w:rFonts w:asciiTheme="minorHAnsi" w:hAnsiTheme="minorHAnsi" w:cstheme="minorHAnsi"/>
          <w:bCs/>
          <w:sz w:val="22"/>
          <w:szCs w:val="22"/>
        </w:rPr>
        <w:t xml:space="preserve"> poster </w:t>
      </w:r>
      <w:proofErr w:type="spellStart"/>
      <w:r w:rsidRPr="00C65C53">
        <w:rPr>
          <w:rFonts w:asciiTheme="minorHAnsi" w:hAnsiTheme="minorHAnsi" w:cstheme="minorHAnsi"/>
          <w:bCs/>
          <w:sz w:val="22"/>
          <w:szCs w:val="22"/>
        </w:rPr>
        <w:t>tersebut</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kepada</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pihak</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bengkel</w:t>
      </w:r>
      <w:proofErr w:type="spellEnd"/>
      <w:r w:rsidRPr="00C65C53">
        <w:rPr>
          <w:rFonts w:asciiTheme="minorHAnsi" w:hAnsiTheme="minorHAnsi" w:cstheme="minorHAnsi"/>
          <w:bCs/>
          <w:sz w:val="22"/>
          <w:szCs w:val="22"/>
        </w:rPr>
        <w:t xml:space="preserve"> dan </w:t>
      </w:r>
      <w:proofErr w:type="spellStart"/>
      <w:r w:rsidRPr="00C65C53">
        <w:rPr>
          <w:rFonts w:asciiTheme="minorHAnsi" w:hAnsiTheme="minorHAnsi" w:cstheme="minorHAnsi"/>
          <w:bCs/>
          <w:sz w:val="22"/>
          <w:szCs w:val="22"/>
        </w:rPr>
        <w:t>meminta</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untuk</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ditempelkan</w:t>
      </w:r>
      <w:proofErr w:type="spellEnd"/>
      <w:r w:rsidRPr="00C65C53">
        <w:rPr>
          <w:rFonts w:asciiTheme="minorHAnsi" w:hAnsiTheme="minorHAnsi" w:cstheme="minorHAnsi"/>
          <w:bCs/>
          <w:sz w:val="22"/>
          <w:szCs w:val="22"/>
        </w:rPr>
        <w:t xml:space="preserve"> di </w:t>
      </w:r>
      <w:proofErr w:type="spellStart"/>
      <w:r w:rsidRPr="00C65C53">
        <w:rPr>
          <w:rFonts w:asciiTheme="minorHAnsi" w:hAnsiTheme="minorHAnsi" w:cstheme="minorHAnsi"/>
          <w:bCs/>
          <w:sz w:val="22"/>
          <w:szCs w:val="22"/>
        </w:rPr>
        <w:t>dinding</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bengkel</w:t>
      </w:r>
      <w:proofErr w:type="spellEnd"/>
      <w:r w:rsidRPr="00C65C53">
        <w:rPr>
          <w:rFonts w:asciiTheme="minorHAnsi" w:hAnsiTheme="minorHAnsi" w:cstheme="minorHAnsi"/>
          <w:bCs/>
          <w:sz w:val="22"/>
          <w:szCs w:val="22"/>
        </w:rPr>
        <w:t xml:space="preserve">, agar poster </w:t>
      </w:r>
      <w:proofErr w:type="spellStart"/>
      <w:r w:rsidRPr="00C65C53">
        <w:rPr>
          <w:rFonts w:asciiTheme="minorHAnsi" w:hAnsiTheme="minorHAnsi" w:cstheme="minorHAnsi"/>
          <w:bCs/>
          <w:sz w:val="22"/>
          <w:szCs w:val="22"/>
        </w:rPr>
        <w:t>tersebut</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dapat</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dilihat</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dengan</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mudah</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dapat</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dibaca</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kapan</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saja</w:t>
      </w:r>
      <w:proofErr w:type="spellEnd"/>
      <w:r w:rsidRPr="00C65C53">
        <w:rPr>
          <w:rFonts w:asciiTheme="minorHAnsi" w:hAnsiTheme="minorHAnsi" w:cstheme="minorHAnsi"/>
          <w:bCs/>
          <w:sz w:val="22"/>
          <w:szCs w:val="22"/>
        </w:rPr>
        <w:t xml:space="preserve">, dan </w:t>
      </w:r>
      <w:proofErr w:type="spellStart"/>
      <w:r w:rsidRPr="00C65C53">
        <w:rPr>
          <w:rFonts w:asciiTheme="minorHAnsi" w:hAnsiTheme="minorHAnsi" w:cstheme="minorHAnsi"/>
          <w:bCs/>
          <w:sz w:val="22"/>
          <w:szCs w:val="22"/>
        </w:rPr>
        <w:t>mudah</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diingat</w:t>
      </w:r>
      <w:proofErr w:type="spellEnd"/>
      <w:r w:rsidRPr="00C65C53">
        <w:rPr>
          <w:rFonts w:asciiTheme="minorHAnsi" w:hAnsiTheme="minorHAnsi" w:cstheme="minorHAnsi"/>
          <w:bCs/>
          <w:sz w:val="22"/>
          <w:szCs w:val="22"/>
        </w:rPr>
        <w:t xml:space="preserve"> oleh para </w:t>
      </w:r>
      <w:proofErr w:type="spellStart"/>
      <w:r w:rsidRPr="00C65C53">
        <w:rPr>
          <w:rFonts w:asciiTheme="minorHAnsi" w:hAnsiTheme="minorHAnsi" w:cstheme="minorHAnsi"/>
          <w:bCs/>
          <w:sz w:val="22"/>
          <w:szCs w:val="22"/>
        </w:rPr>
        <w:t>pekerja</w:t>
      </w:r>
      <w:proofErr w:type="spellEnd"/>
      <w:r w:rsidRPr="00C65C53">
        <w:rPr>
          <w:rFonts w:asciiTheme="minorHAnsi" w:hAnsiTheme="minorHAnsi" w:cstheme="minorHAnsi"/>
          <w:bCs/>
          <w:sz w:val="22"/>
          <w:szCs w:val="22"/>
        </w:rPr>
        <w:t>..</w:t>
      </w:r>
    </w:p>
    <w:p w14:paraId="63DF2591" w14:textId="77777777" w:rsidR="00C65C53" w:rsidRPr="00C65C53" w:rsidRDefault="00C65C53" w:rsidP="00C65C53">
      <w:pPr>
        <w:ind w:firstLine="720"/>
        <w:jc w:val="both"/>
        <w:rPr>
          <w:rFonts w:asciiTheme="minorHAnsi" w:hAnsiTheme="minorHAnsi" w:cstheme="minorHAnsi"/>
          <w:bCs/>
          <w:sz w:val="22"/>
          <w:szCs w:val="22"/>
        </w:rPr>
      </w:pPr>
      <w:proofErr w:type="spellStart"/>
      <w:r w:rsidRPr="00C65C53">
        <w:rPr>
          <w:rFonts w:asciiTheme="minorHAnsi" w:hAnsiTheme="minorHAnsi" w:cstheme="minorHAnsi"/>
          <w:bCs/>
          <w:sz w:val="22"/>
          <w:szCs w:val="22"/>
        </w:rPr>
        <w:t>Penggunaan</w:t>
      </w:r>
      <w:proofErr w:type="spellEnd"/>
      <w:r w:rsidRPr="00C65C53">
        <w:rPr>
          <w:rFonts w:asciiTheme="minorHAnsi" w:hAnsiTheme="minorHAnsi" w:cstheme="minorHAnsi"/>
          <w:bCs/>
          <w:sz w:val="22"/>
          <w:szCs w:val="22"/>
        </w:rPr>
        <w:t xml:space="preserve"> Alat </w:t>
      </w:r>
      <w:proofErr w:type="spellStart"/>
      <w:r w:rsidRPr="00C65C53">
        <w:rPr>
          <w:rFonts w:asciiTheme="minorHAnsi" w:hAnsiTheme="minorHAnsi" w:cstheme="minorHAnsi"/>
          <w:bCs/>
          <w:sz w:val="22"/>
          <w:szCs w:val="22"/>
        </w:rPr>
        <w:t>Pelindung</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Diri</w:t>
      </w:r>
      <w:proofErr w:type="spellEnd"/>
      <w:r w:rsidRPr="00C65C53">
        <w:rPr>
          <w:rFonts w:asciiTheme="minorHAnsi" w:hAnsiTheme="minorHAnsi" w:cstheme="minorHAnsi"/>
          <w:bCs/>
          <w:sz w:val="22"/>
          <w:szCs w:val="22"/>
        </w:rPr>
        <w:t xml:space="preserve"> (APD) </w:t>
      </w:r>
      <w:proofErr w:type="spellStart"/>
      <w:r w:rsidRPr="00C65C53">
        <w:rPr>
          <w:rFonts w:asciiTheme="minorHAnsi" w:hAnsiTheme="minorHAnsi" w:cstheme="minorHAnsi"/>
          <w:bCs/>
          <w:sz w:val="22"/>
          <w:szCs w:val="22"/>
        </w:rPr>
        <w:t>merupakan</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tahap</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akhir</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dari</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metode</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pengendalian</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kecelakaan</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ataupun</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penyakit</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akibat</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kerja</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Namun</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penggunaan</w:t>
      </w:r>
      <w:proofErr w:type="spellEnd"/>
      <w:r w:rsidRPr="00C65C53">
        <w:rPr>
          <w:rFonts w:asciiTheme="minorHAnsi" w:hAnsiTheme="minorHAnsi" w:cstheme="minorHAnsi"/>
          <w:bCs/>
          <w:sz w:val="22"/>
          <w:szCs w:val="22"/>
        </w:rPr>
        <w:t xml:space="preserve"> APD </w:t>
      </w:r>
      <w:proofErr w:type="spellStart"/>
      <w:r w:rsidRPr="00C65C53">
        <w:rPr>
          <w:rFonts w:asciiTheme="minorHAnsi" w:hAnsiTheme="minorHAnsi" w:cstheme="minorHAnsi"/>
          <w:bCs/>
          <w:sz w:val="22"/>
          <w:szCs w:val="22"/>
        </w:rPr>
        <w:t>akan</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menjadi</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sangat</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penting</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apabila</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pengendalian</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secara</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teknis</w:t>
      </w:r>
      <w:proofErr w:type="spellEnd"/>
      <w:r w:rsidRPr="00C65C53">
        <w:rPr>
          <w:rFonts w:asciiTheme="minorHAnsi" w:hAnsiTheme="minorHAnsi" w:cstheme="minorHAnsi"/>
          <w:bCs/>
          <w:sz w:val="22"/>
          <w:szCs w:val="22"/>
        </w:rPr>
        <w:t xml:space="preserve"> dan administrative </w:t>
      </w:r>
      <w:proofErr w:type="spellStart"/>
      <w:r w:rsidRPr="00C65C53">
        <w:rPr>
          <w:rFonts w:asciiTheme="minorHAnsi" w:hAnsiTheme="minorHAnsi" w:cstheme="minorHAnsi"/>
          <w:bCs/>
          <w:sz w:val="22"/>
          <w:szCs w:val="22"/>
        </w:rPr>
        <w:t>telah</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dilakukan</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secara</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maksimal</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tetapi</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potensi</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risiko</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masih</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tergolong</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tinggi</w:t>
      </w:r>
      <w:proofErr w:type="spellEnd"/>
      <w:r w:rsidRPr="00C65C53">
        <w:rPr>
          <w:rFonts w:asciiTheme="minorHAnsi" w:hAnsiTheme="minorHAnsi" w:cstheme="minorHAnsi"/>
          <w:bCs/>
          <w:sz w:val="22"/>
          <w:szCs w:val="22"/>
        </w:rPr>
        <w:t xml:space="preserve"> </w:t>
      </w:r>
      <w:r w:rsidRPr="00C65C53">
        <w:rPr>
          <w:rFonts w:asciiTheme="minorHAnsi" w:hAnsiTheme="minorHAnsi" w:cstheme="minorHAnsi"/>
          <w:bCs/>
          <w:sz w:val="22"/>
          <w:szCs w:val="22"/>
        </w:rPr>
        <w:fldChar w:fldCharType="begin" w:fldLock="1"/>
      </w:r>
      <w:r w:rsidRPr="00C65C53">
        <w:rPr>
          <w:rFonts w:asciiTheme="minorHAnsi" w:hAnsiTheme="minorHAnsi" w:cstheme="minorHAnsi"/>
          <w:bCs/>
          <w:sz w:val="22"/>
          <w:szCs w:val="22"/>
        </w:rPr>
        <w:instrText>ADDIN CSL_CITATION {"citationItems":[{"id":"ITEM-1","itemData":{"ISSN":"2086-2040","abstract":"Penggunaan Alat Pelindung Diri (APD) merupakan tahap akhir dari metode pengendalian kecelakaan maupun penyakit akibat kerja. Meskipun demikian, penggunaan APD akan menjadi sangat penting apabila pengendalian secara tekhnis dan administratif telah dilakukan secara maksimal namun potensi risiko masih tergolong tinggi. Besarnya manfaat dari penggunaan APD ini pada saat bekerja, tidak menjamin semua pekerja akan memakainya. Keefektifan penggunaan APD terbentur dari para tenaga kerja sendiri. Penelitian ini bertujuan untuk mengetahui faktor-faktor yang berhubungan dengan penggunaan APD pada karyawan bagian Packer PT. Semen Bosowa Maros tahun 2014. Metode penelitian yang digunakan adalah survey analitik dengan pendekatan cross sectional study. Populasi dalam penelitian ini adalah seluruh karyawan bagian packer yang terdiri dari karyawan organik dan nonorganik yang berjumlah 96 orang. Sampel berjumlah 77 orang responden dengan teknik penarikan sampel quota sampling. Data diperoleh dengan melalui observasi dan kuesioner. Analisis data yang digunakan adalah analisis univariat dan analisis bivariat berupa uji chi square. Hasil penelitian di PT. Semen Bosowa Maros menunjukkan bahwa pengetahuan, pelatihan K3 dan kebijakan mempengaruhi penggunaan APD dimana dari masing-masing variabel didapatkan nilai p = 0.000, p = 0.000 dan p = 0.000 (p≤0.05), sementara ketersediaan APD dan pengawasan tidak mempengaruhi penggunaan APD dimana masing-masing variabel didapatkan nilai p = 0.241 dan 1.523 (p&gt;0.05). Disarankan agar pihak perusahaan lebih memperhatikan kelengkapan dalam penggunaan APD karyawan yang telah disiapkan. Dengan pelaksanaan pengawasan berkelanjutan melalui pembinaan terhadap kepatuhan penggunaan APD secara lengkap.","author":[{"dropping-particle":"","family":"Raodhah","given":"Sitti","non-dropping-particle":"","parse-names":false,"suffix":""},{"dropping-particle":"","family":"Gemely","given":"Delfani","non-dropping-particle":"","parse-names":false,"suffix":""}],"container-title":"Public Health Science Journal","id":"ITEM-1","issue":"2","issued":{"date-parts":[["2014"]]},"page":"437-449","title":"Faktor-Faktor Yang Berhubungan Dengan Penggunaan Alat Pelindung Diri Pada Karyawan Bagian Packer PT Semen Bosowa Maros Tahun 2014","type":"article-journal","volume":"VI"},"uris":["http://www.mendeley.com/documents/?uuid=0e409918-dcfe-4476-a370-008796a5816d"]}],"mendeley":{"formattedCitation":"(Raodhah &amp; Gemely, 2014)","plainTextFormattedCitation":"(Raodhah &amp; Gemely, 2014)","previouslyFormattedCitation":"(Raodhah &amp; Gemely, 2014)"},"properties":{"noteIndex":0},"schema":"https://github.com/citation-style-language/schema/raw/master/csl-citation.json"}</w:instrText>
      </w:r>
      <w:r w:rsidRPr="00C65C53">
        <w:rPr>
          <w:rFonts w:asciiTheme="minorHAnsi" w:hAnsiTheme="minorHAnsi" w:cstheme="minorHAnsi"/>
          <w:bCs/>
          <w:sz w:val="22"/>
          <w:szCs w:val="22"/>
        </w:rPr>
        <w:fldChar w:fldCharType="separate"/>
      </w:r>
      <w:r w:rsidRPr="00C65C53">
        <w:rPr>
          <w:rFonts w:asciiTheme="minorHAnsi" w:hAnsiTheme="minorHAnsi" w:cstheme="minorHAnsi"/>
          <w:bCs/>
          <w:noProof/>
          <w:sz w:val="22"/>
          <w:szCs w:val="22"/>
        </w:rPr>
        <w:t>(Raodhah &amp; Gemely, 2014)</w:t>
      </w:r>
      <w:r w:rsidRPr="00C65C53">
        <w:rPr>
          <w:rFonts w:asciiTheme="minorHAnsi" w:hAnsiTheme="minorHAnsi" w:cstheme="minorHAnsi"/>
          <w:bCs/>
          <w:sz w:val="22"/>
          <w:szCs w:val="22"/>
        </w:rPr>
        <w:fldChar w:fldCharType="end"/>
      </w:r>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Besarnya</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manfaat</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dari</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penggunaan</w:t>
      </w:r>
      <w:proofErr w:type="spellEnd"/>
      <w:r w:rsidRPr="00C65C53">
        <w:rPr>
          <w:rFonts w:asciiTheme="minorHAnsi" w:hAnsiTheme="minorHAnsi" w:cstheme="minorHAnsi"/>
          <w:bCs/>
          <w:sz w:val="22"/>
          <w:szCs w:val="22"/>
        </w:rPr>
        <w:t xml:space="preserve"> Alat </w:t>
      </w:r>
      <w:proofErr w:type="spellStart"/>
      <w:r w:rsidRPr="00C65C53">
        <w:rPr>
          <w:rFonts w:asciiTheme="minorHAnsi" w:hAnsiTheme="minorHAnsi" w:cstheme="minorHAnsi"/>
          <w:bCs/>
          <w:sz w:val="22"/>
          <w:szCs w:val="22"/>
        </w:rPr>
        <w:t>Pelindung</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Diri</w:t>
      </w:r>
      <w:proofErr w:type="spellEnd"/>
      <w:r w:rsidRPr="00C65C53">
        <w:rPr>
          <w:rFonts w:asciiTheme="minorHAnsi" w:hAnsiTheme="minorHAnsi" w:cstheme="minorHAnsi"/>
          <w:bCs/>
          <w:sz w:val="22"/>
          <w:szCs w:val="22"/>
        </w:rPr>
        <w:t xml:space="preserve"> (APD) </w:t>
      </w:r>
      <w:proofErr w:type="spellStart"/>
      <w:r w:rsidRPr="00C65C53">
        <w:rPr>
          <w:rFonts w:asciiTheme="minorHAnsi" w:hAnsiTheme="minorHAnsi" w:cstheme="minorHAnsi"/>
          <w:bCs/>
          <w:sz w:val="22"/>
          <w:szCs w:val="22"/>
        </w:rPr>
        <w:t>tidak</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menjamin</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semua</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pekerja</w:t>
      </w:r>
      <w:proofErr w:type="spellEnd"/>
      <w:r w:rsidRPr="00C65C53">
        <w:rPr>
          <w:rFonts w:asciiTheme="minorHAnsi" w:hAnsiTheme="minorHAnsi" w:cstheme="minorHAnsi"/>
          <w:bCs/>
          <w:sz w:val="22"/>
          <w:szCs w:val="22"/>
        </w:rPr>
        <w:t xml:space="preserve"> di </w:t>
      </w:r>
      <w:proofErr w:type="spellStart"/>
      <w:r w:rsidRPr="00C65C53">
        <w:rPr>
          <w:rFonts w:asciiTheme="minorHAnsi" w:hAnsiTheme="minorHAnsi" w:cstheme="minorHAnsi"/>
          <w:bCs/>
          <w:sz w:val="22"/>
          <w:szCs w:val="22"/>
        </w:rPr>
        <w:t>bengkel</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untuk</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menggunakannya</w:t>
      </w:r>
      <w:proofErr w:type="spellEnd"/>
      <w:r w:rsidRPr="00C65C53">
        <w:rPr>
          <w:rFonts w:asciiTheme="minorHAnsi" w:hAnsiTheme="minorHAnsi" w:cstheme="minorHAnsi"/>
          <w:bCs/>
          <w:sz w:val="22"/>
          <w:szCs w:val="22"/>
        </w:rPr>
        <w:t xml:space="preserve">. Banyak </w:t>
      </w:r>
      <w:proofErr w:type="spellStart"/>
      <w:r w:rsidRPr="00C65C53">
        <w:rPr>
          <w:rFonts w:asciiTheme="minorHAnsi" w:hAnsiTheme="minorHAnsi" w:cstheme="minorHAnsi"/>
          <w:bCs/>
          <w:sz w:val="22"/>
          <w:szCs w:val="22"/>
        </w:rPr>
        <w:t>faktor</w:t>
      </w:r>
      <w:proofErr w:type="spellEnd"/>
      <w:r w:rsidRPr="00C65C53">
        <w:rPr>
          <w:rFonts w:asciiTheme="minorHAnsi" w:hAnsiTheme="minorHAnsi" w:cstheme="minorHAnsi"/>
          <w:bCs/>
          <w:sz w:val="22"/>
          <w:szCs w:val="22"/>
        </w:rPr>
        <w:t xml:space="preserve"> yang </w:t>
      </w:r>
      <w:proofErr w:type="spellStart"/>
      <w:r w:rsidRPr="00C65C53">
        <w:rPr>
          <w:rFonts w:asciiTheme="minorHAnsi" w:hAnsiTheme="minorHAnsi" w:cstheme="minorHAnsi"/>
          <w:bCs/>
          <w:sz w:val="22"/>
          <w:szCs w:val="22"/>
        </w:rPr>
        <w:t>mempengaruhi</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perilaku</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pekerja</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sehingga</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tidak</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menggunakan</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alat</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pelindung</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diri</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Faktor</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tersebut</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seperti</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pemilik</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bengkel</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tidak</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menyediakan</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alat</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pelindung</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diri</w:t>
      </w:r>
      <w:proofErr w:type="spellEnd"/>
      <w:r w:rsidRPr="00C65C53">
        <w:rPr>
          <w:rFonts w:asciiTheme="minorHAnsi" w:hAnsiTheme="minorHAnsi" w:cstheme="minorHAnsi"/>
          <w:bCs/>
          <w:sz w:val="22"/>
          <w:szCs w:val="22"/>
        </w:rPr>
        <w:t xml:space="preserve"> yang </w:t>
      </w:r>
      <w:proofErr w:type="spellStart"/>
      <w:r w:rsidRPr="00C65C53">
        <w:rPr>
          <w:rFonts w:asciiTheme="minorHAnsi" w:hAnsiTheme="minorHAnsi" w:cstheme="minorHAnsi"/>
          <w:bCs/>
          <w:sz w:val="22"/>
          <w:szCs w:val="22"/>
        </w:rPr>
        <w:t>lengkap</w:t>
      </w:r>
      <w:proofErr w:type="spellEnd"/>
      <w:r w:rsidRPr="00C65C53">
        <w:rPr>
          <w:rFonts w:asciiTheme="minorHAnsi" w:hAnsiTheme="minorHAnsi" w:cstheme="minorHAnsi"/>
          <w:bCs/>
          <w:sz w:val="22"/>
          <w:szCs w:val="22"/>
        </w:rPr>
        <w:t xml:space="preserve"> dan </w:t>
      </w:r>
      <w:proofErr w:type="spellStart"/>
      <w:r w:rsidRPr="00C65C53">
        <w:rPr>
          <w:rFonts w:asciiTheme="minorHAnsi" w:hAnsiTheme="minorHAnsi" w:cstheme="minorHAnsi"/>
          <w:bCs/>
          <w:sz w:val="22"/>
          <w:szCs w:val="22"/>
        </w:rPr>
        <w:t>pekerja</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bengkel</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merasa</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kurang</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nyaman</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dengan</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penggunaan</w:t>
      </w:r>
      <w:proofErr w:type="spellEnd"/>
      <w:r w:rsidRPr="00C65C53">
        <w:rPr>
          <w:rFonts w:asciiTheme="minorHAnsi" w:hAnsiTheme="minorHAnsi" w:cstheme="minorHAnsi"/>
          <w:bCs/>
          <w:sz w:val="22"/>
          <w:szCs w:val="22"/>
        </w:rPr>
        <w:t xml:space="preserve"> APD.</w:t>
      </w:r>
    </w:p>
    <w:p w14:paraId="02B11EEB" w14:textId="77777777" w:rsidR="00C65C53" w:rsidRPr="00C65C53" w:rsidRDefault="00C65C53" w:rsidP="00C65C53">
      <w:pPr>
        <w:ind w:firstLine="720"/>
        <w:jc w:val="both"/>
        <w:rPr>
          <w:rFonts w:asciiTheme="minorHAnsi" w:hAnsiTheme="minorHAnsi" w:cstheme="minorHAnsi"/>
          <w:sz w:val="22"/>
          <w:szCs w:val="22"/>
        </w:rPr>
      </w:pPr>
      <w:r w:rsidRPr="00C65C53">
        <w:rPr>
          <w:rFonts w:asciiTheme="minorHAnsi" w:hAnsiTheme="minorHAnsi" w:cstheme="minorHAnsi"/>
          <w:bCs/>
          <w:sz w:val="22"/>
          <w:szCs w:val="22"/>
        </w:rPr>
        <w:t xml:space="preserve">Poster </w:t>
      </w:r>
      <w:proofErr w:type="spellStart"/>
      <w:r w:rsidRPr="00C65C53">
        <w:rPr>
          <w:rFonts w:asciiTheme="minorHAnsi" w:hAnsiTheme="minorHAnsi" w:cstheme="minorHAnsi"/>
          <w:bCs/>
          <w:sz w:val="22"/>
          <w:szCs w:val="22"/>
        </w:rPr>
        <w:t>tentang</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budaya</w:t>
      </w:r>
      <w:proofErr w:type="spellEnd"/>
      <w:r w:rsidRPr="00C65C53">
        <w:rPr>
          <w:rFonts w:asciiTheme="minorHAnsi" w:hAnsiTheme="minorHAnsi" w:cstheme="minorHAnsi"/>
          <w:bCs/>
          <w:sz w:val="22"/>
          <w:szCs w:val="22"/>
        </w:rPr>
        <w:t xml:space="preserve"> 5R (</w:t>
      </w:r>
      <w:proofErr w:type="spellStart"/>
      <w:r w:rsidRPr="00C65C53">
        <w:rPr>
          <w:rFonts w:asciiTheme="minorHAnsi" w:hAnsiTheme="minorHAnsi" w:cstheme="minorHAnsi"/>
          <w:bCs/>
          <w:sz w:val="22"/>
          <w:szCs w:val="22"/>
        </w:rPr>
        <w:t>Ringkas</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Rapi</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Resik</w:t>
      </w:r>
      <w:proofErr w:type="spellEnd"/>
      <w:r w:rsidRPr="00C65C53">
        <w:rPr>
          <w:rFonts w:asciiTheme="minorHAnsi" w:hAnsiTheme="minorHAnsi" w:cstheme="minorHAnsi"/>
          <w:bCs/>
          <w:sz w:val="22"/>
          <w:szCs w:val="22"/>
        </w:rPr>
        <w:t xml:space="preserve">, Rawat, </w:t>
      </w:r>
      <w:proofErr w:type="spellStart"/>
      <w:r w:rsidRPr="00C65C53">
        <w:rPr>
          <w:rFonts w:asciiTheme="minorHAnsi" w:hAnsiTheme="minorHAnsi" w:cstheme="minorHAnsi"/>
          <w:bCs/>
          <w:sz w:val="22"/>
          <w:szCs w:val="22"/>
        </w:rPr>
        <w:t>Rajin</w:t>
      </w:r>
      <w:proofErr w:type="spellEnd"/>
      <w:r w:rsidRPr="00C65C53">
        <w:rPr>
          <w:rFonts w:asciiTheme="minorHAnsi" w:hAnsiTheme="minorHAnsi" w:cstheme="minorHAnsi"/>
          <w:bCs/>
          <w:sz w:val="22"/>
          <w:szCs w:val="22"/>
        </w:rPr>
        <w:t xml:space="preserve">) kami </w:t>
      </w:r>
      <w:proofErr w:type="spellStart"/>
      <w:r w:rsidRPr="00C65C53">
        <w:rPr>
          <w:rFonts w:asciiTheme="minorHAnsi" w:hAnsiTheme="minorHAnsi" w:cstheme="minorHAnsi"/>
          <w:bCs/>
          <w:sz w:val="22"/>
          <w:szCs w:val="22"/>
        </w:rPr>
        <w:t>berikan</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karena</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melihat</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kondisi</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lingkungan</w:t>
      </w:r>
      <w:proofErr w:type="spellEnd"/>
      <w:r w:rsidRPr="00C65C53">
        <w:rPr>
          <w:rFonts w:asciiTheme="minorHAnsi" w:hAnsiTheme="minorHAnsi" w:cstheme="minorHAnsi"/>
          <w:bCs/>
          <w:sz w:val="22"/>
          <w:szCs w:val="22"/>
        </w:rPr>
        <w:t xml:space="preserve"> yang </w:t>
      </w:r>
      <w:proofErr w:type="spellStart"/>
      <w:r w:rsidRPr="00C65C53">
        <w:rPr>
          <w:rFonts w:asciiTheme="minorHAnsi" w:hAnsiTheme="minorHAnsi" w:cstheme="minorHAnsi"/>
          <w:bCs/>
          <w:sz w:val="22"/>
          <w:szCs w:val="22"/>
        </w:rPr>
        <w:t>tidak</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aman</w:t>
      </w:r>
      <w:proofErr w:type="spellEnd"/>
      <w:r w:rsidRPr="00C65C53">
        <w:rPr>
          <w:rFonts w:asciiTheme="minorHAnsi" w:hAnsiTheme="minorHAnsi" w:cstheme="minorHAnsi"/>
          <w:bCs/>
          <w:sz w:val="22"/>
          <w:szCs w:val="22"/>
        </w:rPr>
        <w:t xml:space="preserve">. Banyak </w:t>
      </w:r>
      <w:proofErr w:type="spellStart"/>
      <w:r w:rsidRPr="00C65C53">
        <w:rPr>
          <w:rFonts w:asciiTheme="minorHAnsi" w:hAnsiTheme="minorHAnsi" w:cstheme="minorHAnsi"/>
          <w:bCs/>
          <w:sz w:val="22"/>
          <w:szCs w:val="22"/>
        </w:rPr>
        <w:t>alat</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kerja</w:t>
      </w:r>
      <w:proofErr w:type="spellEnd"/>
      <w:r w:rsidRPr="00C65C53">
        <w:rPr>
          <w:rFonts w:asciiTheme="minorHAnsi" w:hAnsiTheme="minorHAnsi" w:cstheme="minorHAnsi"/>
          <w:bCs/>
          <w:sz w:val="22"/>
          <w:szCs w:val="22"/>
        </w:rPr>
        <w:t xml:space="preserve"> yang </w:t>
      </w:r>
      <w:proofErr w:type="spellStart"/>
      <w:r w:rsidRPr="00C65C53">
        <w:rPr>
          <w:rFonts w:asciiTheme="minorHAnsi" w:hAnsiTheme="minorHAnsi" w:cstheme="minorHAnsi"/>
          <w:bCs/>
          <w:sz w:val="22"/>
          <w:szCs w:val="22"/>
        </w:rPr>
        <w:t>tidak</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sesuai</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dengan</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tempatnya</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Menurut</w:t>
      </w:r>
      <w:proofErr w:type="spellEnd"/>
      <w:r w:rsidRPr="00C65C53">
        <w:rPr>
          <w:rFonts w:asciiTheme="minorHAnsi" w:hAnsiTheme="minorHAnsi" w:cstheme="minorHAnsi"/>
          <w:bCs/>
          <w:sz w:val="22"/>
          <w:szCs w:val="22"/>
        </w:rPr>
        <w:t xml:space="preserve"> </w:t>
      </w:r>
      <w:r w:rsidRPr="00C65C53">
        <w:rPr>
          <w:rFonts w:asciiTheme="minorHAnsi" w:hAnsiTheme="minorHAnsi" w:cstheme="minorHAnsi"/>
          <w:bCs/>
          <w:sz w:val="22"/>
          <w:szCs w:val="22"/>
        </w:rPr>
        <w:fldChar w:fldCharType="begin" w:fldLock="1"/>
      </w:r>
      <w:r w:rsidRPr="00C65C53">
        <w:rPr>
          <w:rFonts w:asciiTheme="minorHAnsi" w:hAnsiTheme="minorHAnsi" w:cstheme="minorHAnsi"/>
          <w:bCs/>
          <w:sz w:val="22"/>
          <w:szCs w:val="22"/>
        </w:rPr>
        <w:instrText>ADDIN CSL_CITATION {"citationItems":[{"id":"ITEM-1","itemData":{"DOI":"10.33059/jmk.v7i1.753","ISSN":"2252-844X","abstract":"PT. Samudera Perdana , sebagai perusahaan yang bergerak dalam kegiatan usaha transportasi barang di darat (land transportation) tentu harus memiliki program K3 yang efektif. Program K3 harus diutamakan, sebab PT. Samudera Perdana memiliki 6 kegiatan utama yang berada banyak diluar lapangan, seperti pengangkutan kargo peti kemas &amp; pemilik barang langsung, reposisi peti kemas kosong, distribusi kargo, pengangkutan kargo proyek &amp; angkutan pelabuhan, mesin dan peralatan yang digunakan kemungkinan besar dapat menyebabkan kecelakaan bagi pekerja apabila tidak digunakan secara tepat yang dapat mempengaruhi kinerja karyawannya. Peningkatan kesehatan dan keselamatan kerja diharapkan berdampak pada penurunan angka kecelakaan kerja yang mampu mengendalikan masalah diperusahaan. Sehingga karyawan saat kembali bekerja, dapat lebih optimal untuk menghasilkan output yang maksimal khususnya dalam meningkatkan kinerja karyawan.Teori yang digunakan dalam penelitian ini adalah teori-teori yang berhubungan dengan Ilmu Manajemen yang berkaitan dengan Keselamatan dan Kesehatan kerja, Lingkungan kerja dan Kinerja.Metode yang digunakan dalam penelitian ini adalah kuantitatif, jenis penelitian ini deskriptif kuantitatif, dan sifat penelitian ini adalah deskriptif eksplanatory. Metode pengumpulan data dilakukan dengan wawancara, daftar pertanyaan, dan studi dokumentasi. Metode analisis data yang digunakan adalah regresi berganda. Populasi dalam penelitian ini adalah karyawan PT.Samudera Perdana yang berjumlah 164 orang. Teknik pengambilan sampel dengan metode rumus slovin, sehingga jumlah sampel menjadi 63 orang.Hasil penelitian pada hipotesis menunjukkan bahwa variabel Keselamatan dan Kesehatan kerja ( K3 )dan Lingkungan kerja secara serempak maupun parsial menunjukkan pengaruh signifikan terhadap Kepuasan Kerja karyawan dimana sebesar 68,4% variasi variabel Kinerja dapat dijelaskan oleh variasi variabel K3 dan Lingkungan Kerja, sedangkan sisanya 31,6% divariasi oleh faktor-faktor lain yang tidak diteliti dalam penelitian ini.\r  \r Kata kunci : Keselamatan dan Kesehatan Kerja ( K3 ), Lingkungan kerja, Kinerja\r  ","author":[{"dropping-particle":"","family":"Bhastary","given":"Manda Dwipayani","non-dropping-particle":"","parse-names":false,"suffix":""},{"dropping-particle":"","family":"Suwardi","given":"Kusri","non-dropping-particle":"","parse-names":false,"suffix":""}],"container-title":"Jurnal Manajemen dan Keuangan","id":"ITEM-1","issue":"1","issued":{"date-parts":[["2018"]]},"page":"47-60","title":"Analisis Pengaruh Keselamatan Dan Kesehatan Kerja (K3) Dan Lingkungan Kerja Terhadap Kinerja Karyawan Di Pt.Samudera Perdana","type":"article-journal","volume":"7"},"uris":["http://www.mendeley.com/documents/?uuid=05ec1efc-eb5b-4b95-a3f3-0e9da076761f"]}],"mendeley":{"formattedCitation":"(Bhastary &amp; Suwardi, 2018)","manualFormatting":"Bhastary &amp; Suwardi (2018)","plainTextFormattedCitation":"(Bhastary &amp; Suwardi, 2018)"},"properties":{"noteIndex":0},"schema":"https://github.com/citation-style-language/schema/raw/master/csl-citation.json"}</w:instrText>
      </w:r>
      <w:r w:rsidRPr="00C65C53">
        <w:rPr>
          <w:rFonts w:asciiTheme="minorHAnsi" w:hAnsiTheme="minorHAnsi" w:cstheme="minorHAnsi"/>
          <w:bCs/>
          <w:sz w:val="22"/>
          <w:szCs w:val="22"/>
        </w:rPr>
        <w:fldChar w:fldCharType="separate"/>
      </w:r>
      <w:r w:rsidRPr="00C65C53">
        <w:rPr>
          <w:rFonts w:asciiTheme="minorHAnsi" w:hAnsiTheme="minorHAnsi" w:cstheme="minorHAnsi"/>
          <w:bCs/>
          <w:noProof/>
          <w:sz w:val="22"/>
          <w:szCs w:val="22"/>
        </w:rPr>
        <w:t>Bhastary &amp; Suwardi (2018)</w:t>
      </w:r>
      <w:r w:rsidRPr="00C65C53">
        <w:rPr>
          <w:rFonts w:asciiTheme="minorHAnsi" w:hAnsiTheme="minorHAnsi" w:cstheme="minorHAnsi"/>
          <w:bCs/>
          <w:sz w:val="22"/>
          <w:szCs w:val="22"/>
        </w:rPr>
        <w:fldChar w:fldCharType="end"/>
      </w:r>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sz w:val="22"/>
          <w:szCs w:val="22"/>
        </w:rPr>
        <w:t>lingkungan</w:t>
      </w:r>
      <w:proofErr w:type="spellEnd"/>
      <w:r w:rsidRPr="00C65C53">
        <w:rPr>
          <w:rFonts w:asciiTheme="minorHAnsi" w:hAnsiTheme="minorHAnsi" w:cstheme="minorHAnsi"/>
          <w:sz w:val="22"/>
          <w:szCs w:val="22"/>
        </w:rPr>
        <w:t xml:space="preserve"> </w:t>
      </w:r>
      <w:proofErr w:type="spellStart"/>
      <w:r w:rsidRPr="00C65C53">
        <w:rPr>
          <w:rFonts w:asciiTheme="minorHAnsi" w:hAnsiTheme="minorHAnsi" w:cstheme="minorHAnsi"/>
          <w:sz w:val="22"/>
          <w:szCs w:val="22"/>
        </w:rPr>
        <w:t>kerja</w:t>
      </w:r>
      <w:proofErr w:type="spellEnd"/>
      <w:r w:rsidRPr="00C65C53">
        <w:rPr>
          <w:rFonts w:asciiTheme="minorHAnsi" w:hAnsiTheme="minorHAnsi" w:cstheme="minorHAnsi"/>
          <w:sz w:val="22"/>
          <w:szCs w:val="22"/>
        </w:rPr>
        <w:t xml:space="preserve"> (</w:t>
      </w:r>
      <w:r w:rsidRPr="00C65C53">
        <w:rPr>
          <w:rFonts w:asciiTheme="minorHAnsi" w:hAnsiTheme="minorHAnsi" w:cstheme="minorHAnsi"/>
          <w:i/>
          <w:iCs/>
          <w:sz w:val="22"/>
          <w:szCs w:val="22"/>
        </w:rPr>
        <w:t>the work environment</w:t>
      </w:r>
      <w:r w:rsidRPr="00C65C53">
        <w:rPr>
          <w:rFonts w:asciiTheme="minorHAnsi" w:hAnsiTheme="minorHAnsi" w:cstheme="minorHAnsi"/>
          <w:sz w:val="22"/>
          <w:szCs w:val="22"/>
        </w:rPr>
        <w:t xml:space="preserve">) </w:t>
      </w:r>
      <w:proofErr w:type="spellStart"/>
      <w:r w:rsidRPr="00C65C53">
        <w:rPr>
          <w:rFonts w:asciiTheme="minorHAnsi" w:hAnsiTheme="minorHAnsi" w:cstheme="minorHAnsi"/>
          <w:sz w:val="22"/>
          <w:szCs w:val="22"/>
        </w:rPr>
        <w:t>adalah</w:t>
      </w:r>
      <w:proofErr w:type="spellEnd"/>
      <w:r w:rsidRPr="00C65C53">
        <w:rPr>
          <w:rFonts w:asciiTheme="minorHAnsi" w:hAnsiTheme="minorHAnsi" w:cstheme="minorHAnsi"/>
          <w:sz w:val="22"/>
          <w:szCs w:val="22"/>
        </w:rPr>
        <w:t xml:space="preserve"> </w:t>
      </w:r>
      <w:proofErr w:type="spellStart"/>
      <w:r w:rsidRPr="00C65C53">
        <w:rPr>
          <w:rFonts w:asciiTheme="minorHAnsi" w:hAnsiTheme="minorHAnsi" w:cstheme="minorHAnsi"/>
          <w:sz w:val="22"/>
          <w:szCs w:val="22"/>
        </w:rPr>
        <w:t>sumber</w:t>
      </w:r>
      <w:proofErr w:type="spellEnd"/>
      <w:r w:rsidRPr="00C65C53">
        <w:rPr>
          <w:rFonts w:asciiTheme="minorHAnsi" w:hAnsiTheme="minorHAnsi" w:cstheme="minorHAnsi"/>
          <w:sz w:val="22"/>
          <w:szCs w:val="22"/>
        </w:rPr>
        <w:t xml:space="preserve"> </w:t>
      </w:r>
      <w:proofErr w:type="spellStart"/>
      <w:r w:rsidRPr="00C65C53">
        <w:rPr>
          <w:rFonts w:asciiTheme="minorHAnsi" w:hAnsiTheme="minorHAnsi" w:cstheme="minorHAnsi"/>
          <w:sz w:val="22"/>
          <w:szCs w:val="22"/>
        </w:rPr>
        <w:t>daya</w:t>
      </w:r>
      <w:proofErr w:type="spellEnd"/>
      <w:r w:rsidRPr="00C65C53">
        <w:rPr>
          <w:rFonts w:asciiTheme="minorHAnsi" w:hAnsiTheme="minorHAnsi" w:cstheme="minorHAnsi"/>
          <w:sz w:val="22"/>
          <w:szCs w:val="22"/>
        </w:rPr>
        <w:t xml:space="preserve"> dan </w:t>
      </w:r>
      <w:proofErr w:type="spellStart"/>
      <w:r w:rsidRPr="00C65C53">
        <w:rPr>
          <w:rFonts w:asciiTheme="minorHAnsi" w:hAnsiTheme="minorHAnsi" w:cstheme="minorHAnsi"/>
          <w:sz w:val="22"/>
          <w:szCs w:val="22"/>
        </w:rPr>
        <w:t>situasi</w:t>
      </w:r>
      <w:proofErr w:type="spellEnd"/>
      <w:r w:rsidRPr="00C65C53">
        <w:rPr>
          <w:rFonts w:asciiTheme="minorHAnsi" w:hAnsiTheme="minorHAnsi" w:cstheme="minorHAnsi"/>
          <w:sz w:val="22"/>
          <w:szCs w:val="22"/>
        </w:rPr>
        <w:t xml:space="preserve"> yang </w:t>
      </w:r>
      <w:proofErr w:type="spellStart"/>
      <w:r w:rsidRPr="00C65C53">
        <w:rPr>
          <w:rFonts w:asciiTheme="minorHAnsi" w:hAnsiTheme="minorHAnsi" w:cstheme="minorHAnsi"/>
          <w:sz w:val="22"/>
          <w:szCs w:val="22"/>
        </w:rPr>
        <w:t>dibutuhkan</w:t>
      </w:r>
      <w:proofErr w:type="spellEnd"/>
      <w:r w:rsidRPr="00C65C53">
        <w:rPr>
          <w:rFonts w:asciiTheme="minorHAnsi" w:hAnsiTheme="minorHAnsi" w:cstheme="minorHAnsi"/>
          <w:sz w:val="22"/>
          <w:szCs w:val="22"/>
        </w:rPr>
        <w:t xml:space="preserve"> oleh </w:t>
      </w:r>
      <w:proofErr w:type="spellStart"/>
      <w:r w:rsidRPr="00C65C53">
        <w:rPr>
          <w:rFonts w:asciiTheme="minorHAnsi" w:hAnsiTheme="minorHAnsi" w:cstheme="minorHAnsi"/>
          <w:sz w:val="22"/>
          <w:szCs w:val="22"/>
        </w:rPr>
        <w:t>seseorang</w:t>
      </w:r>
      <w:proofErr w:type="spellEnd"/>
      <w:r w:rsidRPr="00C65C53">
        <w:rPr>
          <w:rFonts w:asciiTheme="minorHAnsi" w:hAnsiTheme="minorHAnsi" w:cstheme="minorHAnsi"/>
          <w:sz w:val="22"/>
          <w:szCs w:val="22"/>
        </w:rPr>
        <w:t xml:space="preserve"> </w:t>
      </w:r>
      <w:proofErr w:type="spellStart"/>
      <w:r w:rsidRPr="00C65C53">
        <w:rPr>
          <w:rFonts w:asciiTheme="minorHAnsi" w:hAnsiTheme="minorHAnsi" w:cstheme="minorHAnsi"/>
          <w:sz w:val="22"/>
          <w:szCs w:val="22"/>
        </w:rPr>
        <w:t>untuk</w:t>
      </w:r>
      <w:proofErr w:type="spellEnd"/>
      <w:r w:rsidRPr="00C65C53">
        <w:rPr>
          <w:rFonts w:asciiTheme="minorHAnsi" w:hAnsiTheme="minorHAnsi" w:cstheme="minorHAnsi"/>
          <w:sz w:val="22"/>
          <w:szCs w:val="22"/>
        </w:rPr>
        <w:t xml:space="preserve"> </w:t>
      </w:r>
      <w:proofErr w:type="spellStart"/>
      <w:r w:rsidRPr="00C65C53">
        <w:rPr>
          <w:rFonts w:asciiTheme="minorHAnsi" w:hAnsiTheme="minorHAnsi" w:cstheme="minorHAnsi"/>
          <w:sz w:val="22"/>
          <w:szCs w:val="22"/>
        </w:rPr>
        <w:t>melakukan</w:t>
      </w:r>
      <w:proofErr w:type="spellEnd"/>
      <w:r w:rsidRPr="00C65C53">
        <w:rPr>
          <w:rFonts w:asciiTheme="minorHAnsi" w:hAnsiTheme="minorHAnsi" w:cstheme="minorHAnsi"/>
          <w:sz w:val="22"/>
          <w:szCs w:val="22"/>
        </w:rPr>
        <w:t xml:space="preserve"> </w:t>
      </w:r>
      <w:proofErr w:type="spellStart"/>
      <w:r w:rsidRPr="00C65C53">
        <w:rPr>
          <w:rFonts w:asciiTheme="minorHAnsi" w:hAnsiTheme="minorHAnsi" w:cstheme="minorHAnsi"/>
          <w:sz w:val="22"/>
          <w:szCs w:val="22"/>
        </w:rPr>
        <w:t>pekerjaan</w:t>
      </w:r>
      <w:proofErr w:type="spellEnd"/>
      <w:r w:rsidRPr="00C65C53">
        <w:rPr>
          <w:rFonts w:asciiTheme="minorHAnsi" w:hAnsiTheme="minorHAnsi" w:cstheme="minorHAnsi"/>
          <w:sz w:val="22"/>
          <w:szCs w:val="22"/>
        </w:rPr>
        <w:t xml:space="preserve">. </w:t>
      </w:r>
      <w:proofErr w:type="spellStart"/>
      <w:r w:rsidRPr="00C65C53">
        <w:rPr>
          <w:rFonts w:asciiTheme="minorHAnsi" w:hAnsiTheme="minorHAnsi" w:cstheme="minorHAnsi"/>
          <w:sz w:val="22"/>
          <w:szCs w:val="22"/>
        </w:rPr>
        <w:t>Tempat</w:t>
      </w:r>
      <w:proofErr w:type="spellEnd"/>
      <w:r w:rsidRPr="00C65C53">
        <w:rPr>
          <w:rFonts w:asciiTheme="minorHAnsi" w:hAnsiTheme="minorHAnsi" w:cstheme="minorHAnsi"/>
          <w:sz w:val="22"/>
          <w:szCs w:val="22"/>
        </w:rPr>
        <w:t xml:space="preserve"> </w:t>
      </w:r>
      <w:proofErr w:type="spellStart"/>
      <w:r w:rsidRPr="00C65C53">
        <w:rPr>
          <w:rFonts w:asciiTheme="minorHAnsi" w:hAnsiTheme="minorHAnsi" w:cstheme="minorHAnsi"/>
          <w:sz w:val="22"/>
          <w:szCs w:val="22"/>
        </w:rPr>
        <w:t>atau</w:t>
      </w:r>
      <w:proofErr w:type="spellEnd"/>
      <w:r w:rsidRPr="00C65C53">
        <w:rPr>
          <w:rFonts w:asciiTheme="minorHAnsi" w:hAnsiTheme="minorHAnsi" w:cstheme="minorHAnsi"/>
          <w:sz w:val="22"/>
          <w:szCs w:val="22"/>
        </w:rPr>
        <w:t xml:space="preserve"> </w:t>
      </w:r>
      <w:proofErr w:type="spellStart"/>
      <w:r w:rsidRPr="00C65C53">
        <w:rPr>
          <w:rFonts w:asciiTheme="minorHAnsi" w:hAnsiTheme="minorHAnsi" w:cstheme="minorHAnsi"/>
          <w:sz w:val="22"/>
          <w:szCs w:val="22"/>
        </w:rPr>
        <w:t>lingkungan</w:t>
      </w:r>
      <w:proofErr w:type="spellEnd"/>
      <w:r w:rsidRPr="00C65C53">
        <w:rPr>
          <w:rFonts w:asciiTheme="minorHAnsi" w:hAnsiTheme="minorHAnsi" w:cstheme="minorHAnsi"/>
          <w:sz w:val="22"/>
          <w:szCs w:val="22"/>
        </w:rPr>
        <w:t xml:space="preserve"> </w:t>
      </w:r>
      <w:proofErr w:type="spellStart"/>
      <w:r w:rsidRPr="00C65C53">
        <w:rPr>
          <w:rFonts w:asciiTheme="minorHAnsi" w:hAnsiTheme="minorHAnsi" w:cstheme="minorHAnsi"/>
          <w:sz w:val="22"/>
          <w:szCs w:val="22"/>
        </w:rPr>
        <w:t>kerja</w:t>
      </w:r>
      <w:proofErr w:type="spellEnd"/>
      <w:r w:rsidRPr="00C65C53">
        <w:rPr>
          <w:rFonts w:asciiTheme="minorHAnsi" w:hAnsiTheme="minorHAnsi" w:cstheme="minorHAnsi"/>
          <w:sz w:val="22"/>
          <w:szCs w:val="22"/>
        </w:rPr>
        <w:t xml:space="preserve"> </w:t>
      </w:r>
      <w:proofErr w:type="spellStart"/>
      <w:r w:rsidRPr="00C65C53">
        <w:rPr>
          <w:rFonts w:asciiTheme="minorHAnsi" w:hAnsiTheme="minorHAnsi" w:cstheme="minorHAnsi"/>
          <w:sz w:val="22"/>
          <w:szCs w:val="22"/>
        </w:rPr>
        <w:t>akan</w:t>
      </w:r>
      <w:proofErr w:type="spellEnd"/>
      <w:r w:rsidRPr="00C65C53">
        <w:rPr>
          <w:rFonts w:asciiTheme="minorHAnsi" w:hAnsiTheme="minorHAnsi" w:cstheme="minorHAnsi"/>
          <w:sz w:val="22"/>
          <w:szCs w:val="22"/>
        </w:rPr>
        <w:t xml:space="preserve"> </w:t>
      </w:r>
      <w:proofErr w:type="spellStart"/>
      <w:r w:rsidRPr="00C65C53">
        <w:rPr>
          <w:rFonts w:asciiTheme="minorHAnsi" w:hAnsiTheme="minorHAnsi" w:cstheme="minorHAnsi"/>
          <w:sz w:val="22"/>
          <w:szCs w:val="22"/>
        </w:rPr>
        <w:t>mempengaruhi</w:t>
      </w:r>
      <w:proofErr w:type="spellEnd"/>
      <w:r w:rsidRPr="00C65C53">
        <w:rPr>
          <w:rFonts w:asciiTheme="minorHAnsi" w:hAnsiTheme="minorHAnsi" w:cstheme="minorHAnsi"/>
          <w:sz w:val="22"/>
          <w:szCs w:val="22"/>
        </w:rPr>
        <w:t xml:space="preserve"> </w:t>
      </w:r>
      <w:proofErr w:type="spellStart"/>
      <w:r w:rsidRPr="00C65C53">
        <w:rPr>
          <w:rFonts w:asciiTheme="minorHAnsi" w:hAnsiTheme="minorHAnsi" w:cstheme="minorHAnsi"/>
          <w:sz w:val="22"/>
          <w:szCs w:val="22"/>
        </w:rPr>
        <w:t>terhadap</w:t>
      </w:r>
      <w:proofErr w:type="spellEnd"/>
      <w:r w:rsidRPr="00C65C53">
        <w:rPr>
          <w:rFonts w:asciiTheme="minorHAnsi" w:hAnsiTheme="minorHAnsi" w:cstheme="minorHAnsi"/>
          <w:sz w:val="22"/>
          <w:szCs w:val="22"/>
        </w:rPr>
        <w:t xml:space="preserve"> </w:t>
      </w:r>
      <w:proofErr w:type="spellStart"/>
      <w:r w:rsidRPr="00C65C53">
        <w:rPr>
          <w:rFonts w:asciiTheme="minorHAnsi" w:hAnsiTheme="minorHAnsi" w:cstheme="minorHAnsi"/>
          <w:sz w:val="22"/>
          <w:szCs w:val="22"/>
        </w:rPr>
        <w:t>pekerjaan</w:t>
      </w:r>
      <w:proofErr w:type="spellEnd"/>
      <w:r w:rsidRPr="00C65C53">
        <w:rPr>
          <w:rFonts w:asciiTheme="minorHAnsi" w:hAnsiTheme="minorHAnsi" w:cstheme="minorHAnsi"/>
          <w:sz w:val="22"/>
          <w:szCs w:val="22"/>
        </w:rPr>
        <w:t xml:space="preserve"> </w:t>
      </w:r>
      <w:proofErr w:type="spellStart"/>
      <w:r w:rsidRPr="00C65C53">
        <w:rPr>
          <w:rFonts w:asciiTheme="minorHAnsi" w:hAnsiTheme="minorHAnsi" w:cstheme="minorHAnsi"/>
          <w:sz w:val="22"/>
          <w:szCs w:val="22"/>
        </w:rPr>
        <w:t>pekerja</w:t>
      </w:r>
      <w:proofErr w:type="spellEnd"/>
      <w:r w:rsidRPr="00C65C53">
        <w:rPr>
          <w:rFonts w:asciiTheme="minorHAnsi" w:hAnsiTheme="minorHAnsi" w:cstheme="minorHAnsi"/>
          <w:sz w:val="22"/>
          <w:szCs w:val="22"/>
        </w:rPr>
        <w:t xml:space="preserve">. </w:t>
      </w:r>
      <w:proofErr w:type="spellStart"/>
      <w:r w:rsidRPr="00C65C53">
        <w:rPr>
          <w:rFonts w:asciiTheme="minorHAnsi" w:hAnsiTheme="minorHAnsi" w:cstheme="minorHAnsi"/>
          <w:sz w:val="22"/>
          <w:szCs w:val="22"/>
        </w:rPr>
        <w:t>Lingkungan</w:t>
      </w:r>
      <w:proofErr w:type="spellEnd"/>
      <w:r w:rsidRPr="00C65C53">
        <w:rPr>
          <w:rFonts w:asciiTheme="minorHAnsi" w:hAnsiTheme="minorHAnsi" w:cstheme="minorHAnsi"/>
          <w:sz w:val="22"/>
          <w:szCs w:val="22"/>
        </w:rPr>
        <w:t xml:space="preserve"> </w:t>
      </w:r>
      <w:proofErr w:type="spellStart"/>
      <w:r w:rsidRPr="00C65C53">
        <w:rPr>
          <w:rFonts w:asciiTheme="minorHAnsi" w:hAnsiTheme="minorHAnsi" w:cstheme="minorHAnsi"/>
          <w:sz w:val="22"/>
          <w:szCs w:val="22"/>
        </w:rPr>
        <w:t>kerja</w:t>
      </w:r>
      <w:proofErr w:type="spellEnd"/>
      <w:r w:rsidRPr="00C65C53">
        <w:rPr>
          <w:rFonts w:asciiTheme="minorHAnsi" w:hAnsiTheme="minorHAnsi" w:cstheme="minorHAnsi"/>
          <w:sz w:val="22"/>
          <w:szCs w:val="22"/>
        </w:rPr>
        <w:t xml:space="preserve"> yang </w:t>
      </w:r>
      <w:proofErr w:type="spellStart"/>
      <w:r w:rsidRPr="00C65C53">
        <w:rPr>
          <w:rFonts w:asciiTheme="minorHAnsi" w:hAnsiTheme="minorHAnsi" w:cstheme="minorHAnsi"/>
          <w:sz w:val="22"/>
          <w:szCs w:val="22"/>
        </w:rPr>
        <w:t>buruk</w:t>
      </w:r>
      <w:proofErr w:type="spellEnd"/>
      <w:r w:rsidRPr="00C65C53">
        <w:rPr>
          <w:rFonts w:asciiTheme="minorHAnsi" w:hAnsiTheme="minorHAnsi" w:cstheme="minorHAnsi"/>
          <w:sz w:val="22"/>
          <w:szCs w:val="22"/>
        </w:rPr>
        <w:t xml:space="preserve"> </w:t>
      </w:r>
      <w:proofErr w:type="spellStart"/>
      <w:r w:rsidRPr="00C65C53">
        <w:rPr>
          <w:rFonts w:asciiTheme="minorHAnsi" w:hAnsiTheme="minorHAnsi" w:cstheme="minorHAnsi"/>
          <w:sz w:val="22"/>
          <w:szCs w:val="22"/>
        </w:rPr>
        <w:t>akan</w:t>
      </w:r>
      <w:proofErr w:type="spellEnd"/>
      <w:r w:rsidRPr="00C65C53">
        <w:rPr>
          <w:rFonts w:asciiTheme="minorHAnsi" w:hAnsiTheme="minorHAnsi" w:cstheme="minorHAnsi"/>
          <w:sz w:val="22"/>
          <w:szCs w:val="22"/>
        </w:rPr>
        <w:t xml:space="preserve"> </w:t>
      </w:r>
      <w:proofErr w:type="spellStart"/>
      <w:r w:rsidRPr="00C65C53">
        <w:rPr>
          <w:rFonts w:asciiTheme="minorHAnsi" w:hAnsiTheme="minorHAnsi" w:cstheme="minorHAnsi"/>
          <w:sz w:val="22"/>
          <w:szCs w:val="22"/>
        </w:rPr>
        <w:t>menyebabkan</w:t>
      </w:r>
      <w:proofErr w:type="spellEnd"/>
      <w:r w:rsidRPr="00C65C53">
        <w:rPr>
          <w:rFonts w:asciiTheme="minorHAnsi" w:hAnsiTheme="minorHAnsi" w:cstheme="minorHAnsi"/>
          <w:sz w:val="22"/>
          <w:szCs w:val="22"/>
        </w:rPr>
        <w:t xml:space="preserve"> </w:t>
      </w:r>
      <w:proofErr w:type="spellStart"/>
      <w:r w:rsidRPr="00C65C53">
        <w:rPr>
          <w:rFonts w:asciiTheme="minorHAnsi" w:hAnsiTheme="minorHAnsi" w:cstheme="minorHAnsi"/>
          <w:sz w:val="22"/>
          <w:szCs w:val="22"/>
        </w:rPr>
        <w:t>karyawan</w:t>
      </w:r>
      <w:proofErr w:type="spellEnd"/>
      <w:r w:rsidRPr="00C65C53">
        <w:rPr>
          <w:rFonts w:asciiTheme="minorHAnsi" w:hAnsiTheme="minorHAnsi" w:cstheme="minorHAnsi"/>
          <w:sz w:val="22"/>
          <w:szCs w:val="22"/>
        </w:rPr>
        <w:t xml:space="preserve"> </w:t>
      </w:r>
      <w:proofErr w:type="spellStart"/>
      <w:r w:rsidRPr="00C65C53">
        <w:rPr>
          <w:rFonts w:asciiTheme="minorHAnsi" w:hAnsiTheme="minorHAnsi" w:cstheme="minorHAnsi"/>
          <w:sz w:val="22"/>
          <w:szCs w:val="22"/>
        </w:rPr>
        <w:t>merasa</w:t>
      </w:r>
      <w:proofErr w:type="spellEnd"/>
      <w:r w:rsidRPr="00C65C53">
        <w:rPr>
          <w:rFonts w:asciiTheme="minorHAnsi" w:hAnsiTheme="minorHAnsi" w:cstheme="minorHAnsi"/>
          <w:sz w:val="22"/>
          <w:szCs w:val="22"/>
        </w:rPr>
        <w:t xml:space="preserve"> </w:t>
      </w:r>
      <w:proofErr w:type="spellStart"/>
      <w:r w:rsidRPr="00C65C53">
        <w:rPr>
          <w:rFonts w:asciiTheme="minorHAnsi" w:hAnsiTheme="minorHAnsi" w:cstheme="minorHAnsi"/>
          <w:sz w:val="22"/>
          <w:szCs w:val="22"/>
        </w:rPr>
        <w:t>terganggu</w:t>
      </w:r>
      <w:proofErr w:type="spellEnd"/>
      <w:r w:rsidRPr="00C65C53">
        <w:rPr>
          <w:rFonts w:asciiTheme="minorHAnsi" w:hAnsiTheme="minorHAnsi" w:cstheme="minorHAnsi"/>
          <w:sz w:val="22"/>
          <w:szCs w:val="22"/>
        </w:rPr>
        <w:t xml:space="preserve"> </w:t>
      </w:r>
      <w:proofErr w:type="spellStart"/>
      <w:r w:rsidRPr="00C65C53">
        <w:rPr>
          <w:rFonts w:asciiTheme="minorHAnsi" w:hAnsiTheme="minorHAnsi" w:cstheme="minorHAnsi"/>
          <w:sz w:val="22"/>
          <w:szCs w:val="22"/>
        </w:rPr>
        <w:t>dalam</w:t>
      </w:r>
      <w:proofErr w:type="spellEnd"/>
      <w:r w:rsidRPr="00C65C53">
        <w:rPr>
          <w:rFonts w:asciiTheme="minorHAnsi" w:hAnsiTheme="minorHAnsi" w:cstheme="minorHAnsi"/>
          <w:sz w:val="22"/>
          <w:szCs w:val="22"/>
        </w:rPr>
        <w:t xml:space="preserve"> </w:t>
      </w:r>
      <w:proofErr w:type="spellStart"/>
      <w:r w:rsidRPr="00C65C53">
        <w:rPr>
          <w:rFonts w:asciiTheme="minorHAnsi" w:hAnsiTheme="minorHAnsi" w:cstheme="minorHAnsi"/>
          <w:sz w:val="22"/>
          <w:szCs w:val="22"/>
        </w:rPr>
        <w:t>pekerjaannya</w:t>
      </w:r>
      <w:proofErr w:type="spellEnd"/>
      <w:r w:rsidRPr="00C65C53">
        <w:rPr>
          <w:rFonts w:asciiTheme="minorHAnsi" w:hAnsiTheme="minorHAnsi" w:cstheme="minorHAnsi"/>
          <w:sz w:val="22"/>
          <w:szCs w:val="22"/>
        </w:rPr>
        <w:t xml:space="preserve"> dan </w:t>
      </w:r>
      <w:proofErr w:type="spellStart"/>
      <w:r w:rsidRPr="00C65C53">
        <w:rPr>
          <w:rFonts w:asciiTheme="minorHAnsi" w:hAnsiTheme="minorHAnsi" w:cstheme="minorHAnsi"/>
          <w:sz w:val="22"/>
          <w:szCs w:val="22"/>
        </w:rPr>
        <w:t>akan</w:t>
      </w:r>
      <w:proofErr w:type="spellEnd"/>
      <w:r w:rsidRPr="00C65C53">
        <w:rPr>
          <w:rFonts w:asciiTheme="minorHAnsi" w:hAnsiTheme="minorHAnsi" w:cstheme="minorHAnsi"/>
          <w:sz w:val="22"/>
          <w:szCs w:val="22"/>
        </w:rPr>
        <w:t xml:space="preserve"> </w:t>
      </w:r>
      <w:proofErr w:type="spellStart"/>
      <w:r w:rsidRPr="00C65C53">
        <w:rPr>
          <w:rFonts w:asciiTheme="minorHAnsi" w:hAnsiTheme="minorHAnsi" w:cstheme="minorHAnsi"/>
          <w:sz w:val="22"/>
          <w:szCs w:val="22"/>
        </w:rPr>
        <w:t>menyebabkan</w:t>
      </w:r>
      <w:proofErr w:type="spellEnd"/>
      <w:r w:rsidRPr="00C65C53">
        <w:rPr>
          <w:rFonts w:asciiTheme="minorHAnsi" w:hAnsiTheme="minorHAnsi" w:cstheme="minorHAnsi"/>
          <w:sz w:val="22"/>
          <w:szCs w:val="22"/>
        </w:rPr>
        <w:t xml:space="preserve"> </w:t>
      </w:r>
      <w:proofErr w:type="spellStart"/>
      <w:r w:rsidRPr="00C65C53">
        <w:rPr>
          <w:rFonts w:asciiTheme="minorHAnsi" w:hAnsiTheme="minorHAnsi" w:cstheme="minorHAnsi"/>
          <w:sz w:val="22"/>
          <w:szCs w:val="22"/>
        </w:rPr>
        <w:t>turunnya</w:t>
      </w:r>
      <w:proofErr w:type="spellEnd"/>
      <w:r w:rsidRPr="00C65C53">
        <w:rPr>
          <w:rFonts w:asciiTheme="minorHAnsi" w:hAnsiTheme="minorHAnsi" w:cstheme="minorHAnsi"/>
          <w:sz w:val="22"/>
          <w:szCs w:val="22"/>
        </w:rPr>
        <w:t xml:space="preserve"> </w:t>
      </w:r>
      <w:proofErr w:type="spellStart"/>
      <w:r w:rsidRPr="00C65C53">
        <w:rPr>
          <w:rFonts w:asciiTheme="minorHAnsi" w:hAnsiTheme="minorHAnsi" w:cstheme="minorHAnsi"/>
          <w:sz w:val="22"/>
          <w:szCs w:val="22"/>
        </w:rPr>
        <w:t>kinerja</w:t>
      </w:r>
      <w:proofErr w:type="spellEnd"/>
      <w:r w:rsidRPr="00C65C53">
        <w:rPr>
          <w:rFonts w:asciiTheme="minorHAnsi" w:hAnsiTheme="minorHAnsi" w:cstheme="minorHAnsi"/>
          <w:sz w:val="22"/>
          <w:szCs w:val="22"/>
        </w:rPr>
        <w:t xml:space="preserve"> </w:t>
      </w:r>
      <w:proofErr w:type="spellStart"/>
      <w:r w:rsidRPr="00C65C53">
        <w:rPr>
          <w:rFonts w:asciiTheme="minorHAnsi" w:hAnsiTheme="minorHAnsi" w:cstheme="minorHAnsi"/>
          <w:sz w:val="22"/>
          <w:szCs w:val="22"/>
        </w:rPr>
        <w:t>pegawai</w:t>
      </w:r>
      <w:proofErr w:type="spellEnd"/>
      <w:r w:rsidRPr="00C65C53">
        <w:rPr>
          <w:rFonts w:asciiTheme="minorHAnsi" w:hAnsiTheme="minorHAnsi" w:cstheme="minorHAnsi"/>
          <w:sz w:val="22"/>
          <w:szCs w:val="22"/>
        </w:rPr>
        <w:t xml:space="preserve">. </w:t>
      </w:r>
      <w:proofErr w:type="spellStart"/>
      <w:r w:rsidRPr="00C65C53">
        <w:rPr>
          <w:rFonts w:asciiTheme="minorHAnsi" w:hAnsiTheme="minorHAnsi" w:cstheme="minorHAnsi"/>
          <w:sz w:val="22"/>
          <w:szCs w:val="22"/>
        </w:rPr>
        <w:t>Selain</w:t>
      </w:r>
      <w:proofErr w:type="spellEnd"/>
      <w:r w:rsidRPr="00C65C53">
        <w:rPr>
          <w:rFonts w:asciiTheme="minorHAnsi" w:hAnsiTheme="minorHAnsi" w:cstheme="minorHAnsi"/>
          <w:sz w:val="22"/>
          <w:szCs w:val="22"/>
        </w:rPr>
        <w:t xml:space="preserve"> </w:t>
      </w:r>
      <w:proofErr w:type="spellStart"/>
      <w:r w:rsidRPr="00C65C53">
        <w:rPr>
          <w:rFonts w:asciiTheme="minorHAnsi" w:hAnsiTheme="minorHAnsi" w:cstheme="minorHAnsi"/>
          <w:sz w:val="22"/>
          <w:szCs w:val="22"/>
        </w:rPr>
        <w:t>itu</w:t>
      </w:r>
      <w:proofErr w:type="spellEnd"/>
      <w:r w:rsidRPr="00C65C53">
        <w:rPr>
          <w:rFonts w:asciiTheme="minorHAnsi" w:hAnsiTheme="minorHAnsi" w:cstheme="minorHAnsi"/>
          <w:sz w:val="22"/>
          <w:szCs w:val="22"/>
        </w:rPr>
        <w:t xml:space="preserve"> </w:t>
      </w:r>
      <w:proofErr w:type="spellStart"/>
      <w:r w:rsidRPr="00C65C53">
        <w:rPr>
          <w:rFonts w:asciiTheme="minorHAnsi" w:hAnsiTheme="minorHAnsi" w:cstheme="minorHAnsi"/>
          <w:sz w:val="22"/>
          <w:szCs w:val="22"/>
        </w:rPr>
        <w:t>lingkungan</w:t>
      </w:r>
      <w:proofErr w:type="spellEnd"/>
      <w:r w:rsidRPr="00C65C53">
        <w:rPr>
          <w:rFonts w:asciiTheme="minorHAnsi" w:hAnsiTheme="minorHAnsi" w:cstheme="minorHAnsi"/>
          <w:sz w:val="22"/>
          <w:szCs w:val="22"/>
        </w:rPr>
        <w:t xml:space="preserve"> </w:t>
      </w:r>
      <w:proofErr w:type="spellStart"/>
      <w:r w:rsidRPr="00C65C53">
        <w:rPr>
          <w:rFonts w:asciiTheme="minorHAnsi" w:hAnsiTheme="minorHAnsi" w:cstheme="minorHAnsi"/>
          <w:sz w:val="22"/>
          <w:szCs w:val="22"/>
        </w:rPr>
        <w:t>kerja</w:t>
      </w:r>
      <w:proofErr w:type="spellEnd"/>
      <w:r w:rsidRPr="00C65C53">
        <w:rPr>
          <w:rFonts w:asciiTheme="minorHAnsi" w:hAnsiTheme="minorHAnsi" w:cstheme="minorHAnsi"/>
          <w:sz w:val="22"/>
          <w:szCs w:val="22"/>
        </w:rPr>
        <w:t xml:space="preserve"> yang </w:t>
      </w:r>
      <w:proofErr w:type="spellStart"/>
      <w:r w:rsidRPr="00C65C53">
        <w:rPr>
          <w:rFonts w:asciiTheme="minorHAnsi" w:hAnsiTheme="minorHAnsi" w:cstheme="minorHAnsi"/>
          <w:sz w:val="22"/>
          <w:szCs w:val="22"/>
        </w:rPr>
        <w:t>tidak</w:t>
      </w:r>
      <w:proofErr w:type="spellEnd"/>
      <w:r w:rsidRPr="00C65C53">
        <w:rPr>
          <w:rFonts w:asciiTheme="minorHAnsi" w:hAnsiTheme="minorHAnsi" w:cstheme="minorHAnsi"/>
          <w:sz w:val="22"/>
          <w:szCs w:val="22"/>
        </w:rPr>
        <w:t xml:space="preserve"> </w:t>
      </w:r>
      <w:proofErr w:type="spellStart"/>
      <w:r w:rsidRPr="00C65C53">
        <w:rPr>
          <w:rFonts w:asciiTheme="minorHAnsi" w:hAnsiTheme="minorHAnsi" w:cstheme="minorHAnsi"/>
          <w:sz w:val="22"/>
          <w:szCs w:val="22"/>
        </w:rPr>
        <w:t>aman</w:t>
      </w:r>
      <w:proofErr w:type="spellEnd"/>
      <w:r w:rsidRPr="00C65C53">
        <w:rPr>
          <w:rFonts w:asciiTheme="minorHAnsi" w:hAnsiTheme="minorHAnsi" w:cstheme="minorHAnsi"/>
          <w:sz w:val="22"/>
          <w:szCs w:val="22"/>
        </w:rPr>
        <w:t xml:space="preserve"> juga </w:t>
      </w:r>
      <w:proofErr w:type="spellStart"/>
      <w:r w:rsidRPr="00C65C53">
        <w:rPr>
          <w:rFonts w:asciiTheme="minorHAnsi" w:hAnsiTheme="minorHAnsi" w:cstheme="minorHAnsi"/>
          <w:sz w:val="22"/>
          <w:szCs w:val="22"/>
        </w:rPr>
        <w:t>beresiko</w:t>
      </w:r>
      <w:proofErr w:type="spellEnd"/>
      <w:r w:rsidRPr="00C65C53">
        <w:rPr>
          <w:rFonts w:asciiTheme="minorHAnsi" w:hAnsiTheme="minorHAnsi" w:cstheme="minorHAnsi"/>
          <w:sz w:val="22"/>
          <w:szCs w:val="22"/>
        </w:rPr>
        <w:t xml:space="preserve"> </w:t>
      </w:r>
      <w:proofErr w:type="spellStart"/>
      <w:r w:rsidRPr="00C65C53">
        <w:rPr>
          <w:rFonts w:asciiTheme="minorHAnsi" w:hAnsiTheme="minorHAnsi" w:cstheme="minorHAnsi"/>
          <w:sz w:val="22"/>
          <w:szCs w:val="22"/>
        </w:rPr>
        <w:t>terhadap</w:t>
      </w:r>
      <w:proofErr w:type="spellEnd"/>
      <w:r w:rsidRPr="00C65C53">
        <w:rPr>
          <w:rFonts w:asciiTheme="minorHAnsi" w:hAnsiTheme="minorHAnsi" w:cstheme="minorHAnsi"/>
          <w:sz w:val="22"/>
          <w:szCs w:val="22"/>
        </w:rPr>
        <w:t xml:space="preserve"> </w:t>
      </w:r>
      <w:proofErr w:type="spellStart"/>
      <w:r w:rsidRPr="00C65C53">
        <w:rPr>
          <w:rFonts w:asciiTheme="minorHAnsi" w:hAnsiTheme="minorHAnsi" w:cstheme="minorHAnsi"/>
          <w:sz w:val="22"/>
          <w:szCs w:val="22"/>
        </w:rPr>
        <w:t>terjadinya</w:t>
      </w:r>
      <w:proofErr w:type="spellEnd"/>
      <w:r w:rsidRPr="00C65C53">
        <w:rPr>
          <w:rFonts w:asciiTheme="minorHAnsi" w:hAnsiTheme="minorHAnsi" w:cstheme="minorHAnsi"/>
          <w:sz w:val="22"/>
          <w:szCs w:val="22"/>
        </w:rPr>
        <w:t xml:space="preserve"> </w:t>
      </w:r>
      <w:proofErr w:type="spellStart"/>
      <w:r w:rsidRPr="00C65C53">
        <w:rPr>
          <w:rFonts w:asciiTheme="minorHAnsi" w:hAnsiTheme="minorHAnsi" w:cstheme="minorHAnsi"/>
          <w:sz w:val="22"/>
          <w:szCs w:val="22"/>
        </w:rPr>
        <w:t>kecelakaan</w:t>
      </w:r>
      <w:proofErr w:type="spellEnd"/>
      <w:r w:rsidRPr="00C65C53">
        <w:rPr>
          <w:rFonts w:asciiTheme="minorHAnsi" w:hAnsiTheme="minorHAnsi" w:cstheme="minorHAnsi"/>
          <w:sz w:val="22"/>
          <w:szCs w:val="22"/>
        </w:rPr>
        <w:t xml:space="preserve"> </w:t>
      </w:r>
      <w:proofErr w:type="spellStart"/>
      <w:r w:rsidRPr="00C65C53">
        <w:rPr>
          <w:rFonts w:asciiTheme="minorHAnsi" w:hAnsiTheme="minorHAnsi" w:cstheme="minorHAnsi"/>
          <w:sz w:val="22"/>
          <w:szCs w:val="22"/>
        </w:rPr>
        <w:t>kerja</w:t>
      </w:r>
      <w:proofErr w:type="spellEnd"/>
      <w:r w:rsidRPr="00C65C53">
        <w:rPr>
          <w:rFonts w:asciiTheme="minorHAnsi" w:hAnsiTheme="minorHAnsi" w:cstheme="minorHAnsi"/>
          <w:sz w:val="22"/>
          <w:szCs w:val="22"/>
        </w:rPr>
        <w:t>.</w:t>
      </w:r>
    </w:p>
    <w:p w14:paraId="5FFBDEC8" w14:textId="77777777" w:rsidR="00C65C53" w:rsidRPr="00C65C53" w:rsidRDefault="00C65C53" w:rsidP="00C65C53">
      <w:pPr>
        <w:ind w:firstLine="720"/>
        <w:jc w:val="both"/>
        <w:rPr>
          <w:rFonts w:asciiTheme="minorHAnsi" w:hAnsiTheme="minorHAnsi" w:cstheme="minorHAnsi"/>
          <w:sz w:val="22"/>
          <w:szCs w:val="22"/>
        </w:rPr>
      </w:pPr>
      <w:proofErr w:type="spellStart"/>
      <w:r w:rsidRPr="00C65C53">
        <w:rPr>
          <w:rFonts w:asciiTheme="minorHAnsi" w:hAnsiTheme="minorHAnsi" w:cstheme="minorHAnsi"/>
          <w:bCs/>
          <w:sz w:val="22"/>
          <w:szCs w:val="22"/>
        </w:rPr>
        <w:t>Kegiatan</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pengabdian</w:t>
      </w:r>
      <w:proofErr w:type="spellEnd"/>
      <w:r w:rsidRPr="00C65C53">
        <w:rPr>
          <w:rFonts w:asciiTheme="minorHAnsi" w:hAnsiTheme="minorHAnsi" w:cstheme="minorHAnsi"/>
          <w:bCs/>
          <w:sz w:val="22"/>
          <w:szCs w:val="22"/>
        </w:rPr>
        <w:t xml:space="preserve"> yang </w:t>
      </w:r>
      <w:proofErr w:type="spellStart"/>
      <w:r w:rsidRPr="00C65C53">
        <w:rPr>
          <w:rFonts w:asciiTheme="minorHAnsi" w:hAnsiTheme="minorHAnsi" w:cstheme="minorHAnsi"/>
          <w:bCs/>
          <w:sz w:val="22"/>
          <w:szCs w:val="22"/>
        </w:rPr>
        <w:t>dilakukan</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telah</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berjalan</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dengan</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baik</w:t>
      </w:r>
      <w:proofErr w:type="spellEnd"/>
      <w:r w:rsidRPr="00C65C53">
        <w:rPr>
          <w:rFonts w:asciiTheme="minorHAnsi" w:hAnsiTheme="minorHAnsi" w:cstheme="minorHAnsi"/>
          <w:bCs/>
          <w:sz w:val="22"/>
          <w:szCs w:val="22"/>
        </w:rPr>
        <w:t xml:space="preserve"> dan </w:t>
      </w:r>
      <w:proofErr w:type="spellStart"/>
      <w:r w:rsidRPr="00C65C53">
        <w:rPr>
          <w:rFonts w:asciiTheme="minorHAnsi" w:hAnsiTheme="minorHAnsi" w:cstheme="minorHAnsi"/>
          <w:bCs/>
          <w:sz w:val="22"/>
          <w:szCs w:val="22"/>
        </w:rPr>
        <w:t>lancar</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Sasaran</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pengabdian</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yaitu</w:t>
      </w:r>
      <w:proofErr w:type="spellEnd"/>
      <w:r w:rsidRPr="00C65C53">
        <w:rPr>
          <w:rFonts w:asciiTheme="minorHAnsi" w:hAnsiTheme="minorHAnsi" w:cstheme="minorHAnsi"/>
          <w:bCs/>
          <w:sz w:val="22"/>
          <w:szCs w:val="22"/>
        </w:rPr>
        <w:t xml:space="preserve"> para </w:t>
      </w:r>
      <w:proofErr w:type="spellStart"/>
      <w:r w:rsidRPr="00C65C53">
        <w:rPr>
          <w:rFonts w:asciiTheme="minorHAnsi" w:hAnsiTheme="minorHAnsi" w:cstheme="minorHAnsi"/>
          <w:bCs/>
          <w:sz w:val="22"/>
          <w:szCs w:val="22"/>
        </w:rPr>
        <w:t>pekerja</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bengkel</w:t>
      </w:r>
      <w:proofErr w:type="spellEnd"/>
      <w:r w:rsidRPr="00C65C53">
        <w:rPr>
          <w:rFonts w:asciiTheme="minorHAnsi" w:hAnsiTheme="minorHAnsi" w:cstheme="minorHAnsi"/>
          <w:bCs/>
          <w:color w:val="C00000"/>
          <w:sz w:val="22"/>
          <w:szCs w:val="22"/>
        </w:rPr>
        <w:t xml:space="preserve">, </w:t>
      </w:r>
      <w:proofErr w:type="spellStart"/>
      <w:r w:rsidRPr="00C65C53">
        <w:rPr>
          <w:rFonts w:asciiTheme="minorHAnsi" w:hAnsiTheme="minorHAnsi" w:cstheme="minorHAnsi"/>
          <w:bCs/>
          <w:sz w:val="22"/>
          <w:szCs w:val="22"/>
        </w:rPr>
        <w:t>mereka</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menunjukkan</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respon</w:t>
      </w:r>
      <w:proofErr w:type="spellEnd"/>
      <w:r w:rsidRPr="00C65C53">
        <w:rPr>
          <w:rFonts w:asciiTheme="minorHAnsi" w:hAnsiTheme="minorHAnsi" w:cstheme="minorHAnsi"/>
          <w:bCs/>
          <w:sz w:val="22"/>
          <w:szCs w:val="22"/>
        </w:rPr>
        <w:t xml:space="preserve"> yang </w:t>
      </w:r>
      <w:proofErr w:type="spellStart"/>
      <w:r w:rsidRPr="00C65C53">
        <w:rPr>
          <w:rFonts w:asciiTheme="minorHAnsi" w:hAnsiTheme="minorHAnsi" w:cstheme="minorHAnsi"/>
          <w:bCs/>
          <w:sz w:val="22"/>
          <w:szCs w:val="22"/>
        </w:rPr>
        <w:t>baik</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terhadap</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kegiatan</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atau</w:t>
      </w:r>
      <w:proofErr w:type="spellEnd"/>
      <w:r w:rsidRPr="00C65C53">
        <w:rPr>
          <w:rFonts w:asciiTheme="minorHAnsi" w:hAnsiTheme="minorHAnsi" w:cstheme="minorHAnsi"/>
          <w:bCs/>
          <w:sz w:val="22"/>
          <w:szCs w:val="22"/>
        </w:rPr>
        <w:t xml:space="preserve"> program yang </w:t>
      </w:r>
      <w:proofErr w:type="spellStart"/>
      <w:r w:rsidRPr="00C65C53">
        <w:rPr>
          <w:rFonts w:asciiTheme="minorHAnsi" w:hAnsiTheme="minorHAnsi" w:cstheme="minorHAnsi"/>
          <w:bCs/>
          <w:sz w:val="22"/>
          <w:szCs w:val="22"/>
        </w:rPr>
        <w:t>telah</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dilaksanakan</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Dalam</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pelaksanaan</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kegiatan</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pemberian</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ceramah</w:t>
      </w:r>
      <w:proofErr w:type="spellEnd"/>
      <w:r w:rsidRPr="00C65C53">
        <w:rPr>
          <w:rFonts w:asciiTheme="minorHAnsi" w:hAnsiTheme="minorHAnsi" w:cstheme="minorHAnsi"/>
          <w:bCs/>
          <w:sz w:val="22"/>
          <w:szCs w:val="22"/>
        </w:rPr>
        <w:t xml:space="preserve"> dan poster para </w:t>
      </w:r>
      <w:proofErr w:type="spellStart"/>
      <w:r w:rsidRPr="00C65C53">
        <w:rPr>
          <w:rFonts w:asciiTheme="minorHAnsi" w:hAnsiTheme="minorHAnsi" w:cstheme="minorHAnsi"/>
          <w:bCs/>
          <w:sz w:val="22"/>
          <w:szCs w:val="22"/>
        </w:rPr>
        <w:t>pekerja</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terlihat</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memberikan</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respon</w:t>
      </w:r>
      <w:proofErr w:type="spellEnd"/>
      <w:r w:rsidRPr="00C65C53">
        <w:rPr>
          <w:rFonts w:asciiTheme="minorHAnsi" w:hAnsiTheme="minorHAnsi" w:cstheme="minorHAnsi"/>
          <w:bCs/>
          <w:sz w:val="22"/>
          <w:szCs w:val="22"/>
        </w:rPr>
        <w:t xml:space="preserve"> yang </w:t>
      </w:r>
      <w:proofErr w:type="spellStart"/>
      <w:r w:rsidRPr="00C65C53">
        <w:rPr>
          <w:rFonts w:asciiTheme="minorHAnsi" w:hAnsiTheme="minorHAnsi" w:cstheme="minorHAnsi"/>
          <w:bCs/>
          <w:sz w:val="22"/>
          <w:szCs w:val="22"/>
        </w:rPr>
        <w:t>positif</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mereka</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terlihat</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menyimak</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penjelasan</w:t>
      </w:r>
      <w:proofErr w:type="spellEnd"/>
      <w:r w:rsidRPr="00C65C53">
        <w:rPr>
          <w:rFonts w:asciiTheme="minorHAnsi" w:hAnsiTheme="minorHAnsi" w:cstheme="minorHAnsi"/>
          <w:bCs/>
          <w:sz w:val="22"/>
          <w:szCs w:val="22"/>
        </w:rPr>
        <w:t xml:space="preserve"> yang kami </w:t>
      </w:r>
      <w:proofErr w:type="spellStart"/>
      <w:r w:rsidRPr="00C65C53">
        <w:rPr>
          <w:rFonts w:asciiTheme="minorHAnsi" w:hAnsiTheme="minorHAnsi" w:cstheme="minorHAnsi"/>
          <w:bCs/>
          <w:sz w:val="22"/>
          <w:szCs w:val="22"/>
        </w:rPr>
        <w:t>berikan</w:t>
      </w:r>
      <w:proofErr w:type="spellEnd"/>
      <w:r w:rsidRPr="00C65C53">
        <w:rPr>
          <w:rFonts w:asciiTheme="minorHAnsi" w:hAnsiTheme="minorHAnsi" w:cstheme="minorHAnsi"/>
          <w:bCs/>
          <w:sz w:val="22"/>
          <w:szCs w:val="22"/>
        </w:rPr>
        <w:t xml:space="preserve"> dan </w:t>
      </w:r>
      <w:proofErr w:type="spellStart"/>
      <w:r w:rsidRPr="00C65C53">
        <w:rPr>
          <w:rFonts w:asciiTheme="minorHAnsi" w:hAnsiTheme="minorHAnsi" w:cstheme="minorHAnsi"/>
          <w:bCs/>
          <w:sz w:val="22"/>
          <w:szCs w:val="22"/>
        </w:rPr>
        <w:t>sangat</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antusias</w:t>
      </w:r>
      <w:proofErr w:type="spellEnd"/>
      <w:r w:rsidRPr="00C65C53">
        <w:rPr>
          <w:rFonts w:asciiTheme="minorHAnsi" w:hAnsiTheme="minorHAnsi" w:cstheme="minorHAnsi"/>
          <w:bCs/>
          <w:sz w:val="22"/>
          <w:szCs w:val="22"/>
        </w:rPr>
        <w:t>.</w:t>
      </w:r>
    </w:p>
    <w:p w14:paraId="5C9E8E73" w14:textId="77777777" w:rsidR="00C65C53" w:rsidRPr="00C65C53" w:rsidRDefault="00C65C53" w:rsidP="00C65C53">
      <w:pPr>
        <w:ind w:firstLine="720"/>
        <w:jc w:val="both"/>
        <w:rPr>
          <w:rFonts w:asciiTheme="minorHAnsi" w:hAnsiTheme="minorHAnsi" w:cstheme="minorHAnsi"/>
          <w:bCs/>
          <w:sz w:val="22"/>
          <w:szCs w:val="22"/>
          <w:lang w:val="id-ID"/>
        </w:rPr>
      </w:pPr>
      <w:proofErr w:type="spellStart"/>
      <w:r w:rsidRPr="00C65C53">
        <w:rPr>
          <w:rFonts w:asciiTheme="minorHAnsi" w:hAnsiTheme="minorHAnsi" w:cstheme="minorHAnsi"/>
          <w:bCs/>
          <w:sz w:val="22"/>
          <w:szCs w:val="22"/>
        </w:rPr>
        <w:t>Dampak</w:t>
      </w:r>
      <w:proofErr w:type="spellEnd"/>
      <w:r w:rsidRPr="00C65C53">
        <w:rPr>
          <w:rFonts w:asciiTheme="minorHAnsi" w:hAnsiTheme="minorHAnsi" w:cstheme="minorHAnsi"/>
          <w:bCs/>
          <w:sz w:val="22"/>
          <w:szCs w:val="22"/>
        </w:rPr>
        <w:t xml:space="preserve"> yang </w:t>
      </w:r>
      <w:proofErr w:type="spellStart"/>
      <w:r w:rsidRPr="00C65C53">
        <w:rPr>
          <w:rFonts w:asciiTheme="minorHAnsi" w:hAnsiTheme="minorHAnsi" w:cstheme="minorHAnsi"/>
          <w:bCs/>
          <w:sz w:val="22"/>
          <w:szCs w:val="22"/>
        </w:rPr>
        <w:t>diperoleh</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dari</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kegiatan</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pengabdian</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ini</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yaitu</w:t>
      </w:r>
      <w:proofErr w:type="spellEnd"/>
      <w:r w:rsidRPr="00C65C53">
        <w:rPr>
          <w:rFonts w:asciiTheme="minorHAnsi" w:hAnsiTheme="minorHAnsi" w:cstheme="minorHAnsi"/>
          <w:bCs/>
          <w:sz w:val="22"/>
          <w:szCs w:val="22"/>
        </w:rPr>
        <w:t xml:space="preserve"> para </w:t>
      </w:r>
      <w:proofErr w:type="spellStart"/>
      <w:r w:rsidRPr="00C65C53">
        <w:rPr>
          <w:rFonts w:asciiTheme="minorHAnsi" w:hAnsiTheme="minorHAnsi" w:cstheme="minorHAnsi"/>
          <w:bCs/>
          <w:sz w:val="22"/>
          <w:szCs w:val="22"/>
        </w:rPr>
        <w:t>pekerja</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bengkel</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lebih</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memahami</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bahaya</w:t>
      </w:r>
      <w:proofErr w:type="spellEnd"/>
      <w:r w:rsidRPr="00C65C53">
        <w:rPr>
          <w:rFonts w:asciiTheme="minorHAnsi" w:hAnsiTheme="minorHAnsi" w:cstheme="minorHAnsi"/>
          <w:bCs/>
          <w:sz w:val="22"/>
          <w:szCs w:val="22"/>
        </w:rPr>
        <w:t xml:space="preserve"> dan </w:t>
      </w:r>
      <w:proofErr w:type="spellStart"/>
      <w:r w:rsidRPr="00C65C53">
        <w:rPr>
          <w:rFonts w:asciiTheme="minorHAnsi" w:hAnsiTheme="minorHAnsi" w:cstheme="minorHAnsi"/>
          <w:bCs/>
          <w:sz w:val="22"/>
          <w:szCs w:val="22"/>
        </w:rPr>
        <w:t>risiko</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ketika</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mereka</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tidak</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menggunaan</w:t>
      </w:r>
      <w:proofErr w:type="spellEnd"/>
      <w:r w:rsidRPr="00C65C53">
        <w:rPr>
          <w:rFonts w:asciiTheme="minorHAnsi" w:hAnsiTheme="minorHAnsi" w:cstheme="minorHAnsi"/>
          <w:bCs/>
          <w:sz w:val="22"/>
          <w:szCs w:val="22"/>
        </w:rPr>
        <w:t xml:space="preserve"> APD dan </w:t>
      </w:r>
      <w:proofErr w:type="spellStart"/>
      <w:r w:rsidRPr="00C65C53">
        <w:rPr>
          <w:rFonts w:asciiTheme="minorHAnsi" w:hAnsiTheme="minorHAnsi" w:cstheme="minorHAnsi"/>
          <w:bCs/>
          <w:sz w:val="22"/>
          <w:szCs w:val="22"/>
        </w:rPr>
        <w:t>lingkungan</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kerjanya</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tidak</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aman</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Selain</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itu</w:t>
      </w:r>
      <w:proofErr w:type="spellEnd"/>
      <w:r w:rsidRPr="00C65C53">
        <w:rPr>
          <w:rFonts w:asciiTheme="minorHAnsi" w:hAnsiTheme="minorHAnsi" w:cstheme="minorHAnsi"/>
          <w:bCs/>
          <w:sz w:val="22"/>
          <w:szCs w:val="22"/>
        </w:rPr>
        <w:t xml:space="preserve"> poster juga </w:t>
      </w:r>
      <w:proofErr w:type="spellStart"/>
      <w:r w:rsidRPr="00C65C53">
        <w:rPr>
          <w:rFonts w:asciiTheme="minorHAnsi" w:hAnsiTheme="minorHAnsi" w:cstheme="minorHAnsi"/>
          <w:bCs/>
          <w:sz w:val="22"/>
          <w:szCs w:val="22"/>
        </w:rPr>
        <w:t>menambah</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wawasan</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bagi</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mereka</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khususnya</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dalam</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penggunaan</w:t>
      </w:r>
      <w:proofErr w:type="spellEnd"/>
      <w:r w:rsidRPr="00C65C53">
        <w:rPr>
          <w:rFonts w:asciiTheme="minorHAnsi" w:hAnsiTheme="minorHAnsi" w:cstheme="minorHAnsi"/>
          <w:bCs/>
          <w:sz w:val="22"/>
          <w:szCs w:val="22"/>
        </w:rPr>
        <w:t xml:space="preserve"> Alat </w:t>
      </w:r>
      <w:proofErr w:type="spellStart"/>
      <w:r w:rsidRPr="00C65C53">
        <w:rPr>
          <w:rFonts w:asciiTheme="minorHAnsi" w:hAnsiTheme="minorHAnsi" w:cstheme="minorHAnsi"/>
          <w:bCs/>
          <w:sz w:val="22"/>
          <w:szCs w:val="22"/>
        </w:rPr>
        <w:t>Pelindung</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Diri</w:t>
      </w:r>
      <w:proofErr w:type="spellEnd"/>
      <w:r w:rsidRPr="00C65C53">
        <w:rPr>
          <w:rFonts w:asciiTheme="minorHAnsi" w:hAnsiTheme="minorHAnsi" w:cstheme="minorHAnsi"/>
          <w:bCs/>
          <w:sz w:val="22"/>
          <w:szCs w:val="22"/>
        </w:rPr>
        <w:t xml:space="preserve"> dan </w:t>
      </w:r>
      <w:proofErr w:type="spellStart"/>
      <w:r w:rsidRPr="00C65C53">
        <w:rPr>
          <w:rFonts w:asciiTheme="minorHAnsi" w:hAnsiTheme="minorHAnsi" w:cstheme="minorHAnsi"/>
          <w:bCs/>
          <w:sz w:val="22"/>
          <w:szCs w:val="22"/>
        </w:rPr>
        <w:t>Budaya</w:t>
      </w:r>
      <w:proofErr w:type="spellEnd"/>
      <w:r w:rsidRPr="00C65C53">
        <w:rPr>
          <w:rFonts w:asciiTheme="minorHAnsi" w:hAnsiTheme="minorHAnsi" w:cstheme="minorHAnsi"/>
          <w:bCs/>
          <w:sz w:val="22"/>
          <w:szCs w:val="22"/>
        </w:rPr>
        <w:t xml:space="preserve"> 5R </w:t>
      </w:r>
      <w:r w:rsidRPr="00C65C53">
        <w:rPr>
          <w:rFonts w:asciiTheme="minorHAnsi" w:hAnsiTheme="minorHAnsi" w:cstheme="minorHAnsi"/>
          <w:color w:val="000000"/>
          <w:sz w:val="22"/>
          <w:szCs w:val="22"/>
        </w:rPr>
        <w:t>(</w:t>
      </w:r>
      <w:proofErr w:type="spellStart"/>
      <w:r w:rsidRPr="00C65C53">
        <w:rPr>
          <w:rFonts w:asciiTheme="minorHAnsi" w:hAnsiTheme="minorHAnsi" w:cstheme="minorHAnsi"/>
          <w:color w:val="000000"/>
          <w:sz w:val="22"/>
          <w:szCs w:val="22"/>
        </w:rPr>
        <w:t>Ringkas</w:t>
      </w:r>
      <w:proofErr w:type="spellEnd"/>
      <w:r w:rsidRPr="00C65C53">
        <w:rPr>
          <w:rFonts w:asciiTheme="minorHAnsi" w:hAnsiTheme="minorHAnsi" w:cstheme="minorHAnsi"/>
          <w:color w:val="000000"/>
          <w:sz w:val="22"/>
          <w:szCs w:val="22"/>
        </w:rPr>
        <w:t xml:space="preserve">, </w:t>
      </w:r>
      <w:proofErr w:type="spellStart"/>
      <w:r w:rsidRPr="00C65C53">
        <w:rPr>
          <w:rFonts w:asciiTheme="minorHAnsi" w:hAnsiTheme="minorHAnsi" w:cstheme="minorHAnsi"/>
          <w:color w:val="000000"/>
          <w:sz w:val="22"/>
          <w:szCs w:val="22"/>
        </w:rPr>
        <w:t>Rapi</w:t>
      </w:r>
      <w:proofErr w:type="spellEnd"/>
      <w:r w:rsidRPr="00C65C53">
        <w:rPr>
          <w:rFonts w:asciiTheme="minorHAnsi" w:hAnsiTheme="minorHAnsi" w:cstheme="minorHAnsi"/>
          <w:color w:val="000000"/>
          <w:sz w:val="22"/>
          <w:szCs w:val="22"/>
        </w:rPr>
        <w:t xml:space="preserve">, </w:t>
      </w:r>
      <w:proofErr w:type="spellStart"/>
      <w:r w:rsidRPr="00C65C53">
        <w:rPr>
          <w:rFonts w:asciiTheme="minorHAnsi" w:hAnsiTheme="minorHAnsi" w:cstheme="minorHAnsi"/>
          <w:color w:val="000000"/>
          <w:sz w:val="22"/>
          <w:szCs w:val="22"/>
        </w:rPr>
        <w:t>Resik</w:t>
      </w:r>
      <w:proofErr w:type="spellEnd"/>
      <w:r w:rsidRPr="00C65C53">
        <w:rPr>
          <w:rFonts w:asciiTheme="minorHAnsi" w:hAnsiTheme="minorHAnsi" w:cstheme="minorHAnsi"/>
          <w:color w:val="000000"/>
          <w:sz w:val="22"/>
          <w:szCs w:val="22"/>
        </w:rPr>
        <w:t xml:space="preserve">, Rawat, </w:t>
      </w:r>
      <w:proofErr w:type="spellStart"/>
      <w:r w:rsidRPr="00C65C53">
        <w:rPr>
          <w:rFonts w:asciiTheme="minorHAnsi" w:hAnsiTheme="minorHAnsi" w:cstheme="minorHAnsi"/>
          <w:color w:val="000000"/>
          <w:sz w:val="22"/>
          <w:szCs w:val="22"/>
        </w:rPr>
        <w:t>Rajin</w:t>
      </w:r>
      <w:proofErr w:type="spellEnd"/>
      <w:r w:rsidRPr="00C65C53">
        <w:rPr>
          <w:rFonts w:asciiTheme="minorHAnsi" w:hAnsiTheme="minorHAnsi" w:cstheme="minorHAnsi"/>
          <w:color w:val="000000"/>
          <w:sz w:val="22"/>
          <w:szCs w:val="22"/>
        </w:rPr>
        <w:t xml:space="preserve">) </w:t>
      </w:r>
      <w:proofErr w:type="spellStart"/>
      <w:r w:rsidRPr="00C65C53">
        <w:rPr>
          <w:rFonts w:asciiTheme="minorHAnsi" w:hAnsiTheme="minorHAnsi" w:cstheme="minorHAnsi"/>
          <w:color w:val="000000"/>
          <w:sz w:val="22"/>
          <w:szCs w:val="22"/>
        </w:rPr>
        <w:t>dalam</w:t>
      </w:r>
      <w:proofErr w:type="spellEnd"/>
      <w:r w:rsidRPr="00C65C53">
        <w:rPr>
          <w:rFonts w:asciiTheme="minorHAnsi" w:hAnsiTheme="minorHAnsi" w:cstheme="minorHAnsi"/>
          <w:color w:val="000000"/>
          <w:sz w:val="22"/>
          <w:szCs w:val="22"/>
        </w:rPr>
        <w:t xml:space="preserve"> </w:t>
      </w:r>
      <w:proofErr w:type="spellStart"/>
      <w:r w:rsidRPr="00C65C53">
        <w:rPr>
          <w:rFonts w:asciiTheme="minorHAnsi" w:hAnsiTheme="minorHAnsi" w:cstheme="minorHAnsi"/>
          <w:color w:val="000000"/>
          <w:sz w:val="22"/>
          <w:szCs w:val="22"/>
        </w:rPr>
        <w:t>bekerja</w:t>
      </w:r>
      <w:proofErr w:type="spellEnd"/>
      <w:r w:rsidRPr="00C65C53">
        <w:rPr>
          <w:rFonts w:asciiTheme="minorHAnsi" w:hAnsiTheme="minorHAnsi" w:cstheme="minorHAnsi"/>
          <w:color w:val="000000"/>
          <w:sz w:val="22"/>
          <w:szCs w:val="22"/>
        </w:rPr>
        <w:t xml:space="preserve"> di </w:t>
      </w:r>
      <w:proofErr w:type="spellStart"/>
      <w:r w:rsidRPr="00C65C53">
        <w:rPr>
          <w:rFonts w:asciiTheme="minorHAnsi" w:hAnsiTheme="minorHAnsi" w:cstheme="minorHAnsi"/>
          <w:color w:val="000000"/>
          <w:sz w:val="22"/>
          <w:szCs w:val="22"/>
        </w:rPr>
        <w:t>bengkel</w:t>
      </w:r>
      <w:proofErr w:type="spellEnd"/>
      <w:r w:rsidRPr="00C65C53">
        <w:rPr>
          <w:rFonts w:asciiTheme="minorHAnsi" w:hAnsiTheme="minorHAnsi" w:cstheme="minorHAnsi"/>
          <w:color w:val="000000"/>
          <w:sz w:val="22"/>
          <w:szCs w:val="22"/>
        </w:rPr>
        <w:t xml:space="preserve"> agar </w:t>
      </w:r>
      <w:proofErr w:type="spellStart"/>
      <w:r w:rsidRPr="00C65C53">
        <w:rPr>
          <w:rFonts w:asciiTheme="minorHAnsi" w:hAnsiTheme="minorHAnsi" w:cstheme="minorHAnsi"/>
          <w:color w:val="000000"/>
          <w:sz w:val="22"/>
          <w:szCs w:val="22"/>
        </w:rPr>
        <w:t>mengurangi</w:t>
      </w:r>
      <w:proofErr w:type="spellEnd"/>
      <w:r w:rsidRPr="00C65C53">
        <w:rPr>
          <w:rFonts w:asciiTheme="minorHAnsi" w:hAnsiTheme="minorHAnsi" w:cstheme="minorHAnsi"/>
          <w:color w:val="000000"/>
          <w:sz w:val="22"/>
          <w:szCs w:val="22"/>
        </w:rPr>
        <w:t xml:space="preserve"> </w:t>
      </w:r>
      <w:proofErr w:type="spellStart"/>
      <w:r w:rsidRPr="00C65C53">
        <w:rPr>
          <w:rFonts w:asciiTheme="minorHAnsi" w:hAnsiTheme="minorHAnsi" w:cstheme="minorHAnsi"/>
          <w:color w:val="000000"/>
          <w:sz w:val="22"/>
          <w:szCs w:val="22"/>
        </w:rPr>
        <w:t>risiko</w:t>
      </w:r>
      <w:proofErr w:type="spellEnd"/>
      <w:r w:rsidRPr="00C65C53">
        <w:rPr>
          <w:rFonts w:asciiTheme="minorHAnsi" w:hAnsiTheme="minorHAnsi" w:cstheme="minorHAnsi"/>
          <w:color w:val="000000"/>
          <w:sz w:val="22"/>
          <w:szCs w:val="22"/>
        </w:rPr>
        <w:t xml:space="preserve"> </w:t>
      </w:r>
      <w:proofErr w:type="spellStart"/>
      <w:r w:rsidRPr="00C65C53">
        <w:rPr>
          <w:rFonts w:asciiTheme="minorHAnsi" w:hAnsiTheme="minorHAnsi" w:cstheme="minorHAnsi"/>
          <w:color w:val="000000"/>
          <w:sz w:val="22"/>
          <w:szCs w:val="22"/>
        </w:rPr>
        <w:t>terjadinya</w:t>
      </w:r>
      <w:proofErr w:type="spellEnd"/>
      <w:r w:rsidRPr="00C65C53">
        <w:rPr>
          <w:rFonts w:asciiTheme="minorHAnsi" w:hAnsiTheme="minorHAnsi" w:cstheme="minorHAnsi"/>
          <w:color w:val="000000"/>
          <w:sz w:val="22"/>
          <w:szCs w:val="22"/>
        </w:rPr>
        <w:t xml:space="preserve"> </w:t>
      </w:r>
      <w:proofErr w:type="spellStart"/>
      <w:r w:rsidRPr="00C65C53">
        <w:rPr>
          <w:rFonts w:asciiTheme="minorHAnsi" w:hAnsiTheme="minorHAnsi" w:cstheme="minorHAnsi"/>
          <w:color w:val="000000"/>
          <w:sz w:val="22"/>
          <w:szCs w:val="22"/>
        </w:rPr>
        <w:t>kecelakaan</w:t>
      </w:r>
      <w:proofErr w:type="spellEnd"/>
      <w:r w:rsidRPr="00C65C53">
        <w:rPr>
          <w:rFonts w:asciiTheme="minorHAnsi" w:hAnsiTheme="minorHAnsi" w:cstheme="minorHAnsi"/>
          <w:color w:val="000000"/>
          <w:sz w:val="22"/>
          <w:szCs w:val="22"/>
        </w:rPr>
        <w:t xml:space="preserve"> </w:t>
      </w:r>
      <w:proofErr w:type="spellStart"/>
      <w:r w:rsidRPr="00C65C53">
        <w:rPr>
          <w:rFonts w:asciiTheme="minorHAnsi" w:hAnsiTheme="minorHAnsi" w:cstheme="minorHAnsi"/>
          <w:color w:val="000000"/>
          <w:sz w:val="22"/>
          <w:szCs w:val="22"/>
        </w:rPr>
        <w:t>kerja</w:t>
      </w:r>
      <w:proofErr w:type="spellEnd"/>
      <w:r w:rsidRPr="00C65C53">
        <w:rPr>
          <w:rFonts w:asciiTheme="minorHAnsi" w:hAnsiTheme="minorHAnsi" w:cstheme="minorHAnsi"/>
          <w:color w:val="000000"/>
          <w:sz w:val="22"/>
          <w:szCs w:val="22"/>
        </w:rPr>
        <w:t xml:space="preserve">. </w:t>
      </w:r>
      <w:r w:rsidRPr="00C65C53">
        <w:rPr>
          <w:rFonts w:asciiTheme="minorHAnsi" w:hAnsiTheme="minorHAnsi" w:cstheme="minorHAnsi"/>
          <w:bCs/>
          <w:sz w:val="22"/>
          <w:szCs w:val="22"/>
          <w:lang w:val="id-ID"/>
        </w:rPr>
        <w:t xml:space="preserve">Dengan memberikan poster di harapkan agar pekerja bengkel dapat bekerja secara aman dengan menggunakan alat perlindungan diri (APD) serta bekerja sesuai dengan standarnya. Dan pekerja dapat menjaga lingkungan kerja di bengkel secara bersih dan rapi agar tidak menyebabkan kecelakaan kerja yang bisa di sebabkan oleh hal sepele seperti alat bengkel yang berserakan di lantai </w:t>
      </w:r>
      <w:r w:rsidRPr="00C65C53">
        <w:rPr>
          <w:rFonts w:asciiTheme="minorHAnsi" w:hAnsiTheme="minorHAnsi" w:cstheme="minorHAnsi"/>
          <w:bCs/>
          <w:sz w:val="22"/>
          <w:szCs w:val="22"/>
          <w:lang w:val="id-ID"/>
        </w:rPr>
        <w:lastRenderedPageBreak/>
        <w:t xml:space="preserve">maupun tetesan oli. </w:t>
      </w:r>
      <w:proofErr w:type="spellStart"/>
      <w:r w:rsidRPr="00C65C53">
        <w:rPr>
          <w:rFonts w:asciiTheme="minorHAnsi" w:hAnsiTheme="minorHAnsi" w:cstheme="minorHAnsi"/>
          <w:bCs/>
          <w:sz w:val="22"/>
          <w:szCs w:val="22"/>
        </w:rPr>
        <w:t>Selain</w:t>
      </w:r>
      <w:proofErr w:type="spellEnd"/>
      <w:r w:rsidRPr="00C65C53">
        <w:rPr>
          <w:rFonts w:asciiTheme="minorHAnsi" w:hAnsiTheme="minorHAnsi" w:cstheme="minorHAnsi"/>
          <w:bCs/>
          <w:sz w:val="22"/>
          <w:szCs w:val="22"/>
        </w:rPr>
        <w:t xml:space="preserve"> </w:t>
      </w:r>
      <w:proofErr w:type="spellStart"/>
      <w:r w:rsidRPr="00C65C53">
        <w:rPr>
          <w:rFonts w:asciiTheme="minorHAnsi" w:hAnsiTheme="minorHAnsi" w:cstheme="minorHAnsi"/>
          <w:bCs/>
          <w:sz w:val="22"/>
          <w:szCs w:val="22"/>
        </w:rPr>
        <w:t>itu</w:t>
      </w:r>
      <w:proofErr w:type="spellEnd"/>
      <w:r w:rsidRPr="00C65C53">
        <w:rPr>
          <w:rFonts w:asciiTheme="minorHAnsi" w:hAnsiTheme="minorHAnsi" w:cstheme="minorHAnsi"/>
          <w:bCs/>
          <w:sz w:val="22"/>
          <w:szCs w:val="22"/>
        </w:rPr>
        <w:t xml:space="preserve"> d</w:t>
      </w:r>
      <w:r w:rsidRPr="00C65C53">
        <w:rPr>
          <w:rFonts w:asciiTheme="minorHAnsi" w:hAnsiTheme="minorHAnsi" w:cstheme="minorHAnsi"/>
          <w:bCs/>
          <w:sz w:val="22"/>
          <w:szCs w:val="22"/>
          <w:lang w:val="id-ID"/>
        </w:rPr>
        <w:t>engan diberikannya poster dan leaflet ini dapat meningkatkan derajat kesehatan para pekerja bengkel dan terhindarnya para pekerja dari kecelakaan kerja.</w:t>
      </w:r>
    </w:p>
    <w:p w14:paraId="45799B05" w14:textId="140AEBD5" w:rsidR="00F31017" w:rsidRDefault="000378D1">
      <w:pPr>
        <w:pStyle w:val="Heading1"/>
        <w:rPr>
          <w:rFonts w:ascii="Calibri" w:eastAsia="Calibri" w:hAnsi="Calibri" w:cs="Calibri"/>
        </w:rPr>
      </w:pPr>
      <w:r>
        <w:rPr>
          <w:rFonts w:ascii="Calibri" w:eastAsia="Calibri" w:hAnsi="Calibri" w:cs="Calibri"/>
        </w:rPr>
        <w:t xml:space="preserve">SIMPULAN </w:t>
      </w:r>
      <w:r>
        <w:rPr>
          <w:rFonts w:ascii="Wingdings" w:eastAsia="Wingdings" w:hAnsi="Wingdings" w:cs="Wingdings"/>
          <w:b w:val="0"/>
        </w:rPr>
        <w:t>🡨</w:t>
      </w:r>
      <w:r>
        <w:rPr>
          <w:rFonts w:ascii="Calibri" w:eastAsia="Calibri" w:hAnsi="Calibri" w:cs="Calibri"/>
          <w:b w:val="0"/>
          <w:i/>
        </w:rPr>
        <w:t xml:space="preserve"> </w:t>
      </w:r>
    </w:p>
    <w:p w14:paraId="13D4AD81" w14:textId="77777777" w:rsidR="00F31017" w:rsidRDefault="00F31017" w:rsidP="00F31017">
      <w:pPr>
        <w:pStyle w:val="Heading1"/>
        <w:spacing w:before="0" w:after="0"/>
        <w:jc w:val="both"/>
        <w:rPr>
          <w:rFonts w:ascii="Calibri" w:eastAsia="Calibri" w:hAnsi="Calibri" w:cs="Calibri"/>
          <w:b w:val="0"/>
          <w:bCs w:val="0"/>
          <w:szCs w:val="22"/>
        </w:rPr>
      </w:pPr>
      <w:proofErr w:type="spellStart"/>
      <w:r w:rsidRPr="00F31017">
        <w:rPr>
          <w:rFonts w:ascii="Calibri" w:eastAsia="Calibri" w:hAnsi="Calibri" w:cs="Calibri"/>
          <w:b w:val="0"/>
          <w:bCs w:val="0"/>
          <w:szCs w:val="22"/>
        </w:rPr>
        <w:t>Berdasarkan</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hasil</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dari</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kegiatan</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pengabdian</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ini</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dapat</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disimpulkan</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bahwa</w:t>
      </w:r>
      <w:proofErr w:type="spellEnd"/>
      <w:r w:rsidRPr="00F31017">
        <w:rPr>
          <w:rFonts w:ascii="Calibri" w:eastAsia="Calibri" w:hAnsi="Calibri" w:cs="Calibri"/>
          <w:b w:val="0"/>
          <w:bCs w:val="0"/>
          <w:szCs w:val="22"/>
        </w:rPr>
        <w:t xml:space="preserve"> para </w:t>
      </w:r>
      <w:proofErr w:type="spellStart"/>
      <w:r w:rsidRPr="00F31017">
        <w:rPr>
          <w:rFonts w:ascii="Calibri" w:eastAsia="Calibri" w:hAnsi="Calibri" w:cs="Calibri"/>
          <w:b w:val="0"/>
          <w:bCs w:val="0"/>
          <w:szCs w:val="22"/>
        </w:rPr>
        <w:t>pekerja</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bengkel</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mengetahui</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bagaimana</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situasi</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atau</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keadaan</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lingkungan</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bengkel</w:t>
      </w:r>
      <w:proofErr w:type="spellEnd"/>
      <w:r w:rsidRPr="00F31017">
        <w:rPr>
          <w:rFonts w:ascii="Calibri" w:eastAsia="Calibri" w:hAnsi="Calibri" w:cs="Calibri"/>
          <w:b w:val="0"/>
          <w:bCs w:val="0"/>
          <w:szCs w:val="22"/>
        </w:rPr>
        <w:t xml:space="preserve"> yang </w:t>
      </w:r>
      <w:proofErr w:type="spellStart"/>
      <w:r w:rsidRPr="00F31017">
        <w:rPr>
          <w:rFonts w:ascii="Calibri" w:eastAsia="Calibri" w:hAnsi="Calibri" w:cs="Calibri"/>
          <w:b w:val="0"/>
          <w:bCs w:val="0"/>
          <w:szCs w:val="22"/>
        </w:rPr>
        <w:t>aman</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serta</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lingkungan</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bengkel</w:t>
      </w:r>
      <w:proofErr w:type="spellEnd"/>
      <w:r w:rsidRPr="00F31017">
        <w:rPr>
          <w:rFonts w:ascii="Calibri" w:eastAsia="Calibri" w:hAnsi="Calibri" w:cs="Calibri"/>
          <w:b w:val="0"/>
          <w:bCs w:val="0"/>
          <w:szCs w:val="22"/>
        </w:rPr>
        <w:t xml:space="preserve"> yang </w:t>
      </w:r>
      <w:proofErr w:type="spellStart"/>
      <w:r w:rsidRPr="00F31017">
        <w:rPr>
          <w:rFonts w:ascii="Calibri" w:eastAsia="Calibri" w:hAnsi="Calibri" w:cs="Calibri"/>
          <w:b w:val="0"/>
          <w:bCs w:val="0"/>
          <w:szCs w:val="22"/>
        </w:rPr>
        <w:t>sehat</w:t>
      </w:r>
      <w:proofErr w:type="spellEnd"/>
      <w:r w:rsidRPr="00F31017">
        <w:rPr>
          <w:rFonts w:ascii="Calibri" w:eastAsia="Calibri" w:hAnsi="Calibri" w:cs="Calibri"/>
          <w:b w:val="0"/>
          <w:bCs w:val="0"/>
          <w:szCs w:val="22"/>
        </w:rPr>
        <w:t xml:space="preserve"> agar para </w:t>
      </w:r>
      <w:proofErr w:type="spellStart"/>
      <w:r w:rsidRPr="00F31017">
        <w:rPr>
          <w:rFonts w:ascii="Calibri" w:eastAsia="Calibri" w:hAnsi="Calibri" w:cs="Calibri"/>
          <w:b w:val="0"/>
          <w:bCs w:val="0"/>
          <w:szCs w:val="22"/>
        </w:rPr>
        <w:t>pekerja</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terhindar</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dari</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penyakit</w:t>
      </w:r>
      <w:proofErr w:type="spellEnd"/>
      <w:r w:rsidRPr="00F31017">
        <w:rPr>
          <w:rFonts w:ascii="Calibri" w:eastAsia="Calibri" w:hAnsi="Calibri" w:cs="Calibri"/>
          <w:b w:val="0"/>
          <w:bCs w:val="0"/>
          <w:szCs w:val="22"/>
        </w:rPr>
        <w:t xml:space="preserve"> yang </w:t>
      </w:r>
      <w:proofErr w:type="spellStart"/>
      <w:r w:rsidRPr="00F31017">
        <w:rPr>
          <w:rFonts w:ascii="Calibri" w:eastAsia="Calibri" w:hAnsi="Calibri" w:cs="Calibri"/>
          <w:b w:val="0"/>
          <w:bCs w:val="0"/>
          <w:szCs w:val="22"/>
        </w:rPr>
        <w:t>ditimbulkan</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dari</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lingkungan</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kerja</w:t>
      </w:r>
      <w:proofErr w:type="spellEnd"/>
      <w:r w:rsidRPr="00F31017">
        <w:rPr>
          <w:rFonts w:ascii="Calibri" w:eastAsia="Calibri" w:hAnsi="Calibri" w:cs="Calibri"/>
          <w:b w:val="0"/>
          <w:bCs w:val="0"/>
          <w:szCs w:val="22"/>
        </w:rPr>
        <w:t xml:space="preserve">. Para </w:t>
      </w:r>
      <w:proofErr w:type="spellStart"/>
      <w:r w:rsidRPr="00F31017">
        <w:rPr>
          <w:rFonts w:ascii="Calibri" w:eastAsia="Calibri" w:hAnsi="Calibri" w:cs="Calibri"/>
          <w:b w:val="0"/>
          <w:bCs w:val="0"/>
          <w:szCs w:val="22"/>
        </w:rPr>
        <w:t>pekerja</w:t>
      </w:r>
      <w:proofErr w:type="spellEnd"/>
      <w:r w:rsidRPr="00F31017">
        <w:rPr>
          <w:rFonts w:ascii="Calibri" w:eastAsia="Calibri" w:hAnsi="Calibri" w:cs="Calibri"/>
          <w:b w:val="0"/>
          <w:bCs w:val="0"/>
          <w:szCs w:val="22"/>
        </w:rPr>
        <w:t xml:space="preserve"> juga </w:t>
      </w:r>
      <w:proofErr w:type="spellStart"/>
      <w:r w:rsidRPr="00F31017">
        <w:rPr>
          <w:rFonts w:ascii="Calibri" w:eastAsia="Calibri" w:hAnsi="Calibri" w:cs="Calibri"/>
          <w:b w:val="0"/>
          <w:bCs w:val="0"/>
          <w:szCs w:val="22"/>
        </w:rPr>
        <w:t>sadar</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akan</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pentingnya</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penggunaan</w:t>
      </w:r>
      <w:proofErr w:type="spellEnd"/>
      <w:r w:rsidRPr="00F31017">
        <w:rPr>
          <w:rFonts w:ascii="Calibri" w:eastAsia="Calibri" w:hAnsi="Calibri" w:cs="Calibri"/>
          <w:b w:val="0"/>
          <w:bCs w:val="0"/>
          <w:szCs w:val="22"/>
        </w:rPr>
        <w:t xml:space="preserve"> APD </w:t>
      </w:r>
      <w:proofErr w:type="spellStart"/>
      <w:r w:rsidRPr="00F31017">
        <w:rPr>
          <w:rFonts w:ascii="Calibri" w:eastAsia="Calibri" w:hAnsi="Calibri" w:cs="Calibri"/>
          <w:b w:val="0"/>
          <w:bCs w:val="0"/>
          <w:szCs w:val="22"/>
        </w:rPr>
        <w:t>sehingga</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saat</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bekerja</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terlindungi</w:t>
      </w:r>
      <w:proofErr w:type="spellEnd"/>
      <w:r w:rsidRPr="00F31017">
        <w:rPr>
          <w:rFonts w:ascii="Calibri" w:eastAsia="Calibri" w:hAnsi="Calibri" w:cs="Calibri"/>
          <w:b w:val="0"/>
          <w:bCs w:val="0"/>
          <w:szCs w:val="22"/>
        </w:rPr>
        <w:t xml:space="preserve"> dan </w:t>
      </w:r>
      <w:proofErr w:type="spellStart"/>
      <w:r w:rsidRPr="00F31017">
        <w:rPr>
          <w:rFonts w:ascii="Calibri" w:eastAsia="Calibri" w:hAnsi="Calibri" w:cs="Calibri"/>
          <w:b w:val="0"/>
          <w:bCs w:val="0"/>
          <w:szCs w:val="22"/>
        </w:rPr>
        <w:t>terhindar</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dari</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bahaya</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maupun</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risiko</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kecelakaan</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kerja</w:t>
      </w:r>
      <w:proofErr w:type="spellEnd"/>
      <w:r w:rsidRPr="00F31017">
        <w:rPr>
          <w:rFonts w:ascii="Calibri" w:eastAsia="Calibri" w:hAnsi="Calibri" w:cs="Calibri"/>
          <w:b w:val="0"/>
          <w:bCs w:val="0"/>
          <w:szCs w:val="22"/>
        </w:rPr>
        <w:t xml:space="preserve">. Serta </w:t>
      </w:r>
      <w:proofErr w:type="spellStart"/>
      <w:r w:rsidRPr="00F31017">
        <w:rPr>
          <w:rFonts w:ascii="Calibri" w:eastAsia="Calibri" w:hAnsi="Calibri" w:cs="Calibri"/>
          <w:b w:val="0"/>
          <w:bCs w:val="0"/>
          <w:szCs w:val="22"/>
        </w:rPr>
        <w:t>kesadaran</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pekerja</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tentang</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pentingnya</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bekerja</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dengan</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prinsip</w:t>
      </w:r>
      <w:proofErr w:type="spellEnd"/>
      <w:r w:rsidRPr="00F31017">
        <w:rPr>
          <w:rFonts w:ascii="Calibri" w:eastAsia="Calibri" w:hAnsi="Calibri" w:cs="Calibri"/>
          <w:b w:val="0"/>
          <w:bCs w:val="0"/>
          <w:szCs w:val="22"/>
        </w:rPr>
        <w:t xml:space="preserve"> 5R (</w:t>
      </w:r>
      <w:proofErr w:type="spellStart"/>
      <w:r w:rsidRPr="00F31017">
        <w:rPr>
          <w:rFonts w:ascii="Calibri" w:eastAsia="Calibri" w:hAnsi="Calibri" w:cs="Calibri"/>
          <w:b w:val="0"/>
          <w:bCs w:val="0"/>
          <w:szCs w:val="22"/>
        </w:rPr>
        <w:t>Ringkas</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Rapi</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Resik</w:t>
      </w:r>
      <w:proofErr w:type="spellEnd"/>
      <w:r w:rsidRPr="00F31017">
        <w:rPr>
          <w:rFonts w:ascii="Calibri" w:eastAsia="Calibri" w:hAnsi="Calibri" w:cs="Calibri"/>
          <w:b w:val="0"/>
          <w:bCs w:val="0"/>
          <w:szCs w:val="22"/>
        </w:rPr>
        <w:t xml:space="preserve">, Rawat, </w:t>
      </w:r>
      <w:proofErr w:type="spellStart"/>
      <w:r w:rsidRPr="00F31017">
        <w:rPr>
          <w:rFonts w:ascii="Calibri" w:eastAsia="Calibri" w:hAnsi="Calibri" w:cs="Calibri"/>
          <w:b w:val="0"/>
          <w:bCs w:val="0"/>
          <w:szCs w:val="22"/>
        </w:rPr>
        <w:t>Rajin</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karena</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bekerja</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dengan</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prinsip</w:t>
      </w:r>
      <w:proofErr w:type="spellEnd"/>
      <w:r w:rsidRPr="00F31017">
        <w:rPr>
          <w:rFonts w:ascii="Calibri" w:eastAsia="Calibri" w:hAnsi="Calibri" w:cs="Calibri"/>
          <w:b w:val="0"/>
          <w:bCs w:val="0"/>
          <w:szCs w:val="22"/>
        </w:rPr>
        <w:t xml:space="preserve"> 5R </w:t>
      </w:r>
      <w:proofErr w:type="spellStart"/>
      <w:r w:rsidRPr="00F31017">
        <w:rPr>
          <w:rFonts w:ascii="Calibri" w:eastAsia="Calibri" w:hAnsi="Calibri" w:cs="Calibri"/>
          <w:b w:val="0"/>
          <w:bCs w:val="0"/>
          <w:szCs w:val="22"/>
        </w:rPr>
        <w:t>akan</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membuat</w:t>
      </w:r>
      <w:proofErr w:type="spellEnd"/>
      <w:r w:rsidRPr="00F31017">
        <w:rPr>
          <w:rFonts w:ascii="Calibri" w:eastAsia="Calibri" w:hAnsi="Calibri" w:cs="Calibri"/>
          <w:b w:val="0"/>
          <w:bCs w:val="0"/>
          <w:szCs w:val="22"/>
        </w:rPr>
        <w:t xml:space="preserve"> para </w:t>
      </w:r>
      <w:proofErr w:type="spellStart"/>
      <w:r w:rsidRPr="00F31017">
        <w:rPr>
          <w:rFonts w:ascii="Calibri" w:eastAsia="Calibri" w:hAnsi="Calibri" w:cs="Calibri"/>
          <w:b w:val="0"/>
          <w:bCs w:val="0"/>
          <w:szCs w:val="22"/>
        </w:rPr>
        <w:t>pekerja</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aman</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serta</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risiko</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kecelakaan</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kerja</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makin</w:t>
      </w:r>
      <w:proofErr w:type="spellEnd"/>
      <w:r w:rsidRPr="00F31017">
        <w:rPr>
          <w:rFonts w:ascii="Calibri" w:eastAsia="Calibri" w:hAnsi="Calibri" w:cs="Calibri"/>
          <w:b w:val="0"/>
          <w:bCs w:val="0"/>
          <w:szCs w:val="22"/>
        </w:rPr>
        <w:t xml:space="preserve"> </w:t>
      </w:r>
      <w:proofErr w:type="spellStart"/>
      <w:r w:rsidRPr="00F31017">
        <w:rPr>
          <w:rFonts w:ascii="Calibri" w:eastAsia="Calibri" w:hAnsi="Calibri" w:cs="Calibri"/>
          <w:b w:val="0"/>
          <w:bCs w:val="0"/>
          <w:szCs w:val="22"/>
        </w:rPr>
        <w:t>kecil</w:t>
      </w:r>
      <w:proofErr w:type="spellEnd"/>
      <w:r>
        <w:rPr>
          <w:rFonts w:ascii="Calibri" w:eastAsia="Calibri" w:hAnsi="Calibri" w:cs="Calibri"/>
          <w:b w:val="0"/>
          <w:bCs w:val="0"/>
          <w:szCs w:val="22"/>
        </w:rPr>
        <w:t>.</w:t>
      </w:r>
    </w:p>
    <w:p w14:paraId="6F3C1F45" w14:textId="409ECB1C" w:rsidR="00BE2396" w:rsidRDefault="000378D1">
      <w:pPr>
        <w:pStyle w:val="Heading1"/>
        <w:rPr>
          <w:rFonts w:ascii="Calibri" w:eastAsia="Calibri" w:hAnsi="Calibri" w:cs="Calibri"/>
        </w:rPr>
      </w:pPr>
      <w:r>
        <w:rPr>
          <w:rFonts w:ascii="Calibri" w:eastAsia="Calibri" w:hAnsi="Calibri" w:cs="Calibri"/>
        </w:rPr>
        <w:t xml:space="preserve">DAFTAR REFERENSI </w:t>
      </w:r>
    </w:p>
    <w:p w14:paraId="7410A245" w14:textId="77777777" w:rsidR="00F31017" w:rsidRPr="00F31017" w:rsidRDefault="00F31017" w:rsidP="00F31017">
      <w:pPr>
        <w:widowControl w:val="0"/>
        <w:autoSpaceDE w:val="0"/>
        <w:autoSpaceDN w:val="0"/>
        <w:adjustRightInd w:val="0"/>
        <w:ind w:left="480" w:hanging="480"/>
        <w:jc w:val="both"/>
        <w:rPr>
          <w:rFonts w:asciiTheme="minorHAnsi" w:hAnsiTheme="minorHAnsi" w:cstheme="minorHAnsi"/>
          <w:noProof/>
          <w:sz w:val="22"/>
          <w:szCs w:val="22"/>
        </w:rPr>
      </w:pPr>
      <w:r w:rsidRPr="00F31017">
        <w:rPr>
          <w:rFonts w:asciiTheme="minorHAnsi" w:hAnsiTheme="minorHAnsi" w:cstheme="minorHAnsi"/>
          <w:sz w:val="22"/>
          <w:szCs w:val="22"/>
        </w:rPr>
        <w:fldChar w:fldCharType="begin" w:fldLock="1"/>
      </w:r>
      <w:r w:rsidRPr="00F31017">
        <w:rPr>
          <w:rFonts w:asciiTheme="minorHAnsi" w:hAnsiTheme="minorHAnsi" w:cstheme="minorHAnsi"/>
          <w:sz w:val="22"/>
          <w:szCs w:val="22"/>
        </w:rPr>
        <w:instrText xml:space="preserve">ADDIN Mendeley Bibliography CSL_BIBLIOGRAPHY </w:instrText>
      </w:r>
      <w:r w:rsidRPr="00F31017">
        <w:rPr>
          <w:rFonts w:asciiTheme="minorHAnsi" w:hAnsiTheme="minorHAnsi" w:cstheme="minorHAnsi"/>
          <w:sz w:val="22"/>
          <w:szCs w:val="22"/>
        </w:rPr>
        <w:fldChar w:fldCharType="separate"/>
      </w:r>
      <w:r w:rsidRPr="00F31017">
        <w:rPr>
          <w:rFonts w:asciiTheme="minorHAnsi" w:hAnsiTheme="minorHAnsi" w:cstheme="minorHAnsi"/>
          <w:noProof/>
          <w:sz w:val="22"/>
          <w:szCs w:val="22"/>
        </w:rPr>
        <w:t xml:space="preserve">Ahmad, R. (2012). Hubungan Pengetahuan dan Sikap Karyawan dengan Penggunaan Alat Pelindung Diri (APD) pada PT HARTA SAMUDRA Pelabuhan Perikanan Nusantara Ambon. </w:t>
      </w:r>
      <w:r w:rsidRPr="00F31017">
        <w:rPr>
          <w:rFonts w:asciiTheme="minorHAnsi" w:hAnsiTheme="minorHAnsi" w:cstheme="minorHAnsi"/>
          <w:i/>
          <w:iCs/>
          <w:noProof/>
          <w:sz w:val="22"/>
          <w:szCs w:val="22"/>
        </w:rPr>
        <w:t>Jurnal Keselamtan dan Kesehatan Kerja</w:t>
      </w:r>
      <w:r w:rsidRPr="00F31017">
        <w:rPr>
          <w:rFonts w:asciiTheme="minorHAnsi" w:hAnsiTheme="minorHAnsi" w:cstheme="minorHAnsi"/>
          <w:noProof/>
          <w:sz w:val="22"/>
          <w:szCs w:val="22"/>
        </w:rPr>
        <w:t xml:space="preserve">. </w:t>
      </w:r>
      <w:r w:rsidRPr="00F31017">
        <w:rPr>
          <w:rFonts w:asciiTheme="minorHAnsi" w:hAnsiTheme="minorHAnsi" w:cstheme="minorHAnsi"/>
          <w:i/>
          <w:iCs/>
          <w:noProof/>
          <w:sz w:val="22"/>
          <w:szCs w:val="22"/>
        </w:rPr>
        <w:t>2011</w:t>
      </w:r>
      <w:r w:rsidRPr="00F31017">
        <w:rPr>
          <w:rFonts w:asciiTheme="minorHAnsi" w:hAnsiTheme="minorHAnsi" w:cstheme="minorHAnsi"/>
          <w:noProof/>
          <w:sz w:val="22"/>
          <w:szCs w:val="22"/>
        </w:rPr>
        <w:t>, 5.</w:t>
      </w:r>
    </w:p>
    <w:p w14:paraId="3D2E189E" w14:textId="77777777" w:rsidR="00F31017" w:rsidRPr="00F31017" w:rsidRDefault="00F31017" w:rsidP="00F31017">
      <w:pPr>
        <w:widowControl w:val="0"/>
        <w:autoSpaceDE w:val="0"/>
        <w:autoSpaceDN w:val="0"/>
        <w:adjustRightInd w:val="0"/>
        <w:ind w:left="480" w:hanging="480"/>
        <w:jc w:val="both"/>
        <w:rPr>
          <w:rFonts w:asciiTheme="minorHAnsi" w:hAnsiTheme="minorHAnsi" w:cstheme="minorHAnsi"/>
          <w:noProof/>
          <w:sz w:val="22"/>
          <w:szCs w:val="22"/>
        </w:rPr>
      </w:pPr>
      <w:r w:rsidRPr="00F31017">
        <w:rPr>
          <w:rFonts w:asciiTheme="minorHAnsi" w:hAnsiTheme="minorHAnsi" w:cstheme="minorHAnsi"/>
          <w:noProof/>
          <w:sz w:val="22"/>
          <w:szCs w:val="22"/>
        </w:rPr>
        <w:t xml:space="preserve">Bhastary, M. D., &amp; Suwardi, K. (2018). Analisis Pengaruh Keselamatan Dan Kesehatan Kerja (K3) Dan Lingkungan Kerja Terhadap Kinerja Karyawan Di Pt.Samudera Perdana. </w:t>
      </w:r>
      <w:r w:rsidRPr="00F31017">
        <w:rPr>
          <w:rFonts w:asciiTheme="minorHAnsi" w:hAnsiTheme="minorHAnsi" w:cstheme="minorHAnsi"/>
          <w:i/>
          <w:iCs/>
          <w:noProof/>
          <w:sz w:val="22"/>
          <w:szCs w:val="22"/>
        </w:rPr>
        <w:t>Jurnal Manajemen Dan Keuangan</w:t>
      </w:r>
      <w:r w:rsidRPr="00F31017">
        <w:rPr>
          <w:rFonts w:asciiTheme="minorHAnsi" w:hAnsiTheme="minorHAnsi" w:cstheme="minorHAnsi"/>
          <w:noProof/>
          <w:sz w:val="22"/>
          <w:szCs w:val="22"/>
        </w:rPr>
        <w:t xml:space="preserve">, </w:t>
      </w:r>
      <w:r w:rsidRPr="00F31017">
        <w:rPr>
          <w:rFonts w:asciiTheme="minorHAnsi" w:hAnsiTheme="minorHAnsi" w:cstheme="minorHAnsi"/>
          <w:i/>
          <w:iCs/>
          <w:noProof/>
          <w:sz w:val="22"/>
          <w:szCs w:val="22"/>
        </w:rPr>
        <w:t>7</w:t>
      </w:r>
      <w:r w:rsidRPr="00F31017">
        <w:rPr>
          <w:rFonts w:asciiTheme="minorHAnsi" w:hAnsiTheme="minorHAnsi" w:cstheme="minorHAnsi"/>
          <w:noProof/>
          <w:sz w:val="22"/>
          <w:szCs w:val="22"/>
        </w:rPr>
        <w:t>(1), 47–60. https://doi.org/10.33059/jmk.v7i1.753</w:t>
      </w:r>
    </w:p>
    <w:p w14:paraId="2C734070" w14:textId="77777777" w:rsidR="00F31017" w:rsidRPr="00F31017" w:rsidRDefault="00F31017" w:rsidP="00F31017">
      <w:pPr>
        <w:widowControl w:val="0"/>
        <w:autoSpaceDE w:val="0"/>
        <w:autoSpaceDN w:val="0"/>
        <w:adjustRightInd w:val="0"/>
        <w:ind w:left="480" w:hanging="480"/>
        <w:jc w:val="both"/>
        <w:rPr>
          <w:rFonts w:asciiTheme="minorHAnsi" w:hAnsiTheme="minorHAnsi" w:cstheme="minorHAnsi"/>
          <w:noProof/>
          <w:sz w:val="22"/>
          <w:szCs w:val="22"/>
        </w:rPr>
      </w:pPr>
      <w:r w:rsidRPr="00F31017">
        <w:rPr>
          <w:rFonts w:asciiTheme="minorHAnsi" w:hAnsiTheme="minorHAnsi" w:cstheme="minorHAnsi"/>
          <w:noProof/>
          <w:sz w:val="22"/>
          <w:szCs w:val="22"/>
        </w:rPr>
        <w:t xml:space="preserve">Hidayat, N., &amp; Wahyuni, I. (2016). Kajian Keselamatan Dan Kesehatan Kerja Bengkel. </w:t>
      </w:r>
      <w:r w:rsidRPr="00F31017">
        <w:rPr>
          <w:rFonts w:asciiTheme="minorHAnsi" w:hAnsiTheme="minorHAnsi" w:cstheme="minorHAnsi"/>
          <w:i/>
          <w:iCs/>
          <w:noProof/>
          <w:sz w:val="22"/>
          <w:szCs w:val="22"/>
        </w:rPr>
        <w:t>Jurnal Pendidikan, Teknologi Dan Kejuruan</w:t>
      </w:r>
      <w:r w:rsidRPr="00F31017">
        <w:rPr>
          <w:rFonts w:asciiTheme="minorHAnsi" w:hAnsiTheme="minorHAnsi" w:cstheme="minorHAnsi"/>
          <w:noProof/>
          <w:sz w:val="22"/>
          <w:szCs w:val="22"/>
        </w:rPr>
        <w:t xml:space="preserve">, </w:t>
      </w:r>
      <w:r w:rsidRPr="00F31017">
        <w:rPr>
          <w:rFonts w:asciiTheme="minorHAnsi" w:hAnsiTheme="minorHAnsi" w:cstheme="minorHAnsi"/>
          <w:i/>
          <w:iCs/>
          <w:noProof/>
          <w:sz w:val="22"/>
          <w:szCs w:val="22"/>
        </w:rPr>
        <w:t>23</w:t>
      </w:r>
      <w:r w:rsidRPr="00F31017">
        <w:rPr>
          <w:rFonts w:asciiTheme="minorHAnsi" w:hAnsiTheme="minorHAnsi" w:cstheme="minorHAnsi"/>
          <w:noProof/>
          <w:sz w:val="22"/>
          <w:szCs w:val="22"/>
        </w:rPr>
        <w:t>, 51–66.</w:t>
      </w:r>
    </w:p>
    <w:p w14:paraId="5C7BD6C3" w14:textId="77777777" w:rsidR="00F31017" w:rsidRPr="00F31017" w:rsidRDefault="00F31017" w:rsidP="00F31017">
      <w:pPr>
        <w:widowControl w:val="0"/>
        <w:autoSpaceDE w:val="0"/>
        <w:autoSpaceDN w:val="0"/>
        <w:adjustRightInd w:val="0"/>
        <w:ind w:left="480" w:hanging="480"/>
        <w:jc w:val="both"/>
        <w:rPr>
          <w:rFonts w:asciiTheme="minorHAnsi" w:hAnsiTheme="minorHAnsi" w:cstheme="minorHAnsi"/>
          <w:noProof/>
          <w:sz w:val="22"/>
          <w:szCs w:val="22"/>
        </w:rPr>
      </w:pPr>
      <w:r w:rsidRPr="00F31017">
        <w:rPr>
          <w:rFonts w:asciiTheme="minorHAnsi" w:hAnsiTheme="minorHAnsi" w:cstheme="minorHAnsi"/>
          <w:noProof/>
          <w:sz w:val="22"/>
          <w:szCs w:val="22"/>
        </w:rPr>
        <w:t xml:space="preserve">Mallapiang, F., Amansyah, M., &amp; Thaha, A. I. (2018). Gambaran Kecelakaan Kerja, Penyakit Akibat Kerja Dan Postur Janggal Pada Pekerja Armada Mobil Sampah Tangkasaki’ Di Kota Makassar. </w:t>
      </w:r>
      <w:r w:rsidRPr="00F31017">
        <w:rPr>
          <w:rFonts w:asciiTheme="minorHAnsi" w:hAnsiTheme="minorHAnsi" w:cstheme="minorHAnsi"/>
          <w:i/>
          <w:iCs/>
          <w:noProof/>
          <w:sz w:val="22"/>
          <w:szCs w:val="22"/>
        </w:rPr>
        <w:t>Public Health</w:t>
      </w:r>
      <w:r w:rsidRPr="00F31017">
        <w:rPr>
          <w:rFonts w:asciiTheme="minorHAnsi" w:hAnsiTheme="minorHAnsi" w:cstheme="minorHAnsi"/>
          <w:noProof/>
          <w:sz w:val="22"/>
          <w:szCs w:val="22"/>
        </w:rPr>
        <w:t xml:space="preserve">, </w:t>
      </w:r>
      <w:r w:rsidRPr="00F31017">
        <w:rPr>
          <w:rFonts w:asciiTheme="minorHAnsi" w:hAnsiTheme="minorHAnsi" w:cstheme="minorHAnsi"/>
          <w:i/>
          <w:iCs/>
          <w:noProof/>
          <w:sz w:val="22"/>
          <w:szCs w:val="22"/>
        </w:rPr>
        <w:t>10</w:t>
      </w:r>
      <w:r w:rsidRPr="00F31017">
        <w:rPr>
          <w:rFonts w:asciiTheme="minorHAnsi" w:hAnsiTheme="minorHAnsi" w:cstheme="minorHAnsi"/>
          <w:noProof/>
          <w:sz w:val="22"/>
          <w:szCs w:val="22"/>
        </w:rPr>
        <w:t>, 48–62.</w:t>
      </w:r>
    </w:p>
    <w:p w14:paraId="15EADB06" w14:textId="77777777" w:rsidR="00F31017" w:rsidRPr="00F31017" w:rsidRDefault="00F31017" w:rsidP="00F31017">
      <w:pPr>
        <w:widowControl w:val="0"/>
        <w:autoSpaceDE w:val="0"/>
        <w:autoSpaceDN w:val="0"/>
        <w:adjustRightInd w:val="0"/>
        <w:ind w:left="480" w:hanging="480"/>
        <w:jc w:val="both"/>
        <w:rPr>
          <w:rFonts w:asciiTheme="minorHAnsi" w:hAnsiTheme="minorHAnsi" w:cstheme="minorHAnsi"/>
          <w:noProof/>
          <w:sz w:val="22"/>
          <w:szCs w:val="22"/>
        </w:rPr>
      </w:pPr>
      <w:r w:rsidRPr="00F31017">
        <w:rPr>
          <w:rFonts w:asciiTheme="minorHAnsi" w:hAnsiTheme="minorHAnsi" w:cstheme="minorHAnsi"/>
          <w:noProof/>
          <w:sz w:val="22"/>
          <w:szCs w:val="22"/>
        </w:rPr>
        <w:t xml:space="preserve">Raodhah, S., &amp; Gemely, D. (2014). Faktor-Faktor Yang Berhubungan Dengan Penggunaan Alat Pelindung Diri Pada Karyawan Bagian Packer PT Semen Bosowa Maros Tahun 2014. </w:t>
      </w:r>
      <w:r w:rsidRPr="00F31017">
        <w:rPr>
          <w:rFonts w:asciiTheme="minorHAnsi" w:hAnsiTheme="minorHAnsi" w:cstheme="minorHAnsi"/>
          <w:i/>
          <w:iCs/>
          <w:noProof/>
          <w:sz w:val="22"/>
          <w:szCs w:val="22"/>
        </w:rPr>
        <w:t>Public Health Science Journal</w:t>
      </w:r>
      <w:r w:rsidRPr="00F31017">
        <w:rPr>
          <w:rFonts w:asciiTheme="minorHAnsi" w:hAnsiTheme="minorHAnsi" w:cstheme="minorHAnsi"/>
          <w:noProof/>
          <w:sz w:val="22"/>
          <w:szCs w:val="22"/>
        </w:rPr>
        <w:t xml:space="preserve">, </w:t>
      </w:r>
      <w:r w:rsidRPr="00F31017">
        <w:rPr>
          <w:rFonts w:asciiTheme="minorHAnsi" w:hAnsiTheme="minorHAnsi" w:cstheme="minorHAnsi"/>
          <w:i/>
          <w:iCs/>
          <w:noProof/>
          <w:sz w:val="22"/>
          <w:szCs w:val="22"/>
        </w:rPr>
        <w:t>VI</w:t>
      </w:r>
      <w:r w:rsidRPr="00F31017">
        <w:rPr>
          <w:rFonts w:asciiTheme="minorHAnsi" w:hAnsiTheme="minorHAnsi" w:cstheme="minorHAnsi"/>
          <w:noProof/>
          <w:sz w:val="22"/>
          <w:szCs w:val="22"/>
        </w:rPr>
        <w:t>(2), 437–449.</w:t>
      </w:r>
    </w:p>
    <w:p w14:paraId="6DE12309" w14:textId="77777777" w:rsidR="00F31017" w:rsidRPr="00F31017" w:rsidRDefault="00F31017" w:rsidP="00F31017">
      <w:pPr>
        <w:widowControl w:val="0"/>
        <w:autoSpaceDE w:val="0"/>
        <w:autoSpaceDN w:val="0"/>
        <w:adjustRightInd w:val="0"/>
        <w:ind w:left="480" w:hanging="480"/>
        <w:jc w:val="both"/>
        <w:rPr>
          <w:rFonts w:asciiTheme="minorHAnsi" w:hAnsiTheme="minorHAnsi" w:cstheme="minorHAnsi"/>
          <w:noProof/>
          <w:sz w:val="22"/>
          <w:szCs w:val="22"/>
        </w:rPr>
      </w:pPr>
      <w:r w:rsidRPr="00F31017">
        <w:rPr>
          <w:rFonts w:asciiTheme="minorHAnsi" w:hAnsiTheme="minorHAnsi" w:cstheme="minorHAnsi"/>
          <w:noProof/>
          <w:sz w:val="22"/>
          <w:szCs w:val="22"/>
        </w:rPr>
        <w:t xml:space="preserve">Sucipto, C.D. 2014. </w:t>
      </w:r>
      <w:r w:rsidRPr="00F31017">
        <w:rPr>
          <w:rFonts w:asciiTheme="minorHAnsi" w:hAnsiTheme="minorHAnsi" w:cstheme="minorHAnsi"/>
          <w:i/>
          <w:iCs/>
          <w:noProof/>
          <w:sz w:val="22"/>
          <w:szCs w:val="22"/>
        </w:rPr>
        <w:t>Keselamatan dan Kesehatan Kerja</w:t>
      </w:r>
      <w:r w:rsidRPr="00F31017">
        <w:rPr>
          <w:rFonts w:asciiTheme="minorHAnsi" w:hAnsiTheme="minorHAnsi" w:cstheme="minorHAnsi"/>
          <w:noProof/>
          <w:sz w:val="22"/>
          <w:szCs w:val="22"/>
        </w:rPr>
        <w:t>. Yogyakarta: Gosyen Publishing</w:t>
      </w:r>
    </w:p>
    <w:p w14:paraId="7109F066" w14:textId="77777777" w:rsidR="00F31017" w:rsidRPr="00F31017" w:rsidRDefault="00F31017" w:rsidP="00F31017">
      <w:pPr>
        <w:widowControl w:val="0"/>
        <w:autoSpaceDE w:val="0"/>
        <w:autoSpaceDN w:val="0"/>
        <w:adjustRightInd w:val="0"/>
        <w:ind w:left="480" w:hanging="480"/>
        <w:jc w:val="both"/>
        <w:rPr>
          <w:rFonts w:asciiTheme="minorHAnsi" w:hAnsiTheme="minorHAnsi" w:cstheme="minorHAnsi"/>
          <w:noProof/>
          <w:sz w:val="22"/>
          <w:szCs w:val="22"/>
        </w:rPr>
      </w:pPr>
      <w:r w:rsidRPr="00F31017">
        <w:rPr>
          <w:rFonts w:asciiTheme="minorHAnsi" w:hAnsiTheme="minorHAnsi" w:cstheme="minorHAnsi"/>
          <w:noProof/>
          <w:sz w:val="22"/>
          <w:szCs w:val="22"/>
        </w:rPr>
        <w:t xml:space="preserve">Suyono, K. Z., &amp; Nawawinetu, E. D. (2013). Hubungan Antara Faktor Pembentuk Budaya Keselamatan Kerja Dengan Safety Behaviour di PT DOK dan Perkapalan Surabaya Unit Hull Construction. </w:t>
      </w:r>
      <w:r w:rsidRPr="00F31017">
        <w:rPr>
          <w:rFonts w:asciiTheme="minorHAnsi" w:hAnsiTheme="minorHAnsi" w:cstheme="minorHAnsi"/>
          <w:i/>
          <w:iCs/>
          <w:noProof/>
          <w:sz w:val="22"/>
          <w:szCs w:val="22"/>
        </w:rPr>
        <w:t>The Indonesian Journal of Occupational Safety and Health</w:t>
      </w:r>
      <w:r w:rsidRPr="00F31017">
        <w:rPr>
          <w:rFonts w:asciiTheme="minorHAnsi" w:hAnsiTheme="minorHAnsi" w:cstheme="minorHAnsi"/>
          <w:noProof/>
          <w:sz w:val="22"/>
          <w:szCs w:val="22"/>
        </w:rPr>
        <w:t xml:space="preserve">, </w:t>
      </w:r>
      <w:r w:rsidRPr="00F31017">
        <w:rPr>
          <w:rFonts w:asciiTheme="minorHAnsi" w:hAnsiTheme="minorHAnsi" w:cstheme="minorHAnsi"/>
          <w:i/>
          <w:iCs/>
          <w:noProof/>
          <w:sz w:val="22"/>
          <w:szCs w:val="22"/>
        </w:rPr>
        <w:t>2</w:t>
      </w:r>
      <w:r w:rsidRPr="00F31017">
        <w:rPr>
          <w:rFonts w:asciiTheme="minorHAnsi" w:hAnsiTheme="minorHAnsi" w:cstheme="minorHAnsi"/>
          <w:noProof/>
          <w:sz w:val="22"/>
          <w:szCs w:val="22"/>
        </w:rPr>
        <w:t>(1), 67–74.</w:t>
      </w:r>
    </w:p>
    <w:p w14:paraId="25587B0F" w14:textId="77777777" w:rsidR="00F31017" w:rsidRPr="00F31017" w:rsidRDefault="00F31017" w:rsidP="00F31017">
      <w:pPr>
        <w:widowControl w:val="0"/>
        <w:autoSpaceDE w:val="0"/>
        <w:autoSpaceDN w:val="0"/>
        <w:adjustRightInd w:val="0"/>
        <w:ind w:left="480" w:hanging="480"/>
        <w:jc w:val="both"/>
        <w:rPr>
          <w:rFonts w:asciiTheme="minorHAnsi" w:hAnsiTheme="minorHAnsi" w:cstheme="minorHAnsi"/>
          <w:noProof/>
          <w:sz w:val="22"/>
          <w:szCs w:val="22"/>
        </w:rPr>
      </w:pPr>
      <w:r w:rsidRPr="00F31017">
        <w:rPr>
          <w:rFonts w:asciiTheme="minorHAnsi" w:hAnsiTheme="minorHAnsi" w:cstheme="minorHAnsi"/>
          <w:noProof/>
          <w:sz w:val="22"/>
          <w:szCs w:val="22"/>
        </w:rPr>
        <w:t xml:space="preserve">Syafada, F. (2013). Pola Kuman Dan Sensitivitas Antimikroba Pada Infeksi Saluran Kemih. </w:t>
      </w:r>
      <w:r w:rsidRPr="00F31017">
        <w:rPr>
          <w:rFonts w:asciiTheme="minorHAnsi" w:hAnsiTheme="minorHAnsi" w:cstheme="minorHAnsi"/>
          <w:i/>
          <w:iCs/>
          <w:noProof/>
          <w:sz w:val="22"/>
          <w:szCs w:val="22"/>
        </w:rPr>
        <w:t>Jurnal Farmasi Sains Dan Komunitas</w:t>
      </w:r>
      <w:r w:rsidRPr="00F31017">
        <w:rPr>
          <w:rFonts w:asciiTheme="minorHAnsi" w:hAnsiTheme="minorHAnsi" w:cstheme="minorHAnsi"/>
          <w:noProof/>
          <w:sz w:val="22"/>
          <w:szCs w:val="22"/>
        </w:rPr>
        <w:t xml:space="preserve">, </w:t>
      </w:r>
      <w:r w:rsidRPr="00F31017">
        <w:rPr>
          <w:rFonts w:asciiTheme="minorHAnsi" w:hAnsiTheme="minorHAnsi" w:cstheme="minorHAnsi"/>
          <w:i/>
          <w:iCs/>
          <w:noProof/>
          <w:sz w:val="22"/>
          <w:szCs w:val="22"/>
        </w:rPr>
        <w:t>10</w:t>
      </w:r>
      <w:r w:rsidRPr="00F31017">
        <w:rPr>
          <w:rFonts w:asciiTheme="minorHAnsi" w:hAnsiTheme="minorHAnsi" w:cstheme="minorHAnsi"/>
          <w:noProof/>
          <w:sz w:val="22"/>
          <w:szCs w:val="22"/>
        </w:rPr>
        <w:t>(1), 9–13. https://doi.org/10.1001/archpediatrics.2011.1413</w:t>
      </w:r>
    </w:p>
    <w:p w14:paraId="4E75A79E" w14:textId="77777777" w:rsidR="00F31017" w:rsidRDefault="00F31017" w:rsidP="00F31017">
      <w:pPr>
        <w:tabs>
          <w:tab w:val="left" w:pos="426"/>
        </w:tabs>
        <w:jc w:val="both"/>
        <w:rPr>
          <w:sz w:val="24"/>
          <w:szCs w:val="24"/>
        </w:rPr>
      </w:pPr>
      <w:r w:rsidRPr="00F31017">
        <w:rPr>
          <w:rFonts w:asciiTheme="minorHAnsi" w:hAnsiTheme="minorHAnsi" w:cstheme="minorHAnsi"/>
          <w:sz w:val="22"/>
          <w:szCs w:val="22"/>
        </w:rPr>
        <w:fldChar w:fldCharType="end"/>
      </w:r>
    </w:p>
    <w:p w14:paraId="52DB87EE" w14:textId="4AB5EF01" w:rsidR="00BE2396" w:rsidRDefault="00BE2396">
      <w:pPr>
        <w:pBdr>
          <w:top w:val="nil"/>
          <w:left w:val="nil"/>
          <w:bottom w:val="nil"/>
          <w:right w:val="nil"/>
          <w:between w:val="nil"/>
        </w:pBdr>
        <w:jc w:val="both"/>
        <w:rPr>
          <w:rFonts w:ascii="Calibri" w:eastAsia="Calibri" w:hAnsi="Calibri" w:cs="Calibri"/>
          <w:color w:val="000000"/>
          <w:sz w:val="22"/>
          <w:szCs w:val="22"/>
        </w:rPr>
      </w:pPr>
    </w:p>
    <w:sectPr w:rsidR="00BE2396" w:rsidSect="001D6672">
      <w:type w:val="continuous"/>
      <w:pgSz w:w="11907" w:h="16840"/>
      <w:pgMar w:top="1418" w:right="1418" w:bottom="1418" w:left="1418" w:header="720" w:footer="720" w:gutter="0"/>
      <w:pgNumType w:start="1"/>
      <w:cols w:space="720" w:equalWidth="0">
        <w:col w:w="9360"/>
      </w:cols>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1DA7EF" w14:textId="77777777" w:rsidR="0093297B" w:rsidRDefault="0093297B">
      <w:r>
        <w:separator/>
      </w:r>
    </w:p>
  </w:endnote>
  <w:endnote w:type="continuationSeparator" w:id="0">
    <w:p w14:paraId="521A0C30" w14:textId="77777777" w:rsidR="0093297B" w:rsidRDefault="00932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A3BB5E" w14:textId="77777777" w:rsidR="00BE2396" w:rsidRDefault="000378D1">
    <w:pPr>
      <w:pBdr>
        <w:top w:val="nil"/>
        <w:left w:val="nil"/>
        <w:bottom w:val="nil"/>
        <w:right w:val="nil"/>
        <w:between w:val="nil"/>
      </w:pBdr>
      <w:tabs>
        <w:tab w:val="center" w:pos="4320"/>
        <w:tab w:val="right" w:pos="8640"/>
        <w:tab w:val="left" w:pos="2992"/>
      </w:tabs>
      <w:ind w:right="90"/>
      <w:rPr>
        <w:color w:val="FFFFFF"/>
        <w:sz w:val="22"/>
        <w:szCs w:val="22"/>
      </w:rPr>
    </w:pPr>
    <w:r>
      <w:rPr>
        <w:b/>
        <w:color w:val="FFFFFF"/>
        <w:sz w:val="22"/>
        <w:szCs w:val="22"/>
      </w:rPr>
      <w:t xml:space="preserve">IJCCS </w:t>
    </w:r>
    <w:r>
      <w:rPr>
        <w:color w:val="FFFFFF"/>
        <w:sz w:val="22"/>
        <w:szCs w:val="22"/>
      </w:rPr>
      <w:t xml:space="preserve"> Vol. x, No. x,  July 201x :  </w:t>
    </w:r>
    <w:proofErr w:type="spellStart"/>
    <w:r>
      <w:rPr>
        <w:color w:val="FFFFFF"/>
        <w:sz w:val="22"/>
        <w:szCs w:val="22"/>
      </w:rPr>
      <w:t>first_page</w:t>
    </w:r>
    <w:proofErr w:type="spellEnd"/>
    <w:r>
      <w:rPr>
        <w:color w:val="FFFFFF"/>
        <w:sz w:val="22"/>
        <w:szCs w:val="22"/>
      </w:rPr>
      <w:t xml:space="preserve"> – </w:t>
    </w:r>
    <w:proofErr w:type="spellStart"/>
    <w:r>
      <w:rPr>
        <w:color w:val="FFFFFF"/>
        <w:sz w:val="22"/>
        <w:szCs w:val="22"/>
      </w:rPr>
      <w:t>end_page</w:t>
    </w:r>
    <w:proofErr w:type="spellEnd"/>
    <w:r>
      <w:rPr>
        <w:noProof/>
        <w:lang w:val="id-ID"/>
      </w:rPr>
      <mc:AlternateContent>
        <mc:Choice Requires="wpg">
          <w:drawing>
            <wp:anchor distT="4294967295" distB="4294967295" distL="114300" distR="114300" simplePos="0" relativeHeight="251660288" behindDoc="0" locked="0" layoutInCell="1" hidden="0" allowOverlap="1" wp14:anchorId="7EECCA11" wp14:editId="5D10DDAB">
              <wp:simplePos x="0" y="0"/>
              <wp:positionH relativeFrom="column">
                <wp:posOffset>-38099</wp:posOffset>
              </wp:positionH>
              <wp:positionV relativeFrom="paragraph">
                <wp:posOffset>-33004</wp:posOffset>
              </wp:positionV>
              <wp:extent cx="5462270" cy="12700"/>
              <wp:effectExtent l="0" t="0" r="0" b="0"/>
              <wp:wrapNone/>
              <wp:docPr id="219" name="Straight Arrow Connector 219"/>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294967295" distT="4294967295" distL="114300" distR="114300" hidden="0" layoutInCell="1" locked="0" relativeHeight="0" simplePos="0">
              <wp:simplePos x="0" y="0"/>
              <wp:positionH relativeFrom="column">
                <wp:posOffset>-38099</wp:posOffset>
              </wp:positionH>
              <wp:positionV relativeFrom="paragraph">
                <wp:posOffset>-33004</wp:posOffset>
              </wp:positionV>
              <wp:extent cx="5462270" cy="12700"/>
              <wp:effectExtent b="0" l="0" r="0" t="0"/>
              <wp:wrapNone/>
              <wp:docPr id="219"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5462270" cy="12700"/>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99FE09" w14:textId="77777777" w:rsidR="00BE2396" w:rsidRDefault="000378D1">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1D6672">
      <w:rPr>
        <w:noProof/>
        <w:color w:val="000000"/>
      </w:rPr>
      <w:t>4</w:t>
    </w:r>
    <w:r>
      <w:rPr>
        <w:color w:val="000000"/>
      </w:rPr>
      <w:fldChar w:fldCharType="end"/>
    </w:r>
  </w:p>
  <w:p w14:paraId="2CB36AB9" w14:textId="77777777" w:rsidR="00BE2396" w:rsidRDefault="00BE2396">
    <w:pPr>
      <w:pBdr>
        <w:top w:val="nil"/>
        <w:left w:val="nil"/>
        <w:bottom w:val="nil"/>
        <w:right w:val="nil"/>
        <w:between w:val="nil"/>
      </w:pBdr>
      <w:tabs>
        <w:tab w:val="center" w:pos="4320"/>
        <w:tab w:val="right" w:pos="8640"/>
        <w:tab w:val="left" w:pos="210"/>
        <w:tab w:val="right" w:pos="9071"/>
      </w:tabs>
      <w:spacing w:before="240"/>
      <w:rPr>
        <w:rFonts w:ascii="Cambria" w:eastAsia="Cambria" w:hAnsi="Cambria" w:cs="Cambria"/>
        <w:color w:val="000000"/>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08CE87" w14:textId="77777777" w:rsidR="00BE2396" w:rsidRDefault="000378D1">
    <w:pPr>
      <w:pBdr>
        <w:top w:val="single" w:sz="4" w:space="1" w:color="000000"/>
        <w:left w:val="nil"/>
        <w:bottom w:val="nil"/>
        <w:right w:val="nil"/>
        <w:between w:val="nil"/>
      </w:pBdr>
      <w:tabs>
        <w:tab w:val="center" w:pos="4320"/>
        <w:tab w:val="right" w:pos="8640"/>
      </w:tabs>
      <w:rPr>
        <w:i/>
        <w:color w:val="FFFFFF"/>
        <w:sz w:val="22"/>
        <w:szCs w:val="22"/>
      </w:rPr>
    </w:pPr>
    <w:r>
      <w:rPr>
        <w:color w:val="000000"/>
        <w:sz w:val="24"/>
        <w:szCs w:val="24"/>
      </w:rPr>
      <w:t>ISSN 1111                                                         LPPM UNILAK</w:t>
    </w:r>
    <w:r>
      <w:rPr>
        <w:color w:val="000000"/>
        <w:sz w:val="24"/>
        <w:szCs w:val="24"/>
      </w:rPr>
      <w:tab/>
    </w:r>
    <w:r>
      <w:rPr>
        <w:color w:val="000000"/>
        <w:sz w:val="24"/>
        <w:szCs w:val="24"/>
      </w:rPr>
      <w:tab/>
    </w:r>
    <w:r>
      <w:rPr>
        <w:i/>
        <w:color w:val="FFFFFF"/>
        <w:sz w:val="22"/>
        <w:szCs w:val="22"/>
      </w:rPr>
      <w:t xml:space="preserve"> </w:t>
    </w:r>
    <w:proofErr w:type="spellStart"/>
    <w:r>
      <w:rPr>
        <w:i/>
        <w:color w:val="FFFFFF"/>
        <w:sz w:val="22"/>
        <w:szCs w:val="22"/>
      </w:rPr>
      <w:t>ly</w:t>
    </w:r>
    <w:proofErr w:type="spellEnd"/>
    <w:r>
      <w:rPr>
        <w:i/>
        <w:color w:val="FFFFFF"/>
        <w:sz w:val="22"/>
        <w:szCs w:val="22"/>
      </w:rPr>
      <w:t xml:space="preserve"> 10</w:t>
    </w:r>
    <w:r>
      <w:rPr>
        <w:i/>
        <w:color w:val="FFFFFF"/>
        <w:sz w:val="22"/>
        <w:szCs w:val="22"/>
        <w:vertAlign w:val="superscript"/>
      </w:rPr>
      <w:t>th</w:t>
    </w:r>
    <w:r>
      <w:rPr>
        <w:i/>
        <w:color w:val="FFFFFF"/>
        <w:sz w:val="22"/>
        <w:szCs w:val="22"/>
      </w:rPr>
      <w:t>,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DE11A5" w14:textId="77777777" w:rsidR="0093297B" w:rsidRDefault="0093297B">
      <w:r>
        <w:separator/>
      </w:r>
    </w:p>
  </w:footnote>
  <w:footnote w:type="continuationSeparator" w:id="0">
    <w:p w14:paraId="4494D7FB" w14:textId="77777777" w:rsidR="0093297B" w:rsidRDefault="009329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8FBDCC" w14:textId="77777777" w:rsidR="00BE2396" w:rsidRDefault="000378D1">
    <w:pPr>
      <w:pBdr>
        <w:top w:val="nil"/>
        <w:left w:val="nil"/>
        <w:bottom w:val="nil"/>
        <w:right w:val="nil"/>
        <w:between w:val="nil"/>
      </w:pBdr>
      <w:tabs>
        <w:tab w:val="center" w:pos="4320"/>
        <w:tab w:val="right" w:pos="8640"/>
      </w:tabs>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end"/>
    </w:r>
  </w:p>
  <w:p w14:paraId="1D71292E" w14:textId="77777777" w:rsidR="00BE2396" w:rsidRDefault="000378D1">
    <w:pPr>
      <w:pBdr>
        <w:top w:val="nil"/>
        <w:left w:val="nil"/>
        <w:bottom w:val="nil"/>
        <w:right w:val="nil"/>
        <w:between w:val="nil"/>
      </w:pBdr>
      <w:tabs>
        <w:tab w:val="center" w:pos="4320"/>
        <w:tab w:val="right" w:pos="8640"/>
        <w:tab w:val="left" w:pos="2992"/>
        <w:tab w:val="right" w:pos="8505"/>
      </w:tabs>
      <w:ind w:firstLine="1440"/>
      <w:rPr>
        <w:color w:val="000000"/>
        <w:sz w:val="22"/>
        <w:szCs w:val="22"/>
      </w:rPr>
    </w:pPr>
    <w:r>
      <w:rPr>
        <w:color w:val="000000"/>
        <w:sz w:val="22"/>
        <w:szCs w:val="22"/>
      </w:rPr>
      <w:t xml:space="preserve">       </w:t>
    </w:r>
    <w:r>
      <w:rPr>
        <w:rFonts w:ascii="Wingdings" w:eastAsia="Wingdings" w:hAnsi="Wingdings" w:cs="Wingdings"/>
        <w:color w:val="FFFFFF"/>
        <w:sz w:val="22"/>
        <w:szCs w:val="22"/>
      </w:rPr>
      <w:t>■</w:t>
    </w:r>
    <w:r>
      <w:rPr>
        <w:color w:val="000000"/>
        <w:sz w:val="22"/>
        <w:szCs w:val="22"/>
      </w:rPr>
      <w:tab/>
      <w:t xml:space="preserve"> </w:t>
    </w:r>
    <w:r>
      <w:rPr>
        <w:color w:val="000000"/>
        <w:sz w:val="22"/>
        <w:szCs w:val="22"/>
      </w:rPr>
      <w:tab/>
      <w:t xml:space="preserve">       </w:t>
    </w:r>
    <w:r>
      <w:rPr>
        <w:color w:val="FFFFFF"/>
        <w:sz w:val="22"/>
        <w:szCs w:val="22"/>
      </w:rPr>
      <w:t>ISSN: 1978-1520</w:t>
    </w:r>
    <w:r>
      <w:rPr>
        <w:noProof/>
        <w:lang w:val="id-ID"/>
      </w:rPr>
      <mc:AlternateContent>
        <mc:Choice Requires="wpg">
          <w:drawing>
            <wp:anchor distT="4294967295" distB="4294967295" distL="114300" distR="114300" simplePos="0" relativeHeight="251659264" behindDoc="0" locked="0" layoutInCell="1" hidden="0" allowOverlap="1" wp14:anchorId="6D187C39" wp14:editId="5F627723">
              <wp:simplePos x="0" y="0"/>
              <wp:positionH relativeFrom="column">
                <wp:posOffset>1</wp:posOffset>
              </wp:positionH>
              <wp:positionV relativeFrom="paragraph">
                <wp:posOffset>182896</wp:posOffset>
              </wp:positionV>
              <wp:extent cx="5462270" cy="12700"/>
              <wp:effectExtent l="0" t="0" r="0" b="0"/>
              <wp:wrapNone/>
              <wp:docPr id="220" name="Straight Arrow Connector 220"/>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182896</wp:posOffset>
              </wp:positionV>
              <wp:extent cx="5462270" cy="12700"/>
              <wp:effectExtent b="0" l="0" r="0" t="0"/>
              <wp:wrapNone/>
              <wp:docPr id="220"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462270" cy="1270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49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2982"/>
    </w:tblGrid>
    <w:tr w:rsidR="001D6672" w:rsidRPr="001D6672" w14:paraId="38B643A7" w14:textId="77777777" w:rsidTr="001D6672">
      <w:tc>
        <w:tcPr>
          <w:tcW w:w="6516" w:type="dxa"/>
        </w:tcPr>
        <w:p w14:paraId="1EA61526" w14:textId="77777777" w:rsidR="00191DD8" w:rsidRPr="001D6672" w:rsidRDefault="00191DD8" w:rsidP="00191DD8">
          <w:pPr>
            <w:pStyle w:val="Heading3"/>
            <w:keepNext w:val="0"/>
            <w:widowControl w:val="0"/>
            <w:tabs>
              <w:tab w:val="center" w:pos="4320"/>
              <w:tab w:val="right" w:pos="8917"/>
              <w:tab w:val="right" w:pos="9071"/>
            </w:tabs>
            <w:spacing w:before="0" w:after="0"/>
            <w:ind w:right="-30"/>
            <w:jc w:val="both"/>
            <w:rPr>
              <w:rFonts w:ascii="Times New Roman" w:eastAsia="Calibri" w:hAnsi="Times New Roman" w:cs="Times New Roman"/>
              <w:b w:val="0"/>
              <w:color w:val="5B9BD5" w:themeColor="accent5"/>
              <w:sz w:val="20"/>
              <w:szCs w:val="20"/>
            </w:rPr>
          </w:pPr>
          <w:bookmarkStart w:id="0" w:name="_heading=h.juazfpjd74hv" w:colFirst="0" w:colLast="0"/>
          <w:bookmarkEnd w:id="0"/>
          <w:r w:rsidRPr="001D6672">
            <w:rPr>
              <w:rFonts w:ascii="Times New Roman" w:eastAsia="Calibri" w:hAnsi="Times New Roman" w:cs="Times New Roman"/>
              <w:b w:val="0"/>
              <w:color w:val="5B9BD5" w:themeColor="accent5"/>
              <w:sz w:val="20"/>
              <w:szCs w:val="20"/>
            </w:rPr>
            <w:t>IJECS: Indonesian Journal of Empowerment and Community Services</w:t>
          </w:r>
        </w:p>
        <w:p w14:paraId="64861317" w14:textId="77777777" w:rsidR="00191DD8" w:rsidRPr="001D6672" w:rsidRDefault="00191DD8" w:rsidP="00191DD8">
          <w:pPr>
            <w:pStyle w:val="Heading3"/>
            <w:keepNext w:val="0"/>
            <w:widowControl w:val="0"/>
            <w:tabs>
              <w:tab w:val="center" w:pos="4320"/>
              <w:tab w:val="right" w:pos="8917"/>
              <w:tab w:val="right" w:pos="9071"/>
            </w:tabs>
            <w:spacing w:before="0" w:after="0"/>
            <w:ind w:right="-30"/>
            <w:jc w:val="both"/>
            <w:rPr>
              <w:rFonts w:ascii="Times New Roman" w:eastAsia="Calibri" w:hAnsi="Times New Roman" w:cs="Times New Roman"/>
              <w:b w:val="0"/>
              <w:color w:val="5B9BD5" w:themeColor="accent5"/>
              <w:sz w:val="20"/>
              <w:szCs w:val="20"/>
              <w:lang w:val="id-ID"/>
            </w:rPr>
          </w:pPr>
          <w:r w:rsidRPr="001D6672">
            <w:rPr>
              <w:rFonts w:ascii="Times New Roman" w:eastAsia="Calibri" w:hAnsi="Times New Roman" w:cs="Times New Roman"/>
              <w:b w:val="0"/>
              <w:color w:val="5B9BD5" w:themeColor="accent5"/>
              <w:sz w:val="20"/>
              <w:szCs w:val="20"/>
            </w:rPr>
            <w:t>Vol.</w:t>
          </w:r>
          <w:bookmarkStart w:id="1" w:name="_heading=h.1zrie1jxvfzs" w:colFirst="0" w:colLast="0"/>
          <w:bookmarkEnd w:id="1"/>
          <w:r w:rsidRPr="001D6672">
            <w:rPr>
              <w:rFonts w:ascii="Times New Roman" w:eastAsia="Calibri" w:hAnsi="Times New Roman" w:cs="Times New Roman"/>
              <w:b w:val="0"/>
              <w:color w:val="5B9BD5" w:themeColor="accent5"/>
              <w:sz w:val="20"/>
              <w:szCs w:val="20"/>
              <w:lang w:val="id-ID"/>
            </w:rPr>
            <w:t xml:space="preserve"> </w:t>
          </w:r>
          <w:r w:rsidRPr="001D6672">
            <w:rPr>
              <w:rFonts w:ascii="Times New Roman" w:eastAsia="Calibri" w:hAnsi="Times New Roman" w:cs="Times New Roman"/>
              <w:b w:val="0"/>
              <w:color w:val="5B9BD5" w:themeColor="accent5"/>
              <w:sz w:val="20"/>
              <w:szCs w:val="20"/>
            </w:rPr>
            <w:t>1</w:t>
          </w:r>
          <w:r w:rsidRPr="001D6672">
            <w:rPr>
              <w:rFonts w:ascii="Times New Roman" w:eastAsia="Calibri" w:hAnsi="Times New Roman" w:cs="Times New Roman"/>
              <w:b w:val="0"/>
              <w:color w:val="5B9BD5" w:themeColor="accent5"/>
              <w:sz w:val="20"/>
              <w:szCs w:val="20"/>
              <w:lang w:val="id-ID"/>
            </w:rPr>
            <w:t>,</w:t>
          </w:r>
          <w:r w:rsidRPr="001D6672">
            <w:rPr>
              <w:rFonts w:ascii="Times New Roman" w:eastAsia="Calibri" w:hAnsi="Times New Roman" w:cs="Times New Roman"/>
              <w:b w:val="0"/>
              <w:color w:val="5B9BD5" w:themeColor="accent5"/>
              <w:sz w:val="20"/>
              <w:szCs w:val="20"/>
            </w:rPr>
            <w:t xml:space="preserve"> No. 1</w:t>
          </w:r>
          <w:r w:rsidRPr="001D6672">
            <w:rPr>
              <w:rFonts w:ascii="Times New Roman" w:eastAsia="Calibri" w:hAnsi="Times New Roman" w:cs="Times New Roman"/>
              <w:b w:val="0"/>
              <w:color w:val="5B9BD5" w:themeColor="accent5"/>
              <w:sz w:val="20"/>
              <w:szCs w:val="20"/>
              <w:lang w:val="id-ID"/>
            </w:rPr>
            <w:t xml:space="preserve"> (</w:t>
          </w:r>
          <w:r w:rsidRPr="001D6672">
            <w:rPr>
              <w:rFonts w:ascii="Times New Roman" w:eastAsia="Calibri" w:hAnsi="Times New Roman" w:cs="Times New Roman"/>
              <w:b w:val="0"/>
              <w:color w:val="5B9BD5" w:themeColor="accent5"/>
              <w:sz w:val="20"/>
              <w:szCs w:val="20"/>
            </w:rPr>
            <w:t>2020</w:t>
          </w:r>
          <w:r w:rsidRPr="001D6672">
            <w:rPr>
              <w:rFonts w:ascii="Times New Roman" w:eastAsia="Calibri" w:hAnsi="Times New Roman" w:cs="Times New Roman"/>
              <w:b w:val="0"/>
              <w:color w:val="5B9BD5" w:themeColor="accent5"/>
              <w:sz w:val="20"/>
              <w:szCs w:val="20"/>
              <w:lang w:val="id-ID"/>
            </w:rPr>
            <w:t>)</w:t>
          </w:r>
        </w:p>
        <w:p w14:paraId="069753B8" w14:textId="77777777" w:rsidR="00191DD8" w:rsidRPr="001D6672" w:rsidRDefault="0093297B" w:rsidP="00191DD8">
          <w:pPr>
            <w:pStyle w:val="Heading3"/>
            <w:keepNext w:val="0"/>
            <w:widowControl w:val="0"/>
            <w:tabs>
              <w:tab w:val="center" w:pos="4320"/>
              <w:tab w:val="right" w:pos="8917"/>
              <w:tab w:val="right" w:pos="9071"/>
            </w:tabs>
            <w:spacing w:before="0" w:after="0"/>
            <w:ind w:right="-30"/>
            <w:jc w:val="both"/>
            <w:rPr>
              <w:rFonts w:ascii="Times New Roman" w:eastAsia="Calibri" w:hAnsi="Times New Roman" w:cs="Times New Roman"/>
              <w:b w:val="0"/>
              <w:color w:val="5B9BD5" w:themeColor="accent5"/>
              <w:sz w:val="20"/>
              <w:szCs w:val="20"/>
            </w:rPr>
          </w:pPr>
          <w:hyperlink r:id="rId1" w:history="1">
            <w:r w:rsidR="00191DD8" w:rsidRPr="001D6672">
              <w:rPr>
                <w:rStyle w:val="Hyperlink"/>
                <w:rFonts w:ascii="Times New Roman" w:eastAsia="Calibri" w:hAnsi="Times New Roman" w:cs="Times New Roman"/>
                <w:color w:val="5B9BD5" w:themeColor="accent5"/>
                <w:sz w:val="20"/>
                <w:szCs w:val="20"/>
                <w:u w:val="none"/>
              </w:rPr>
              <w:t>http://journal.univetbantara.ac.id/index.php/ijecs</w:t>
            </w:r>
          </w:hyperlink>
          <w:r w:rsidR="00191DD8" w:rsidRPr="001D6672">
            <w:rPr>
              <w:rFonts w:ascii="Times New Roman" w:eastAsia="Calibri" w:hAnsi="Times New Roman" w:cs="Times New Roman"/>
              <w:color w:val="5B9BD5" w:themeColor="accent5"/>
              <w:sz w:val="20"/>
              <w:szCs w:val="20"/>
              <w:lang w:val="id-ID"/>
            </w:rPr>
            <w:t xml:space="preserve"> </w:t>
          </w:r>
        </w:p>
      </w:tc>
      <w:tc>
        <w:tcPr>
          <w:tcW w:w="2982" w:type="dxa"/>
        </w:tcPr>
        <w:p w14:paraId="76735EB5" w14:textId="77777777" w:rsidR="00191DD8" w:rsidRPr="001D6672" w:rsidRDefault="00191DD8" w:rsidP="00191DD8">
          <w:pPr>
            <w:pStyle w:val="Heading3"/>
            <w:keepNext w:val="0"/>
            <w:widowControl w:val="0"/>
            <w:tabs>
              <w:tab w:val="center" w:pos="4320"/>
              <w:tab w:val="right" w:pos="8917"/>
              <w:tab w:val="right" w:pos="9071"/>
            </w:tabs>
            <w:spacing w:before="0" w:after="0"/>
            <w:ind w:right="-30"/>
            <w:jc w:val="right"/>
            <w:rPr>
              <w:rFonts w:ascii="Times New Roman" w:eastAsia="Calibri" w:hAnsi="Times New Roman" w:cs="Times New Roman"/>
              <w:b w:val="0"/>
              <w:color w:val="5B9BD5" w:themeColor="accent5"/>
              <w:sz w:val="20"/>
              <w:szCs w:val="20"/>
              <w:lang w:val="id-ID"/>
            </w:rPr>
          </w:pPr>
          <w:r w:rsidRPr="001D6672">
            <w:rPr>
              <w:rFonts w:ascii="Times New Roman" w:eastAsia="Calibri" w:hAnsi="Times New Roman" w:cs="Times New Roman"/>
              <w:b w:val="0"/>
              <w:color w:val="5B9BD5" w:themeColor="accent5"/>
              <w:sz w:val="20"/>
              <w:szCs w:val="20"/>
              <w:lang w:val="id-ID"/>
            </w:rPr>
            <w:t xml:space="preserve">P-ISSN: </w:t>
          </w:r>
          <w:r w:rsidRPr="001D6672">
            <w:rPr>
              <w:rFonts w:ascii="Times New Roman" w:eastAsia="Calibri" w:hAnsi="Times New Roman" w:cs="Times New Roman"/>
              <w:b w:val="0"/>
              <w:color w:val="5B9BD5" w:themeColor="accent5"/>
              <w:sz w:val="20"/>
              <w:szCs w:val="20"/>
            </w:rPr>
            <w:t>2745-9438</w:t>
          </w:r>
        </w:p>
        <w:p w14:paraId="43052DAE" w14:textId="77777777" w:rsidR="00191DD8" w:rsidRPr="001D6672" w:rsidRDefault="00191DD8" w:rsidP="00191DD8">
          <w:pPr>
            <w:pStyle w:val="Heading3"/>
            <w:keepNext w:val="0"/>
            <w:widowControl w:val="0"/>
            <w:tabs>
              <w:tab w:val="center" w:pos="4320"/>
              <w:tab w:val="right" w:pos="8917"/>
              <w:tab w:val="right" w:pos="9071"/>
            </w:tabs>
            <w:spacing w:before="0" w:after="0"/>
            <w:ind w:right="-30"/>
            <w:jc w:val="right"/>
            <w:rPr>
              <w:rFonts w:ascii="Times New Roman" w:eastAsia="Calibri" w:hAnsi="Times New Roman" w:cs="Times New Roman"/>
              <w:b w:val="0"/>
              <w:color w:val="5B9BD5" w:themeColor="accent5"/>
              <w:sz w:val="20"/>
              <w:szCs w:val="20"/>
            </w:rPr>
          </w:pPr>
          <w:r w:rsidRPr="001D6672">
            <w:rPr>
              <w:rFonts w:ascii="Times New Roman" w:eastAsia="Calibri" w:hAnsi="Times New Roman" w:cs="Times New Roman"/>
              <w:b w:val="0"/>
              <w:color w:val="5B9BD5" w:themeColor="accent5"/>
              <w:sz w:val="20"/>
              <w:szCs w:val="20"/>
              <w:lang w:val="id-ID"/>
            </w:rPr>
            <w:t>E-ISSN: 2745-9446</w:t>
          </w:r>
        </w:p>
      </w:tc>
    </w:tr>
  </w:tbl>
  <w:p w14:paraId="434E3688" w14:textId="77777777" w:rsidR="00BE2396" w:rsidRPr="001D6672" w:rsidRDefault="001D6672" w:rsidP="001D6672">
    <w:pPr>
      <w:pBdr>
        <w:top w:val="nil"/>
        <w:left w:val="nil"/>
        <w:bottom w:val="nil"/>
        <w:right w:val="nil"/>
        <w:between w:val="nil"/>
      </w:pBdr>
      <w:tabs>
        <w:tab w:val="center" w:pos="4320"/>
        <w:tab w:val="right" w:pos="8640"/>
      </w:tabs>
      <w:rPr>
        <w:color w:val="5B9BD5" w:themeColor="accent5"/>
        <w:sz w:val="22"/>
        <w:szCs w:val="22"/>
      </w:rPr>
    </w:pPr>
    <w:r>
      <w:rPr>
        <w:noProof/>
        <w:color w:val="5B9BD5" w:themeColor="accent5"/>
        <w:sz w:val="22"/>
        <w:szCs w:val="22"/>
        <w:lang w:val="id-ID"/>
      </w:rPr>
      <mc:AlternateContent>
        <mc:Choice Requires="wps">
          <w:drawing>
            <wp:anchor distT="0" distB="0" distL="114300" distR="114300" simplePos="0" relativeHeight="251661312" behindDoc="0" locked="0" layoutInCell="1" allowOverlap="1" wp14:anchorId="5F817139" wp14:editId="03E18D0C">
              <wp:simplePos x="0" y="0"/>
              <wp:positionH relativeFrom="column">
                <wp:posOffset>-5080</wp:posOffset>
              </wp:positionH>
              <wp:positionV relativeFrom="paragraph">
                <wp:posOffset>66675</wp:posOffset>
              </wp:positionV>
              <wp:extent cx="5886450" cy="0"/>
              <wp:effectExtent l="0" t="0" r="19050" b="19050"/>
              <wp:wrapNone/>
              <wp:docPr id="4" name="Straight Connector 4"/>
              <wp:cNvGraphicFramePr/>
              <a:graphic xmlns:a="http://schemas.openxmlformats.org/drawingml/2006/main">
                <a:graphicData uri="http://schemas.microsoft.com/office/word/2010/wordprocessingShape">
                  <wps:wsp>
                    <wps:cNvCnPr/>
                    <wps:spPr>
                      <a:xfrm flipV="1">
                        <a:off x="0" y="0"/>
                        <a:ext cx="58864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080A28" id="Straight Connector 4"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pt,5.25pt" to="463.1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" strokecolor="#4472c4 [3204]"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CE4DA" w14:textId="77777777" w:rsidR="00BE2396" w:rsidRDefault="000378D1">
    <w:pPr>
      <w:pBdr>
        <w:top w:val="nil"/>
        <w:left w:val="nil"/>
        <w:bottom w:val="nil"/>
        <w:right w:val="nil"/>
        <w:between w:val="nil"/>
      </w:pBdr>
      <w:tabs>
        <w:tab w:val="center" w:pos="4320"/>
        <w:tab w:val="right" w:pos="8640"/>
      </w:tabs>
      <w:ind w:right="45"/>
      <w:rPr>
        <w:color w:val="000000"/>
        <w:sz w:val="22"/>
        <w:szCs w:val="22"/>
      </w:rPr>
    </w:pPr>
    <w:r>
      <w:rPr>
        <w:color w:val="000000"/>
        <w:sz w:val="22"/>
        <w:szCs w:val="22"/>
      </w:rPr>
      <w:t>DINAMISIA</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Vol. I No. 1 Des 2017</w:t>
    </w:r>
    <w:r>
      <w:rPr>
        <w:color w:val="000000"/>
        <w:sz w:val="22"/>
        <w:szCs w:val="22"/>
      </w:rPr>
      <w:tab/>
    </w:r>
  </w:p>
  <w:p w14:paraId="1524524B" w14:textId="77777777" w:rsidR="00BE2396" w:rsidRDefault="00BE2396">
    <w:pPr>
      <w:pBdr>
        <w:top w:val="nil"/>
        <w:left w:val="nil"/>
        <w:bottom w:val="single" w:sz="4" w:space="1" w:color="000000"/>
        <w:right w:val="nil"/>
        <w:between w:val="nil"/>
      </w:pBdr>
      <w:tabs>
        <w:tab w:val="center" w:pos="4320"/>
        <w:tab w:val="right" w:pos="8640"/>
      </w:tabs>
      <w:ind w:right="45"/>
      <w:rPr>
        <w:color w:val="000000"/>
        <w:sz w:val="22"/>
        <w:szCs w:val="22"/>
      </w:rPr>
    </w:pPr>
  </w:p>
  <w:p w14:paraId="2D75CB95" w14:textId="77777777" w:rsidR="00BE2396" w:rsidRDefault="000378D1">
    <w:pPr>
      <w:pBdr>
        <w:top w:val="nil"/>
        <w:left w:val="nil"/>
        <w:bottom w:val="nil"/>
        <w:right w:val="nil"/>
        <w:between w:val="nil"/>
      </w:pBdr>
      <w:tabs>
        <w:tab w:val="center" w:pos="4320"/>
        <w:tab w:val="right" w:pos="8640"/>
      </w:tabs>
      <w:ind w:right="45"/>
      <w:rPr>
        <w:color w:val="000000"/>
        <w:sz w:val="22"/>
        <w:szCs w:val="22"/>
      </w:rPr>
    </w:pPr>
    <w:r>
      <w:rPr>
        <w:color w:val="000000"/>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B761F5"/>
    <w:multiLevelType w:val="multilevel"/>
    <w:tmpl w:val="61ECEECC"/>
    <w:lvl w:ilvl="0">
      <w:start w:val="1"/>
      <w:numFmt w:val="decimal"/>
      <w:pStyle w:val="yange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396"/>
    <w:rsid w:val="000378D1"/>
    <w:rsid w:val="00191DD8"/>
    <w:rsid w:val="001D6672"/>
    <w:rsid w:val="00925F60"/>
    <w:rsid w:val="0093297B"/>
    <w:rsid w:val="00BE2396"/>
    <w:rsid w:val="00C65C53"/>
    <w:rsid w:val="00F3101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26166B"/>
  <w15:docId w15:val="{59FF9490-F8A0-4D94-A9A6-521A34F9E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772130"/>
    <w:pPr>
      <w:keepNext/>
      <w:spacing w:before="480" w:after="120"/>
      <w:outlineLvl w:val="0"/>
    </w:pPr>
    <w:rPr>
      <w:rFonts w:ascii="Cambria" w:hAnsi="Cambria"/>
      <w:b/>
      <w:bCs/>
      <w:sz w:val="22"/>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866B0"/>
    <w:pPr>
      <w:jc w:val="center"/>
    </w:pPr>
    <w:rPr>
      <w:b/>
      <w:bCs/>
      <w:sz w:val="28"/>
      <w:szCs w:val="24"/>
      <w:lang w:val="id-ID"/>
    </w:rPr>
  </w:style>
  <w:style w:type="table" w:styleId="TableGrid">
    <w:name w:val="Table Grid"/>
    <w:basedOn w:val="TableNormal"/>
    <w:uiPriority w:val="59"/>
    <w:qFormat/>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next w:val="Normal"/>
    <w:link w:val="SubtitleChar"/>
    <w:pPr>
      <w:jc w:val="center"/>
    </w:pPr>
    <w:rPr>
      <w:b/>
      <w:sz w:val="32"/>
      <w:szCs w:val="32"/>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tabs>
        <w:tab w:val="num" w:pos="720"/>
      </w:tabs>
      <w:spacing w:after="40" w:line="180" w:lineRule="exact"/>
      <w:ind w:left="720" w:hanging="720"/>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tabs>
        <w:tab w:val="num" w:pos="720"/>
      </w:tabs>
      <w:spacing w:before="240" w:after="120" w:line="216" w:lineRule="auto"/>
      <w:ind w:left="720" w:hanging="720"/>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customStyle="1" w:styleId="FooterChar">
    <w:name w:val="Footer Char"/>
    <w:link w:val="Footer"/>
    <w:uiPriority w:val="99"/>
    <w:rsid w:val="00FE33F0"/>
  </w:style>
  <w:style w:type="character" w:customStyle="1" w:styleId="HTMLPreformattedChar">
    <w:name w:val="HTML Preformatted Char"/>
    <w:link w:val="HTMLPreformatted"/>
    <w:uiPriority w:val="99"/>
    <w:rsid w:val="00F07E0A"/>
    <w:rPr>
      <w:rFonts w:ascii="Courier New" w:hAnsi="Courier New" w:cs="Courier New"/>
    </w:rPr>
  </w:style>
  <w:style w:type="character" w:customStyle="1" w:styleId="HeaderChar">
    <w:name w:val="Header Char"/>
    <w:link w:val="Header"/>
    <w:rsid w:val="00D97147"/>
  </w:style>
  <w:style w:type="character" w:customStyle="1" w:styleId="UnresolvedMention1">
    <w:name w:val="Unresolved Mention1"/>
    <w:uiPriority w:val="99"/>
    <w:semiHidden/>
    <w:unhideWhenUsed/>
    <w:rsid w:val="00E33889"/>
    <w:rPr>
      <w:color w:val="808080"/>
      <w:shd w:val="clear" w:color="auto" w:fill="E6E6E6"/>
    </w:rPr>
  </w:style>
  <w:style w:type="character" w:customStyle="1" w:styleId="CharacterStyle1">
    <w:name w:val="Character Style 1"/>
    <w:uiPriority w:val="99"/>
    <w:rsid w:val="00515E54"/>
    <w:rPr>
      <w:sz w:val="24"/>
      <w:szCs w:val="24"/>
    </w:rPr>
  </w:style>
  <w:style w:type="character" w:customStyle="1" w:styleId="SubtitleChar">
    <w:name w:val="Subtitle Char"/>
    <w:link w:val="Subtitle"/>
    <w:uiPriority w:val="11"/>
    <w:rsid w:val="00515E54"/>
    <w:rPr>
      <w:b/>
      <w:bCs/>
      <w:sz w:val="32"/>
      <w:szCs w:val="32"/>
      <w:lang w:val="en-GB"/>
    </w:rPr>
  </w:style>
  <w:style w:type="paragraph" w:customStyle="1" w:styleId="Style1">
    <w:name w:val="Style 1"/>
    <w:basedOn w:val="Normal"/>
    <w:uiPriority w:val="99"/>
    <w:rsid w:val="00747383"/>
    <w:pPr>
      <w:widowControl w:val="0"/>
      <w:autoSpaceDE w:val="0"/>
      <w:autoSpaceDN w:val="0"/>
      <w:adjustRightInd w:val="0"/>
    </w:pPr>
    <w:rPr>
      <w:sz w:val="24"/>
      <w:szCs w:val="24"/>
      <w:lang w:val="id-ID"/>
    </w:rPr>
  </w:style>
  <w:style w:type="paragraph" w:customStyle="1" w:styleId="FigureName">
    <w:name w:val="Figure Name"/>
    <w:basedOn w:val="Normal"/>
    <w:link w:val="FigureNameChar"/>
    <w:qFormat/>
    <w:rsid w:val="00747383"/>
    <w:pPr>
      <w:spacing w:before="60" w:after="240"/>
      <w:jc w:val="center"/>
    </w:pPr>
    <w:rPr>
      <w:rFonts w:eastAsia="Calibri"/>
    </w:rPr>
  </w:style>
  <w:style w:type="paragraph" w:customStyle="1" w:styleId="Figure">
    <w:name w:val="Figure"/>
    <w:basedOn w:val="Normal"/>
    <w:link w:val="FigureChar"/>
    <w:qFormat/>
    <w:rsid w:val="00747383"/>
    <w:pPr>
      <w:spacing w:before="240" w:after="60"/>
      <w:jc w:val="center"/>
    </w:pPr>
    <w:rPr>
      <w:rFonts w:eastAsia="Calibri"/>
      <w:bCs/>
      <w:noProof/>
    </w:rPr>
  </w:style>
  <w:style w:type="character" w:customStyle="1" w:styleId="FigureNameChar">
    <w:name w:val="Figure Name Char"/>
    <w:link w:val="FigureName"/>
    <w:rsid w:val="00747383"/>
    <w:rPr>
      <w:rFonts w:eastAsia="Calibri"/>
    </w:rPr>
  </w:style>
  <w:style w:type="character" w:customStyle="1" w:styleId="FigureChar">
    <w:name w:val="Figure Char"/>
    <w:link w:val="Figure"/>
    <w:rsid w:val="00747383"/>
    <w:rPr>
      <w:rFonts w:eastAsia="Calibri"/>
      <w:bCs/>
      <w:noProof/>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hyperlink" Target="http://journal.univetbantara.ac.id/index.php/ije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Ss2TgCssSpRrQep+qkWLGYYCbeQ==">AMUW2mXqsgU5g8qKO7GWYb5iOSJXlf81xvx3loRByQu6GKKVJL6GHa5DBYCgAmR/IEuXpWfhSwZEWd91p7cV1zHWs0b5QzTg9ltZuGsidSgqJWsXQQ9I4xiQx2vNu90nfE/m2Bf4p7hFd/aFS18+o/j4I/93zsWQtkgSmtHV1lmYmeuScX4k8fI64KCK1NDR/F9K0Tg9Vslmic0EWJ/02ZDegEibBphhIs0ks4W5GZVneeZBnMnLEgU=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3802</Words>
  <Characters>21673</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Paholo Iman Prakoso</dc:creator>
  <cp:lastModifiedBy>Julian Saptadi</cp:lastModifiedBy>
  <cp:revision>3</cp:revision>
  <dcterms:created xsi:type="dcterms:W3CDTF">2020-02-20T15:44:00Z</dcterms:created>
  <dcterms:modified xsi:type="dcterms:W3CDTF">2020-11-03T14:25:00Z</dcterms:modified>
</cp:coreProperties>
</file>